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85EEA" w14:textId="77777777" w:rsidR="00F33846" w:rsidRDefault="009A54B1" w:rsidP="00F33846">
      <w:pPr>
        <w:ind w:firstLine="0"/>
        <w:jc w:val="center"/>
        <w:rPr>
          <w:spacing w:val="40"/>
        </w:rPr>
      </w:pPr>
      <w:r>
        <w:rPr>
          <w:noProof/>
          <w:spacing w:val="40"/>
        </w:rPr>
        <w:object w:dxaOrig="1440" w:dyaOrig="1440" w14:anchorId="116A2F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9.25pt;margin-top:-38.85pt;width:50.9pt;height:68.55pt;z-index:251658240;mso-width-relative:page;mso-height-relative:page" o:preferrelative="f">
            <v:imagedata r:id="rId5" o:title=""/>
            <o:lock v:ext="edit" aspectratio="f"/>
          </v:shape>
          <o:OLEObject Type="Embed" ProgID="Word.Picture.8" ShapeID="_x0000_s1026" DrawAspect="Content" ObjectID="_1807099082" r:id="rId6"/>
        </w:object>
      </w:r>
    </w:p>
    <w:p w14:paraId="29FDF07B" w14:textId="77777777" w:rsidR="00F33846" w:rsidRDefault="00F33846" w:rsidP="00F33846">
      <w:pPr>
        <w:ind w:firstLine="0"/>
        <w:jc w:val="center"/>
        <w:rPr>
          <w:spacing w:val="40"/>
        </w:rPr>
      </w:pPr>
    </w:p>
    <w:p w14:paraId="0DFF5E60" w14:textId="77777777" w:rsidR="00F33846" w:rsidRDefault="00F33846" w:rsidP="00F33846">
      <w:pPr>
        <w:ind w:firstLine="0"/>
        <w:jc w:val="center"/>
        <w:rPr>
          <w:spacing w:val="40"/>
        </w:rPr>
      </w:pPr>
      <w:r>
        <w:rPr>
          <w:spacing w:val="40"/>
        </w:rPr>
        <w:t>МИКОЛАЇВСЬКА МІСЬКА РАДА</w:t>
      </w:r>
    </w:p>
    <w:p w14:paraId="18D44B7D" w14:textId="77777777" w:rsidR="00F33846" w:rsidRPr="00F57EA4" w:rsidRDefault="00F33846" w:rsidP="00F33846">
      <w:pPr>
        <w:ind w:firstLine="0"/>
        <w:jc w:val="center"/>
        <w:rPr>
          <w:spacing w:val="40"/>
          <w:sz w:val="10"/>
          <w:szCs w:val="10"/>
        </w:rPr>
      </w:pPr>
    </w:p>
    <w:p w14:paraId="2360C03F" w14:textId="77777777" w:rsidR="00F33846" w:rsidRDefault="00F33846" w:rsidP="00F33846">
      <w:pPr>
        <w:ind w:firstLine="0"/>
        <w:jc w:val="center"/>
        <w:rPr>
          <w:b/>
          <w:bCs/>
          <w:spacing w:val="40"/>
          <w:sz w:val="32"/>
          <w:szCs w:val="32"/>
        </w:rPr>
      </w:pPr>
      <w:r>
        <w:rPr>
          <w:b/>
          <w:bCs/>
          <w:spacing w:val="40"/>
          <w:sz w:val="32"/>
          <w:szCs w:val="32"/>
        </w:rPr>
        <w:t>ВІДКРИТЕ ГОЛОСУВАННЯ</w:t>
      </w:r>
    </w:p>
    <w:p w14:paraId="51BBEF73" w14:textId="0C8259F9" w:rsidR="00F33846" w:rsidRDefault="0023262F" w:rsidP="00F33846">
      <w:pPr>
        <w:ind w:firstLine="0"/>
        <w:jc w:val="center"/>
        <w:rPr>
          <w:spacing w:val="40"/>
        </w:rPr>
      </w:pPr>
      <w:r>
        <w:rPr>
          <w:spacing w:val="40"/>
          <w:lang w:val="ru-RU"/>
        </w:rPr>
        <w:t>4</w:t>
      </w:r>
      <w:r w:rsidR="002A5EBF">
        <w:rPr>
          <w:spacing w:val="40"/>
          <w:lang w:val="ru-RU"/>
        </w:rPr>
        <w:t>3</w:t>
      </w:r>
      <w:r w:rsidR="00F33846">
        <w:rPr>
          <w:spacing w:val="40"/>
        </w:rPr>
        <w:t xml:space="preserve"> сесія Миколаївської міської ради </w:t>
      </w:r>
      <w:r w:rsidR="00F33846">
        <w:rPr>
          <w:spacing w:val="40"/>
          <w:lang w:val="en-US"/>
        </w:rPr>
        <w:t>VIII</w:t>
      </w:r>
      <w:r w:rsidR="00F33846">
        <w:rPr>
          <w:spacing w:val="40"/>
        </w:rPr>
        <w:t xml:space="preserve"> скликання</w:t>
      </w:r>
    </w:p>
    <w:p w14:paraId="31DE0251" w14:textId="77777777" w:rsidR="00F33846" w:rsidRDefault="00F33846" w:rsidP="00F33846">
      <w:pPr>
        <w:ind w:firstLine="0"/>
        <w:jc w:val="center"/>
        <w:rPr>
          <w:spacing w:val="40"/>
        </w:rPr>
      </w:pPr>
    </w:p>
    <w:p w14:paraId="2D0BBAB7" w14:textId="51EEB6EE" w:rsidR="00F33846" w:rsidRDefault="00F33846" w:rsidP="00F33846">
      <w:pPr>
        <w:ind w:firstLine="0"/>
      </w:pPr>
      <w:r>
        <w:t xml:space="preserve">від </w:t>
      </w:r>
      <w:r w:rsidR="008C3586" w:rsidRPr="002A5EBF">
        <w:t>2</w:t>
      </w:r>
      <w:r w:rsidR="002A5EBF" w:rsidRPr="002A5EBF">
        <w:t>4</w:t>
      </w:r>
      <w:r>
        <w:t>.</w:t>
      </w:r>
      <w:r w:rsidR="0023262F" w:rsidRPr="00AF3294">
        <w:t>0</w:t>
      </w:r>
      <w:r w:rsidR="002A5EBF" w:rsidRPr="002A5EBF">
        <w:t>4</w:t>
      </w:r>
      <w:r>
        <w:t>.202</w:t>
      </w:r>
      <w:r w:rsidR="0023262F" w:rsidRPr="00AF3294">
        <w:t>5</w:t>
      </w:r>
      <w:r>
        <w:t xml:space="preserve">                                                                                       м. Миколаїв</w:t>
      </w:r>
    </w:p>
    <w:p w14:paraId="3606B76D" w14:textId="77777777" w:rsidR="00F33846" w:rsidRDefault="00F33846" w:rsidP="00F33846">
      <w:pPr>
        <w:ind w:firstLine="0"/>
      </w:pPr>
    </w:p>
    <w:p w14:paraId="6CF8CD49" w14:textId="17B262AD" w:rsidR="00BD27D4" w:rsidRDefault="002A5EBF" w:rsidP="00BD27D4">
      <w:pPr>
        <w:tabs>
          <w:tab w:val="left" w:pos="1500"/>
        </w:tabs>
        <w:ind w:left="1276" w:hanging="1276"/>
        <w:rPr>
          <w:color w:val="303030"/>
          <w:highlight w:val="white"/>
        </w:rPr>
      </w:pPr>
      <w:r w:rsidRPr="00CA169C">
        <w:rPr>
          <w:b/>
          <w:bCs/>
        </w:rPr>
        <w:t>(</w:t>
      </w:r>
      <w:r w:rsidR="00BD27D4">
        <w:rPr>
          <w:b/>
          <w:color w:val="303030"/>
          <w:highlight w:val="white"/>
        </w:rPr>
        <w:t>s-</w:t>
      </w:r>
      <w:proofErr w:type="spellStart"/>
      <w:r w:rsidR="00CB7FC7">
        <w:rPr>
          <w:b/>
          <w:color w:val="303030"/>
          <w:highlight w:val="white"/>
          <w:lang w:val="en-US"/>
        </w:rPr>
        <w:t>dj</w:t>
      </w:r>
      <w:proofErr w:type="spellEnd"/>
      <w:r w:rsidR="00BD27D4">
        <w:rPr>
          <w:b/>
          <w:color w:val="303030"/>
          <w:highlight w:val="white"/>
        </w:rPr>
        <w:t>-1</w:t>
      </w:r>
      <w:r w:rsidR="00CB7FC7" w:rsidRPr="00CB7FC7">
        <w:rPr>
          <w:b/>
          <w:color w:val="303030"/>
          <w:lang w:val="ru-RU"/>
        </w:rPr>
        <w:t>29</w:t>
      </w:r>
      <w:r w:rsidRPr="00CA169C">
        <w:rPr>
          <w:b/>
          <w:bCs/>
        </w:rPr>
        <w:t>)</w:t>
      </w:r>
      <w:r w:rsidR="00BD27D4">
        <w:rPr>
          <w:b/>
          <w:bCs/>
        </w:rPr>
        <w:t xml:space="preserve"> </w:t>
      </w:r>
      <w:r w:rsidR="00CB7FC7" w:rsidRPr="002537C1">
        <w:rPr>
          <w:color w:val="000000"/>
        </w:rPr>
        <w:t>Про затвердження рекомендацій щодо проведення обрізування крон дерев на території Миколаївської міської територіальної громади</w:t>
      </w:r>
    </w:p>
    <w:p w14:paraId="22C44B37" w14:textId="77777777" w:rsidR="002A5EBF" w:rsidRDefault="002A5EBF" w:rsidP="00F33846">
      <w:pPr>
        <w:ind w:firstLine="0"/>
        <w:jc w:val="center"/>
        <w:rPr>
          <w:b/>
          <w:bCs/>
          <w:sz w:val="32"/>
          <w:szCs w:val="32"/>
        </w:rPr>
      </w:pPr>
    </w:p>
    <w:p w14:paraId="3907FC30" w14:textId="4C7E425A" w:rsidR="00F33846" w:rsidRDefault="00F33846" w:rsidP="00F33846">
      <w:pPr>
        <w:ind w:firstLine="0"/>
        <w:jc w:val="center"/>
        <w:rPr>
          <w:b/>
          <w:bCs/>
          <w:sz w:val="32"/>
          <w:szCs w:val="32"/>
        </w:rPr>
      </w:pPr>
      <w:r>
        <w:rPr>
          <w:b/>
          <w:bCs/>
          <w:sz w:val="32"/>
          <w:szCs w:val="32"/>
        </w:rPr>
        <w:t>Рішення ухвалює</w:t>
      </w:r>
    </w:p>
    <w:p w14:paraId="026294A8" w14:textId="77777777" w:rsidR="00F33846" w:rsidRDefault="00F33846" w:rsidP="00F33846">
      <w:pPr>
        <w:ind w:firstLine="0"/>
        <w:jc w:val="center"/>
        <w:rPr>
          <w:b/>
          <w:bCs/>
          <w:sz w:val="32"/>
          <w:szCs w:val="32"/>
        </w:rPr>
      </w:pPr>
      <w:r>
        <w:rPr>
          <w:b/>
          <w:bCs/>
          <w:sz w:val="32"/>
          <w:szCs w:val="32"/>
        </w:rPr>
        <w:t>БІЛЬШІСТЬ ВІД ЗАГАЛЬНОГО СКЛАДУ</w:t>
      </w:r>
    </w:p>
    <w:p w14:paraId="1AEDB4FE" w14:textId="77777777" w:rsidR="00F33846" w:rsidRDefault="00F33846" w:rsidP="00F33846">
      <w:pPr>
        <w:ind w:firstLine="0"/>
        <w:jc w:val="center"/>
        <w:rPr>
          <w:b/>
          <w:bCs/>
          <w:sz w:val="32"/>
          <w:szCs w:val="32"/>
        </w:rPr>
      </w:pPr>
    </w:p>
    <w:tbl>
      <w:tblPr>
        <w:tblStyle w:val="a3"/>
        <w:tblW w:w="0" w:type="auto"/>
        <w:tblLook w:val="04A0" w:firstRow="1" w:lastRow="0" w:firstColumn="1" w:lastColumn="0" w:noHBand="0" w:noVBand="1"/>
      </w:tblPr>
      <w:tblGrid>
        <w:gridCol w:w="704"/>
        <w:gridCol w:w="6946"/>
        <w:gridCol w:w="1978"/>
      </w:tblGrid>
      <w:tr w:rsidR="00F33846" w14:paraId="2B71FC85" w14:textId="77777777" w:rsidTr="00AD4571">
        <w:trPr>
          <w:trHeight w:val="1604"/>
        </w:trPr>
        <w:tc>
          <w:tcPr>
            <w:tcW w:w="704" w:type="dxa"/>
            <w:vAlign w:val="center"/>
          </w:tcPr>
          <w:p w14:paraId="2C454473" w14:textId="77777777" w:rsidR="00F33846" w:rsidRDefault="00F33846" w:rsidP="00AD4571">
            <w:pPr>
              <w:spacing w:line="288" w:lineRule="auto"/>
              <w:ind w:firstLine="0"/>
              <w:jc w:val="center"/>
              <w:rPr>
                <w:b/>
                <w:bCs/>
              </w:rPr>
            </w:pPr>
            <w:r>
              <w:rPr>
                <w:b/>
                <w:bCs/>
              </w:rPr>
              <w:t>№ п/п</w:t>
            </w:r>
          </w:p>
        </w:tc>
        <w:tc>
          <w:tcPr>
            <w:tcW w:w="6946" w:type="dxa"/>
            <w:vAlign w:val="center"/>
          </w:tcPr>
          <w:p w14:paraId="785FC7E4" w14:textId="77777777" w:rsidR="00F33846" w:rsidRDefault="00F33846" w:rsidP="00AD4571">
            <w:pPr>
              <w:spacing w:line="288" w:lineRule="auto"/>
              <w:ind w:firstLine="0"/>
              <w:jc w:val="center"/>
              <w:rPr>
                <w:b/>
                <w:bCs/>
              </w:rPr>
            </w:pPr>
            <w:r>
              <w:rPr>
                <w:b/>
                <w:bCs/>
              </w:rPr>
              <w:t xml:space="preserve">Прізвище, ім’я, по-батькові </w:t>
            </w:r>
          </w:p>
        </w:tc>
        <w:tc>
          <w:tcPr>
            <w:tcW w:w="1978" w:type="dxa"/>
            <w:vAlign w:val="center"/>
          </w:tcPr>
          <w:p w14:paraId="0D84670C" w14:textId="77777777" w:rsidR="00F33846" w:rsidRDefault="00F33846" w:rsidP="00AD4571">
            <w:pPr>
              <w:spacing w:line="288" w:lineRule="auto"/>
              <w:ind w:firstLine="0"/>
              <w:jc w:val="center"/>
              <w:rPr>
                <w:b/>
                <w:bCs/>
              </w:rPr>
            </w:pPr>
            <w:r>
              <w:rPr>
                <w:b/>
                <w:bCs/>
              </w:rPr>
              <w:t xml:space="preserve">Вибір </w:t>
            </w:r>
          </w:p>
        </w:tc>
      </w:tr>
      <w:tr w:rsidR="00CB7FC7" w14:paraId="5FD7AC7D" w14:textId="77777777" w:rsidTr="00AD4571">
        <w:tc>
          <w:tcPr>
            <w:tcW w:w="704" w:type="dxa"/>
          </w:tcPr>
          <w:p w14:paraId="4EF146E4" w14:textId="77777777" w:rsidR="00CB7FC7" w:rsidRDefault="00CB7FC7" w:rsidP="00CB7FC7">
            <w:pPr>
              <w:spacing w:line="288" w:lineRule="auto"/>
              <w:ind w:firstLine="0"/>
              <w:jc w:val="center"/>
            </w:pPr>
            <w:r>
              <w:t>1.</w:t>
            </w:r>
          </w:p>
        </w:tc>
        <w:tc>
          <w:tcPr>
            <w:tcW w:w="6946" w:type="dxa"/>
            <w:vAlign w:val="bottom"/>
          </w:tcPr>
          <w:p w14:paraId="19398B19" w14:textId="4547D600" w:rsidR="00CB7FC7" w:rsidRPr="00CB7FC7" w:rsidRDefault="00CB7FC7" w:rsidP="00CB7FC7">
            <w:pPr>
              <w:spacing w:line="288" w:lineRule="auto"/>
              <w:ind w:firstLine="0"/>
              <w:jc w:val="left"/>
              <w:rPr>
                <w:szCs w:val="28"/>
              </w:rPr>
            </w:pPr>
            <w:r w:rsidRPr="00CB7FC7">
              <w:rPr>
                <w:color w:val="000000"/>
              </w:rPr>
              <w:t>Павлович Євгеній Володимирович</w:t>
            </w:r>
          </w:p>
        </w:tc>
        <w:tc>
          <w:tcPr>
            <w:tcW w:w="1978" w:type="dxa"/>
            <w:vAlign w:val="bottom"/>
          </w:tcPr>
          <w:p w14:paraId="4F99F1A2" w14:textId="639137B4" w:rsidR="00CB7FC7" w:rsidRPr="00CB7FC7" w:rsidRDefault="00CB7FC7" w:rsidP="00CB7FC7">
            <w:pPr>
              <w:spacing w:line="288" w:lineRule="auto"/>
              <w:ind w:firstLine="0"/>
              <w:jc w:val="center"/>
              <w:rPr>
                <w:szCs w:val="28"/>
              </w:rPr>
            </w:pPr>
            <w:r w:rsidRPr="00CB7FC7">
              <w:rPr>
                <w:color w:val="000000"/>
              </w:rPr>
              <w:t>ПРОТИ</w:t>
            </w:r>
          </w:p>
        </w:tc>
      </w:tr>
      <w:tr w:rsidR="00CB7FC7" w14:paraId="62E0BD3E" w14:textId="77777777" w:rsidTr="00AD4571">
        <w:tc>
          <w:tcPr>
            <w:tcW w:w="704" w:type="dxa"/>
          </w:tcPr>
          <w:p w14:paraId="7001330A" w14:textId="77777777" w:rsidR="00CB7FC7" w:rsidRDefault="00CB7FC7" w:rsidP="00CB7FC7">
            <w:pPr>
              <w:spacing w:line="288" w:lineRule="auto"/>
              <w:ind w:firstLine="0"/>
              <w:jc w:val="center"/>
            </w:pPr>
            <w:r>
              <w:t>2.</w:t>
            </w:r>
          </w:p>
        </w:tc>
        <w:tc>
          <w:tcPr>
            <w:tcW w:w="6946" w:type="dxa"/>
            <w:vAlign w:val="bottom"/>
          </w:tcPr>
          <w:p w14:paraId="790FFB98" w14:textId="6FE9A566" w:rsidR="00CB7FC7" w:rsidRPr="00CB7FC7" w:rsidRDefault="00CB7FC7" w:rsidP="00CB7FC7">
            <w:pPr>
              <w:spacing w:line="288" w:lineRule="auto"/>
              <w:ind w:firstLine="0"/>
              <w:jc w:val="left"/>
              <w:rPr>
                <w:szCs w:val="28"/>
              </w:rPr>
            </w:pPr>
            <w:proofErr w:type="spellStart"/>
            <w:r w:rsidRPr="00CB7FC7">
              <w:rPr>
                <w:color w:val="000000"/>
              </w:rPr>
              <w:t>Ременнікова</w:t>
            </w:r>
            <w:proofErr w:type="spellEnd"/>
            <w:r w:rsidRPr="00CB7FC7">
              <w:rPr>
                <w:color w:val="000000"/>
              </w:rPr>
              <w:t xml:space="preserve"> Ганна Володимирівна</w:t>
            </w:r>
          </w:p>
        </w:tc>
        <w:tc>
          <w:tcPr>
            <w:tcW w:w="1978" w:type="dxa"/>
            <w:vAlign w:val="bottom"/>
          </w:tcPr>
          <w:p w14:paraId="7533E4E3" w14:textId="526F4634" w:rsidR="00CB7FC7" w:rsidRPr="00CB7FC7" w:rsidRDefault="00CB7FC7" w:rsidP="00CB7FC7">
            <w:pPr>
              <w:spacing w:line="288" w:lineRule="auto"/>
              <w:ind w:firstLine="0"/>
              <w:jc w:val="center"/>
              <w:rPr>
                <w:szCs w:val="28"/>
              </w:rPr>
            </w:pPr>
            <w:r w:rsidRPr="00CB7FC7">
              <w:rPr>
                <w:color w:val="000000"/>
              </w:rPr>
              <w:t>УТРИМАВСЯ</w:t>
            </w:r>
          </w:p>
        </w:tc>
      </w:tr>
      <w:tr w:rsidR="00CB7FC7" w14:paraId="4D4A6674" w14:textId="77777777" w:rsidTr="00AD4571">
        <w:tc>
          <w:tcPr>
            <w:tcW w:w="704" w:type="dxa"/>
          </w:tcPr>
          <w:p w14:paraId="62C8D933" w14:textId="77777777" w:rsidR="00CB7FC7" w:rsidRDefault="00CB7FC7" w:rsidP="00CB7FC7">
            <w:pPr>
              <w:spacing w:line="288" w:lineRule="auto"/>
              <w:ind w:firstLine="0"/>
              <w:jc w:val="center"/>
            </w:pPr>
            <w:r>
              <w:t>3.</w:t>
            </w:r>
          </w:p>
        </w:tc>
        <w:tc>
          <w:tcPr>
            <w:tcW w:w="6946" w:type="dxa"/>
            <w:vAlign w:val="bottom"/>
          </w:tcPr>
          <w:p w14:paraId="4E416606" w14:textId="717B2D5E" w:rsidR="00CB7FC7" w:rsidRPr="00CB7FC7" w:rsidRDefault="00CB7FC7" w:rsidP="00CB7FC7">
            <w:pPr>
              <w:spacing w:line="288" w:lineRule="auto"/>
              <w:ind w:firstLine="0"/>
              <w:jc w:val="left"/>
              <w:rPr>
                <w:szCs w:val="28"/>
              </w:rPr>
            </w:pPr>
            <w:r w:rsidRPr="00CB7FC7">
              <w:rPr>
                <w:color w:val="000000"/>
              </w:rPr>
              <w:t>Розумний Олександр Васильович</w:t>
            </w:r>
          </w:p>
        </w:tc>
        <w:tc>
          <w:tcPr>
            <w:tcW w:w="1978" w:type="dxa"/>
            <w:vAlign w:val="bottom"/>
          </w:tcPr>
          <w:p w14:paraId="3DF3CE9E" w14:textId="1A7433F9" w:rsidR="00CB7FC7" w:rsidRPr="00CB7FC7" w:rsidRDefault="00CB7FC7" w:rsidP="00CB7FC7">
            <w:pPr>
              <w:spacing w:line="288" w:lineRule="auto"/>
              <w:ind w:firstLine="0"/>
              <w:jc w:val="center"/>
              <w:rPr>
                <w:szCs w:val="28"/>
              </w:rPr>
            </w:pPr>
            <w:r w:rsidRPr="00CB7FC7">
              <w:rPr>
                <w:color w:val="000000"/>
              </w:rPr>
              <w:t>ЗА</w:t>
            </w:r>
          </w:p>
        </w:tc>
      </w:tr>
      <w:tr w:rsidR="00CB7FC7" w14:paraId="52F572E2" w14:textId="77777777" w:rsidTr="00AD4571">
        <w:tc>
          <w:tcPr>
            <w:tcW w:w="704" w:type="dxa"/>
          </w:tcPr>
          <w:p w14:paraId="3A494EED" w14:textId="77777777" w:rsidR="00CB7FC7" w:rsidRDefault="00CB7FC7" w:rsidP="00CB7FC7">
            <w:pPr>
              <w:spacing w:line="288" w:lineRule="auto"/>
              <w:ind w:firstLine="0"/>
              <w:jc w:val="center"/>
            </w:pPr>
            <w:r>
              <w:t>4.</w:t>
            </w:r>
          </w:p>
        </w:tc>
        <w:tc>
          <w:tcPr>
            <w:tcW w:w="6946" w:type="dxa"/>
            <w:vAlign w:val="bottom"/>
          </w:tcPr>
          <w:p w14:paraId="2965AB52" w14:textId="1D885DF8" w:rsidR="00CB7FC7" w:rsidRPr="00CB7FC7" w:rsidRDefault="00CB7FC7" w:rsidP="00CB7FC7">
            <w:pPr>
              <w:spacing w:line="288" w:lineRule="auto"/>
              <w:ind w:firstLine="0"/>
              <w:jc w:val="left"/>
              <w:rPr>
                <w:szCs w:val="28"/>
              </w:rPr>
            </w:pPr>
            <w:proofErr w:type="spellStart"/>
            <w:r w:rsidRPr="00CB7FC7">
              <w:rPr>
                <w:color w:val="000000"/>
              </w:rPr>
              <w:t>Ільюк</w:t>
            </w:r>
            <w:proofErr w:type="spellEnd"/>
            <w:r w:rsidRPr="00CB7FC7">
              <w:rPr>
                <w:color w:val="000000"/>
              </w:rPr>
              <w:t xml:space="preserve"> Артем Олександрович</w:t>
            </w:r>
          </w:p>
        </w:tc>
        <w:tc>
          <w:tcPr>
            <w:tcW w:w="1978" w:type="dxa"/>
            <w:vAlign w:val="bottom"/>
          </w:tcPr>
          <w:p w14:paraId="3C6A3EBB" w14:textId="06153477" w:rsidR="00CB7FC7" w:rsidRPr="00CB7FC7" w:rsidRDefault="00CB7FC7" w:rsidP="00CB7FC7">
            <w:pPr>
              <w:spacing w:line="288" w:lineRule="auto"/>
              <w:ind w:firstLine="0"/>
              <w:jc w:val="center"/>
              <w:rPr>
                <w:szCs w:val="28"/>
              </w:rPr>
            </w:pPr>
            <w:r w:rsidRPr="00CB7FC7">
              <w:rPr>
                <w:color w:val="000000"/>
              </w:rPr>
              <w:t>ЗА</w:t>
            </w:r>
          </w:p>
        </w:tc>
      </w:tr>
      <w:tr w:rsidR="00CB7FC7" w14:paraId="4A5248EC" w14:textId="77777777" w:rsidTr="00AD4571">
        <w:tc>
          <w:tcPr>
            <w:tcW w:w="704" w:type="dxa"/>
          </w:tcPr>
          <w:p w14:paraId="2D4537F9" w14:textId="77777777" w:rsidR="00CB7FC7" w:rsidRDefault="00CB7FC7" w:rsidP="00CB7FC7">
            <w:pPr>
              <w:spacing w:line="288" w:lineRule="auto"/>
              <w:ind w:firstLine="0"/>
              <w:jc w:val="center"/>
            </w:pPr>
            <w:r>
              <w:t>5.</w:t>
            </w:r>
          </w:p>
        </w:tc>
        <w:tc>
          <w:tcPr>
            <w:tcW w:w="6946" w:type="dxa"/>
            <w:vAlign w:val="bottom"/>
          </w:tcPr>
          <w:p w14:paraId="53810633" w14:textId="1389BF73" w:rsidR="00CB7FC7" w:rsidRPr="00CB7FC7" w:rsidRDefault="00CB7FC7" w:rsidP="00CB7FC7">
            <w:pPr>
              <w:spacing w:line="288" w:lineRule="auto"/>
              <w:ind w:firstLine="0"/>
              <w:jc w:val="left"/>
              <w:rPr>
                <w:szCs w:val="28"/>
              </w:rPr>
            </w:pPr>
            <w:proofErr w:type="spellStart"/>
            <w:r w:rsidRPr="00CB7FC7">
              <w:rPr>
                <w:color w:val="000000"/>
              </w:rPr>
              <w:t>Тріщанович</w:t>
            </w:r>
            <w:proofErr w:type="spellEnd"/>
            <w:r w:rsidRPr="00CB7FC7">
              <w:rPr>
                <w:color w:val="000000"/>
              </w:rPr>
              <w:t xml:space="preserve"> Єлизавета Володимирівна</w:t>
            </w:r>
          </w:p>
        </w:tc>
        <w:tc>
          <w:tcPr>
            <w:tcW w:w="1978" w:type="dxa"/>
            <w:vAlign w:val="bottom"/>
          </w:tcPr>
          <w:p w14:paraId="17D7BBF4" w14:textId="35964327" w:rsidR="00CB7FC7" w:rsidRPr="00CB7FC7" w:rsidRDefault="00CB7FC7" w:rsidP="00CB7FC7">
            <w:pPr>
              <w:spacing w:line="288" w:lineRule="auto"/>
              <w:ind w:firstLine="0"/>
              <w:jc w:val="center"/>
              <w:rPr>
                <w:szCs w:val="28"/>
              </w:rPr>
            </w:pPr>
            <w:r w:rsidRPr="00CB7FC7">
              <w:rPr>
                <w:color w:val="000000"/>
              </w:rPr>
              <w:t>ЗА</w:t>
            </w:r>
          </w:p>
        </w:tc>
      </w:tr>
      <w:tr w:rsidR="00CB7FC7" w14:paraId="2B95ECA5" w14:textId="77777777" w:rsidTr="00AD4571">
        <w:tc>
          <w:tcPr>
            <w:tcW w:w="704" w:type="dxa"/>
          </w:tcPr>
          <w:p w14:paraId="51C451F0" w14:textId="77777777" w:rsidR="00CB7FC7" w:rsidRDefault="00CB7FC7" w:rsidP="00CB7FC7">
            <w:pPr>
              <w:spacing w:line="288" w:lineRule="auto"/>
              <w:ind w:firstLine="0"/>
              <w:jc w:val="center"/>
            </w:pPr>
            <w:r>
              <w:t>6.</w:t>
            </w:r>
          </w:p>
        </w:tc>
        <w:tc>
          <w:tcPr>
            <w:tcW w:w="6946" w:type="dxa"/>
            <w:vAlign w:val="bottom"/>
          </w:tcPr>
          <w:p w14:paraId="7388339C" w14:textId="268255C7" w:rsidR="00CB7FC7" w:rsidRPr="00CB7FC7" w:rsidRDefault="00CB7FC7" w:rsidP="00CB7FC7">
            <w:pPr>
              <w:spacing w:line="288" w:lineRule="auto"/>
              <w:ind w:firstLine="0"/>
              <w:jc w:val="left"/>
              <w:rPr>
                <w:szCs w:val="28"/>
              </w:rPr>
            </w:pPr>
            <w:r w:rsidRPr="00CB7FC7">
              <w:rPr>
                <w:color w:val="000000"/>
              </w:rPr>
              <w:t>Янтар Андрій Олександрович</w:t>
            </w:r>
          </w:p>
        </w:tc>
        <w:tc>
          <w:tcPr>
            <w:tcW w:w="1978" w:type="dxa"/>
            <w:vAlign w:val="bottom"/>
          </w:tcPr>
          <w:p w14:paraId="4B30D631" w14:textId="36EEE0D0" w:rsidR="00CB7FC7" w:rsidRPr="00CB7FC7" w:rsidRDefault="00CB7FC7" w:rsidP="00CB7FC7">
            <w:pPr>
              <w:spacing w:line="288" w:lineRule="auto"/>
              <w:ind w:firstLine="0"/>
              <w:jc w:val="center"/>
              <w:rPr>
                <w:szCs w:val="28"/>
              </w:rPr>
            </w:pPr>
            <w:r w:rsidRPr="00CB7FC7">
              <w:rPr>
                <w:color w:val="000000"/>
              </w:rPr>
              <w:t>ЗА</w:t>
            </w:r>
          </w:p>
        </w:tc>
      </w:tr>
      <w:tr w:rsidR="00CB7FC7" w14:paraId="268648D5" w14:textId="77777777" w:rsidTr="00AD4571">
        <w:tc>
          <w:tcPr>
            <w:tcW w:w="704" w:type="dxa"/>
          </w:tcPr>
          <w:p w14:paraId="31A43D6D" w14:textId="77777777" w:rsidR="00CB7FC7" w:rsidRDefault="00CB7FC7" w:rsidP="00CB7FC7">
            <w:pPr>
              <w:spacing w:line="288" w:lineRule="auto"/>
              <w:ind w:firstLine="0"/>
              <w:jc w:val="center"/>
            </w:pPr>
            <w:r>
              <w:t>7.</w:t>
            </w:r>
          </w:p>
        </w:tc>
        <w:tc>
          <w:tcPr>
            <w:tcW w:w="6946" w:type="dxa"/>
            <w:vAlign w:val="bottom"/>
          </w:tcPr>
          <w:p w14:paraId="04D53D04" w14:textId="71217334" w:rsidR="00CB7FC7" w:rsidRPr="00CB7FC7" w:rsidRDefault="00CB7FC7" w:rsidP="00CB7FC7">
            <w:pPr>
              <w:spacing w:line="288" w:lineRule="auto"/>
              <w:ind w:firstLine="0"/>
              <w:jc w:val="left"/>
              <w:rPr>
                <w:szCs w:val="28"/>
              </w:rPr>
            </w:pPr>
            <w:r w:rsidRPr="00CB7FC7">
              <w:rPr>
                <w:color w:val="000000"/>
              </w:rPr>
              <w:t>Карцев Микола В`ячеславович</w:t>
            </w:r>
          </w:p>
        </w:tc>
        <w:tc>
          <w:tcPr>
            <w:tcW w:w="1978" w:type="dxa"/>
            <w:vAlign w:val="bottom"/>
          </w:tcPr>
          <w:p w14:paraId="039281B2" w14:textId="1EDA3CB2" w:rsidR="00CB7FC7" w:rsidRPr="00CB7FC7" w:rsidRDefault="00CB7FC7" w:rsidP="00CB7FC7">
            <w:pPr>
              <w:spacing w:line="288" w:lineRule="auto"/>
              <w:ind w:firstLine="0"/>
              <w:jc w:val="center"/>
              <w:rPr>
                <w:szCs w:val="28"/>
              </w:rPr>
            </w:pPr>
            <w:r w:rsidRPr="00CB7FC7">
              <w:rPr>
                <w:color w:val="000000"/>
              </w:rPr>
              <w:t>ЗА</w:t>
            </w:r>
          </w:p>
        </w:tc>
      </w:tr>
      <w:tr w:rsidR="00CB7FC7" w14:paraId="3708F2A7" w14:textId="77777777" w:rsidTr="00AD4571">
        <w:tc>
          <w:tcPr>
            <w:tcW w:w="704" w:type="dxa"/>
          </w:tcPr>
          <w:p w14:paraId="08A4CB94" w14:textId="77777777" w:rsidR="00CB7FC7" w:rsidRDefault="00CB7FC7" w:rsidP="00CB7FC7">
            <w:pPr>
              <w:spacing w:line="288" w:lineRule="auto"/>
              <w:ind w:firstLine="0"/>
              <w:jc w:val="center"/>
            </w:pPr>
            <w:r>
              <w:t>8.</w:t>
            </w:r>
          </w:p>
        </w:tc>
        <w:tc>
          <w:tcPr>
            <w:tcW w:w="6946" w:type="dxa"/>
            <w:vAlign w:val="bottom"/>
          </w:tcPr>
          <w:p w14:paraId="3522A915" w14:textId="2B4D8FC6" w:rsidR="00CB7FC7" w:rsidRPr="00CB7FC7" w:rsidRDefault="00CB7FC7" w:rsidP="00CB7FC7">
            <w:pPr>
              <w:spacing w:line="288" w:lineRule="auto"/>
              <w:ind w:firstLine="0"/>
              <w:jc w:val="left"/>
              <w:rPr>
                <w:szCs w:val="28"/>
              </w:rPr>
            </w:pPr>
            <w:proofErr w:type="spellStart"/>
            <w:r w:rsidRPr="00CB7FC7">
              <w:rPr>
                <w:color w:val="000000"/>
              </w:rPr>
              <w:t>Шапошнікова</w:t>
            </w:r>
            <w:proofErr w:type="spellEnd"/>
            <w:r w:rsidRPr="00CB7FC7">
              <w:rPr>
                <w:color w:val="000000"/>
              </w:rPr>
              <w:t xml:space="preserve"> Олена Олександрівна</w:t>
            </w:r>
          </w:p>
        </w:tc>
        <w:tc>
          <w:tcPr>
            <w:tcW w:w="1978" w:type="dxa"/>
            <w:vAlign w:val="bottom"/>
          </w:tcPr>
          <w:p w14:paraId="0DBD6CF0" w14:textId="70D9FDFB" w:rsidR="00CB7FC7" w:rsidRPr="00CB7FC7" w:rsidRDefault="00CB7FC7" w:rsidP="00CB7FC7">
            <w:pPr>
              <w:spacing w:line="288" w:lineRule="auto"/>
              <w:ind w:firstLine="0"/>
              <w:jc w:val="center"/>
              <w:rPr>
                <w:szCs w:val="28"/>
              </w:rPr>
            </w:pPr>
            <w:r w:rsidRPr="00CB7FC7">
              <w:rPr>
                <w:color w:val="000000"/>
              </w:rPr>
              <w:t>ЗА</w:t>
            </w:r>
          </w:p>
        </w:tc>
      </w:tr>
      <w:tr w:rsidR="00CB7FC7" w14:paraId="62308078" w14:textId="77777777" w:rsidTr="00AD4571">
        <w:tc>
          <w:tcPr>
            <w:tcW w:w="704" w:type="dxa"/>
          </w:tcPr>
          <w:p w14:paraId="6D51C4BC" w14:textId="77777777" w:rsidR="00CB7FC7" w:rsidRDefault="00CB7FC7" w:rsidP="00CB7FC7">
            <w:pPr>
              <w:spacing w:line="288" w:lineRule="auto"/>
              <w:ind w:firstLine="0"/>
              <w:jc w:val="center"/>
            </w:pPr>
            <w:r>
              <w:t>9.</w:t>
            </w:r>
          </w:p>
        </w:tc>
        <w:tc>
          <w:tcPr>
            <w:tcW w:w="6946" w:type="dxa"/>
            <w:vAlign w:val="bottom"/>
          </w:tcPr>
          <w:p w14:paraId="74F558DB" w14:textId="59915866" w:rsidR="00CB7FC7" w:rsidRPr="00CB7FC7" w:rsidRDefault="00CB7FC7" w:rsidP="00CB7FC7">
            <w:pPr>
              <w:spacing w:line="288" w:lineRule="auto"/>
              <w:ind w:firstLine="0"/>
              <w:jc w:val="left"/>
              <w:rPr>
                <w:szCs w:val="28"/>
              </w:rPr>
            </w:pPr>
            <w:r w:rsidRPr="00CB7FC7">
              <w:rPr>
                <w:color w:val="000000"/>
              </w:rPr>
              <w:t>Петров Анатолій Георгійович</w:t>
            </w:r>
          </w:p>
        </w:tc>
        <w:tc>
          <w:tcPr>
            <w:tcW w:w="1978" w:type="dxa"/>
            <w:vAlign w:val="bottom"/>
          </w:tcPr>
          <w:p w14:paraId="035EAD71" w14:textId="4EA90B1B" w:rsidR="00CB7FC7" w:rsidRPr="00CB7FC7" w:rsidRDefault="00CB7FC7" w:rsidP="00CB7FC7">
            <w:pPr>
              <w:spacing w:line="288" w:lineRule="auto"/>
              <w:ind w:firstLine="0"/>
              <w:jc w:val="center"/>
              <w:rPr>
                <w:szCs w:val="28"/>
              </w:rPr>
            </w:pPr>
            <w:r w:rsidRPr="00CB7FC7">
              <w:rPr>
                <w:color w:val="000000"/>
              </w:rPr>
              <w:t>УТРИМАВСЯ</w:t>
            </w:r>
          </w:p>
        </w:tc>
      </w:tr>
      <w:tr w:rsidR="00CB7FC7" w14:paraId="5D76DF36" w14:textId="77777777" w:rsidTr="00AD4571">
        <w:tc>
          <w:tcPr>
            <w:tcW w:w="704" w:type="dxa"/>
          </w:tcPr>
          <w:p w14:paraId="79BD732D" w14:textId="77777777" w:rsidR="00CB7FC7" w:rsidRDefault="00CB7FC7" w:rsidP="00CB7FC7">
            <w:pPr>
              <w:spacing w:line="288" w:lineRule="auto"/>
              <w:ind w:firstLine="0"/>
              <w:jc w:val="center"/>
            </w:pPr>
            <w:r>
              <w:t>10.</w:t>
            </w:r>
          </w:p>
        </w:tc>
        <w:tc>
          <w:tcPr>
            <w:tcW w:w="6946" w:type="dxa"/>
            <w:vAlign w:val="bottom"/>
          </w:tcPr>
          <w:p w14:paraId="73F881A7" w14:textId="37F9271C" w:rsidR="00CB7FC7" w:rsidRPr="00CB7FC7" w:rsidRDefault="00CB7FC7" w:rsidP="00CB7FC7">
            <w:pPr>
              <w:spacing w:line="288" w:lineRule="auto"/>
              <w:ind w:firstLine="0"/>
              <w:jc w:val="left"/>
              <w:rPr>
                <w:szCs w:val="28"/>
              </w:rPr>
            </w:pPr>
            <w:proofErr w:type="spellStart"/>
            <w:r w:rsidRPr="00CB7FC7">
              <w:rPr>
                <w:color w:val="000000"/>
              </w:rPr>
              <w:t>Хачатуров</w:t>
            </w:r>
            <w:proofErr w:type="spellEnd"/>
            <w:r w:rsidRPr="00CB7FC7">
              <w:rPr>
                <w:color w:val="000000"/>
              </w:rPr>
              <w:t xml:space="preserve"> Артем Едуардович</w:t>
            </w:r>
          </w:p>
        </w:tc>
        <w:tc>
          <w:tcPr>
            <w:tcW w:w="1978" w:type="dxa"/>
            <w:vAlign w:val="bottom"/>
          </w:tcPr>
          <w:p w14:paraId="1F92CAB2" w14:textId="39362DEC" w:rsidR="00CB7FC7" w:rsidRPr="00CB7FC7" w:rsidRDefault="00CB7FC7" w:rsidP="00CB7FC7">
            <w:pPr>
              <w:spacing w:line="288" w:lineRule="auto"/>
              <w:ind w:firstLine="0"/>
              <w:jc w:val="center"/>
              <w:rPr>
                <w:szCs w:val="28"/>
              </w:rPr>
            </w:pPr>
            <w:r w:rsidRPr="00CB7FC7">
              <w:rPr>
                <w:color w:val="000000"/>
              </w:rPr>
              <w:t>ЗА</w:t>
            </w:r>
          </w:p>
        </w:tc>
      </w:tr>
      <w:tr w:rsidR="00CB7FC7" w14:paraId="78ABB541" w14:textId="77777777" w:rsidTr="00AD4571">
        <w:tc>
          <w:tcPr>
            <w:tcW w:w="704" w:type="dxa"/>
          </w:tcPr>
          <w:p w14:paraId="345DFE93" w14:textId="77777777" w:rsidR="00CB7FC7" w:rsidRDefault="00CB7FC7" w:rsidP="00CB7FC7">
            <w:pPr>
              <w:spacing w:line="288" w:lineRule="auto"/>
              <w:ind w:firstLine="0"/>
              <w:jc w:val="center"/>
            </w:pPr>
            <w:r>
              <w:t>11.</w:t>
            </w:r>
          </w:p>
        </w:tc>
        <w:tc>
          <w:tcPr>
            <w:tcW w:w="6946" w:type="dxa"/>
            <w:vAlign w:val="bottom"/>
          </w:tcPr>
          <w:p w14:paraId="14FC0CB8" w14:textId="6C5E1FC8" w:rsidR="00CB7FC7" w:rsidRPr="00CB7FC7" w:rsidRDefault="00CB7FC7" w:rsidP="00CB7FC7">
            <w:pPr>
              <w:spacing w:line="288" w:lineRule="auto"/>
              <w:ind w:firstLine="0"/>
              <w:jc w:val="left"/>
              <w:rPr>
                <w:szCs w:val="28"/>
              </w:rPr>
            </w:pPr>
            <w:r w:rsidRPr="00CB7FC7">
              <w:rPr>
                <w:color w:val="000000"/>
              </w:rPr>
              <w:t>Бойченко Ірина Миколаївна</w:t>
            </w:r>
          </w:p>
        </w:tc>
        <w:tc>
          <w:tcPr>
            <w:tcW w:w="1978" w:type="dxa"/>
            <w:vAlign w:val="bottom"/>
          </w:tcPr>
          <w:p w14:paraId="2480B4FB" w14:textId="219EA88F" w:rsidR="00CB7FC7" w:rsidRPr="00CB7FC7" w:rsidRDefault="00CB7FC7" w:rsidP="00CB7FC7">
            <w:pPr>
              <w:spacing w:line="288" w:lineRule="auto"/>
              <w:ind w:firstLine="0"/>
              <w:jc w:val="center"/>
              <w:rPr>
                <w:szCs w:val="28"/>
              </w:rPr>
            </w:pPr>
            <w:r w:rsidRPr="00CB7FC7">
              <w:rPr>
                <w:color w:val="000000"/>
              </w:rPr>
              <w:t>ЗА</w:t>
            </w:r>
          </w:p>
        </w:tc>
      </w:tr>
      <w:tr w:rsidR="00CB7FC7" w14:paraId="0D693A47" w14:textId="77777777" w:rsidTr="00AD4571">
        <w:tc>
          <w:tcPr>
            <w:tcW w:w="704" w:type="dxa"/>
          </w:tcPr>
          <w:p w14:paraId="6E558807" w14:textId="77777777" w:rsidR="00CB7FC7" w:rsidRDefault="00CB7FC7" w:rsidP="00CB7FC7">
            <w:pPr>
              <w:spacing w:line="288" w:lineRule="auto"/>
              <w:ind w:firstLine="0"/>
              <w:jc w:val="center"/>
            </w:pPr>
            <w:r>
              <w:t>12.</w:t>
            </w:r>
          </w:p>
        </w:tc>
        <w:tc>
          <w:tcPr>
            <w:tcW w:w="6946" w:type="dxa"/>
            <w:vAlign w:val="bottom"/>
          </w:tcPr>
          <w:p w14:paraId="625079D7" w14:textId="71F627DA" w:rsidR="00CB7FC7" w:rsidRPr="00CB7FC7" w:rsidRDefault="00CB7FC7" w:rsidP="00CB7FC7">
            <w:pPr>
              <w:spacing w:line="288" w:lineRule="auto"/>
              <w:ind w:firstLine="0"/>
              <w:jc w:val="left"/>
              <w:rPr>
                <w:szCs w:val="28"/>
              </w:rPr>
            </w:pPr>
            <w:r w:rsidRPr="00CB7FC7">
              <w:rPr>
                <w:color w:val="000000"/>
              </w:rPr>
              <w:t>Домбровська Тетяна Миколаївна</w:t>
            </w:r>
          </w:p>
        </w:tc>
        <w:tc>
          <w:tcPr>
            <w:tcW w:w="1978" w:type="dxa"/>
            <w:vAlign w:val="bottom"/>
          </w:tcPr>
          <w:p w14:paraId="445F0C57" w14:textId="6A3EE705" w:rsidR="00CB7FC7" w:rsidRPr="00CB7FC7" w:rsidRDefault="00CB7FC7" w:rsidP="00CB7FC7">
            <w:pPr>
              <w:spacing w:line="288" w:lineRule="auto"/>
              <w:ind w:firstLine="0"/>
              <w:jc w:val="center"/>
              <w:rPr>
                <w:szCs w:val="28"/>
              </w:rPr>
            </w:pPr>
            <w:r w:rsidRPr="00CB7FC7">
              <w:rPr>
                <w:color w:val="000000"/>
              </w:rPr>
              <w:t>ЗА</w:t>
            </w:r>
          </w:p>
        </w:tc>
      </w:tr>
      <w:tr w:rsidR="00CB7FC7" w14:paraId="79ADEC4E" w14:textId="77777777" w:rsidTr="00AD4571">
        <w:tc>
          <w:tcPr>
            <w:tcW w:w="704" w:type="dxa"/>
          </w:tcPr>
          <w:p w14:paraId="18ED7303" w14:textId="77777777" w:rsidR="00CB7FC7" w:rsidRDefault="00CB7FC7" w:rsidP="00CB7FC7">
            <w:pPr>
              <w:spacing w:line="288" w:lineRule="auto"/>
              <w:ind w:firstLine="0"/>
              <w:jc w:val="center"/>
            </w:pPr>
            <w:r>
              <w:t>13.</w:t>
            </w:r>
          </w:p>
        </w:tc>
        <w:tc>
          <w:tcPr>
            <w:tcW w:w="6946" w:type="dxa"/>
            <w:vAlign w:val="bottom"/>
          </w:tcPr>
          <w:p w14:paraId="6861FCEC" w14:textId="0B63BB21" w:rsidR="00CB7FC7" w:rsidRPr="00CB7FC7" w:rsidRDefault="00CB7FC7" w:rsidP="00CB7FC7">
            <w:pPr>
              <w:spacing w:line="288" w:lineRule="auto"/>
              <w:ind w:firstLine="0"/>
              <w:jc w:val="left"/>
              <w:rPr>
                <w:szCs w:val="28"/>
              </w:rPr>
            </w:pPr>
            <w:proofErr w:type="spellStart"/>
            <w:r w:rsidRPr="00CB7FC7">
              <w:rPr>
                <w:color w:val="000000"/>
              </w:rPr>
              <w:t>Мєдвєдєв</w:t>
            </w:r>
            <w:proofErr w:type="spellEnd"/>
            <w:r w:rsidRPr="00CB7FC7">
              <w:rPr>
                <w:color w:val="000000"/>
              </w:rPr>
              <w:t xml:space="preserve"> Олександр </w:t>
            </w:r>
            <w:proofErr w:type="spellStart"/>
            <w:r w:rsidRPr="00CB7FC7">
              <w:rPr>
                <w:color w:val="000000"/>
              </w:rPr>
              <w:t>Елльєвич</w:t>
            </w:r>
            <w:proofErr w:type="spellEnd"/>
          </w:p>
        </w:tc>
        <w:tc>
          <w:tcPr>
            <w:tcW w:w="1978" w:type="dxa"/>
            <w:vAlign w:val="bottom"/>
          </w:tcPr>
          <w:p w14:paraId="1230EAD7" w14:textId="2EC56D21" w:rsidR="00CB7FC7" w:rsidRPr="00CB7FC7" w:rsidRDefault="00CB7FC7" w:rsidP="00CB7FC7">
            <w:pPr>
              <w:spacing w:line="288" w:lineRule="auto"/>
              <w:ind w:firstLine="0"/>
              <w:jc w:val="center"/>
              <w:rPr>
                <w:szCs w:val="28"/>
              </w:rPr>
            </w:pPr>
            <w:r w:rsidRPr="00CB7FC7">
              <w:rPr>
                <w:color w:val="000000"/>
              </w:rPr>
              <w:t>ЗА</w:t>
            </w:r>
          </w:p>
        </w:tc>
      </w:tr>
      <w:tr w:rsidR="00CB7FC7" w14:paraId="64A254F5" w14:textId="77777777" w:rsidTr="00AD4571">
        <w:tc>
          <w:tcPr>
            <w:tcW w:w="704" w:type="dxa"/>
          </w:tcPr>
          <w:p w14:paraId="204F6100" w14:textId="77777777" w:rsidR="00CB7FC7" w:rsidRDefault="00CB7FC7" w:rsidP="00CB7FC7">
            <w:pPr>
              <w:spacing w:line="288" w:lineRule="auto"/>
              <w:ind w:firstLine="0"/>
              <w:jc w:val="center"/>
            </w:pPr>
            <w:r>
              <w:t>14.</w:t>
            </w:r>
          </w:p>
        </w:tc>
        <w:tc>
          <w:tcPr>
            <w:tcW w:w="6946" w:type="dxa"/>
            <w:vAlign w:val="bottom"/>
          </w:tcPr>
          <w:p w14:paraId="20490FCC" w14:textId="0C0E87E1" w:rsidR="00CB7FC7" w:rsidRPr="00CB7FC7" w:rsidRDefault="00CB7FC7" w:rsidP="00CB7FC7">
            <w:pPr>
              <w:spacing w:line="288" w:lineRule="auto"/>
              <w:ind w:firstLine="0"/>
              <w:jc w:val="left"/>
              <w:rPr>
                <w:szCs w:val="28"/>
              </w:rPr>
            </w:pPr>
            <w:r w:rsidRPr="00CB7FC7">
              <w:rPr>
                <w:color w:val="000000"/>
              </w:rPr>
              <w:t>Коваленко Максим Віталійович</w:t>
            </w:r>
          </w:p>
        </w:tc>
        <w:tc>
          <w:tcPr>
            <w:tcW w:w="1978" w:type="dxa"/>
            <w:vAlign w:val="bottom"/>
          </w:tcPr>
          <w:p w14:paraId="2DEFD3EF" w14:textId="5DA09FF8" w:rsidR="00CB7FC7" w:rsidRPr="00CB7FC7" w:rsidRDefault="00CB7FC7" w:rsidP="00CB7FC7">
            <w:pPr>
              <w:spacing w:line="288" w:lineRule="auto"/>
              <w:ind w:firstLine="0"/>
              <w:jc w:val="center"/>
              <w:rPr>
                <w:szCs w:val="28"/>
              </w:rPr>
            </w:pPr>
            <w:r w:rsidRPr="00CB7FC7">
              <w:rPr>
                <w:color w:val="000000"/>
              </w:rPr>
              <w:t>ЗА</w:t>
            </w:r>
          </w:p>
        </w:tc>
      </w:tr>
      <w:tr w:rsidR="00CB7FC7" w14:paraId="359964B9" w14:textId="77777777" w:rsidTr="00AD4571">
        <w:tc>
          <w:tcPr>
            <w:tcW w:w="704" w:type="dxa"/>
          </w:tcPr>
          <w:p w14:paraId="42A232BD" w14:textId="77777777" w:rsidR="00CB7FC7" w:rsidRDefault="00CB7FC7" w:rsidP="00CB7FC7">
            <w:pPr>
              <w:spacing w:line="288" w:lineRule="auto"/>
              <w:ind w:firstLine="0"/>
              <w:jc w:val="center"/>
            </w:pPr>
            <w:r>
              <w:t>15.</w:t>
            </w:r>
          </w:p>
        </w:tc>
        <w:tc>
          <w:tcPr>
            <w:tcW w:w="6946" w:type="dxa"/>
            <w:vAlign w:val="bottom"/>
          </w:tcPr>
          <w:p w14:paraId="6381608A" w14:textId="247F80A2" w:rsidR="00CB7FC7" w:rsidRPr="00CB7FC7" w:rsidRDefault="00CB7FC7" w:rsidP="00CB7FC7">
            <w:pPr>
              <w:spacing w:line="288" w:lineRule="auto"/>
              <w:ind w:firstLine="0"/>
              <w:jc w:val="left"/>
              <w:rPr>
                <w:szCs w:val="28"/>
              </w:rPr>
            </w:pPr>
            <w:r w:rsidRPr="00CB7FC7">
              <w:rPr>
                <w:color w:val="000000"/>
              </w:rPr>
              <w:t>Береза Олександр Дмитрович</w:t>
            </w:r>
          </w:p>
        </w:tc>
        <w:tc>
          <w:tcPr>
            <w:tcW w:w="1978" w:type="dxa"/>
            <w:vAlign w:val="bottom"/>
          </w:tcPr>
          <w:p w14:paraId="75616CD7" w14:textId="23B7C034" w:rsidR="00CB7FC7" w:rsidRPr="00CB7FC7" w:rsidRDefault="00CB7FC7" w:rsidP="00CB7FC7">
            <w:pPr>
              <w:spacing w:line="288" w:lineRule="auto"/>
              <w:ind w:firstLine="0"/>
              <w:jc w:val="center"/>
              <w:rPr>
                <w:szCs w:val="28"/>
              </w:rPr>
            </w:pPr>
            <w:r w:rsidRPr="00CB7FC7">
              <w:rPr>
                <w:color w:val="000000"/>
              </w:rPr>
              <w:t>ПРОТИ</w:t>
            </w:r>
          </w:p>
        </w:tc>
      </w:tr>
      <w:tr w:rsidR="00CB7FC7" w14:paraId="5A655FB8" w14:textId="77777777" w:rsidTr="00AD4571">
        <w:tc>
          <w:tcPr>
            <w:tcW w:w="704" w:type="dxa"/>
          </w:tcPr>
          <w:p w14:paraId="58B9E758" w14:textId="77777777" w:rsidR="00CB7FC7" w:rsidRDefault="00CB7FC7" w:rsidP="00CB7FC7">
            <w:pPr>
              <w:spacing w:line="288" w:lineRule="auto"/>
              <w:ind w:firstLine="0"/>
              <w:jc w:val="center"/>
            </w:pPr>
            <w:r>
              <w:t>16.</w:t>
            </w:r>
          </w:p>
        </w:tc>
        <w:tc>
          <w:tcPr>
            <w:tcW w:w="6946" w:type="dxa"/>
            <w:vAlign w:val="bottom"/>
          </w:tcPr>
          <w:p w14:paraId="6EED0883" w14:textId="4A767BAD" w:rsidR="00CB7FC7" w:rsidRPr="00CB7FC7" w:rsidRDefault="00CB7FC7" w:rsidP="00CB7FC7">
            <w:pPr>
              <w:spacing w:line="288" w:lineRule="auto"/>
              <w:ind w:firstLine="0"/>
              <w:jc w:val="left"/>
              <w:rPr>
                <w:szCs w:val="28"/>
              </w:rPr>
            </w:pPr>
            <w:r w:rsidRPr="00CB7FC7">
              <w:rPr>
                <w:color w:val="000000"/>
              </w:rPr>
              <w:t>Грачова Марія Георгіївна</w:t>
            </w:r>
          </w:p>
        </w:tc>
        <w:tc>
          <w:tcPr>
            <w:tcW w:w="1978" w:type="dxa"/>
            <w:vAlign w:val="bottom"/>
          </w:tcPr>
          <w:p w14:paraId="166C78DC" w14:textId="72E14FD0" w:rsidR="00CB7FC7" w:rsidRPr="00CB7FC7" w:rsidRDefault="00CB7FC7" w:rsidP="00CB7FC7">
            <w:pPr>
              <w:spacing w:line="288" w:lineRule="auto"/>
              <w:ind w:firstLine="0"/>
              <w:jc w:val="center"/>
              <w:rPr>
                <w:szCs w:val="28"/>
              </w:rPr>
            </w:pPr>
            <w:r w:rsidRPr="00CB7FC7">
              <w:rPr>
                <w:color w:val="000000"/>
              </w:rPr>
              <w:t>УТРИМАВСЯ</w:t>
            </w:r>
          </w:p>
        </w:tc>
      </w:tr>
      <w:tr w:rsidR="00CB7FC7" w14:paraId="245F4053" w14:textId="77777777" w:rsidTr="00AD4571">
        <w:tc>
          <w:tcPr>
            <w:tcW w:w="704" w:type="dxa"/>
          </w:tcPr>
          <w:p w14:paraId="7E1600D6" w14:textId="77777777" w:rsidR="00CB7FC7" w:rsidRDefault="00CB7FC7" w:rsidP="00CB7FC7">
            <w:pPr>
              <w:spacing w:line="288" w:lineRule="auto"/>
              <w:ind w:firstLine="0"/>
              <w:jc w:val="center"/>
            </w:pPr>
            <w:r>
              <w:t>17.</w:t>
            </w:r>
          </w:p>
        </w:tc>
        <w:tc>
          <w:tcPr>
            <w:tcW w:w="6946" w:type="dxa"/>
            <w:vAlign w:val="bottom"/>
          </w:tcPr>
          <w:p w14:paraId="2D2B20A2" w14:textId="3E7377DC" w:rsidR="00CB7FC7" w:rsidRPr="00CB7FC7" w:rsidRDefault="00CB7FC7" w:rsidP="00CB7FC7">
            <w:pPr>
              <w:spacing w:line="288" w:lineRule="auto"/>
              <w:ind w:firstLine="0"/>
              <w:jc w:val="left"/>
              <w:rPr>
                <w:szCs w:val="28"/>
              </w:rPr>
            </w:pPr>
            <w:proofErr w:type="spellStart"/>
            <w:r w:rsidRPr="00CB7FC7">
              <w:rPr>
                <w:color w:val="000000"/>
              </w:rPr>
              <w:t>Топчий</w:t>
            </w:r>
            <w:proofErr w:type="spellEnd"/>
            <w:r w:rsidRPr="00CB7FC7">
              <w:rPr>
                <w:color w:val="000000"/>
              </w:rPr>
              <w:t xml:space="preserve"> Володимир Миколайович</w:t>
            </w:r>
          </w:p>
        </w:tc>
        <w:tc>
          <w:tcPr>
            <w:tcW w:w="1978" w:type="dxa"/>
            <w:vAlign w:val="bottom"/>
          </w:tcPr>
          <w:p w14:paraId="6A8FA950" w14:textId="0433928F" w:rsidR="00CB7FC7" w:rsidRPr="00CB7FC7" w:rsidRDefault="00CB7FC7" w:rsidP="00CB7FC7">
            <w:pPr>
              <w:spacing w:line="288" w:lineRule="auto"/>
              <w:ind w:firstLine="0"/>
              <w:jc w:val="center"/>
              <w:rPr>
                <w:szCs w:val="28"/>
              </w:rPr>
            </w:pPr>
            <w:r w:rsidRPr="00CB7FC7">
              <w:rPr>
                <w:color w:val="000000"/>
              </w:rPr>
              <w:t>ЗА</w:t>
            </w:r>
          </w:p>
        </w:tc>
      </w:tr>
      <w:tr w:rsidR="00CB7FC7" w14:paraId="429FCA0F" w14:textId="77777777" w:rsidTr="00AD4571">
        <w:tc>
          <w:tcPr>
            <w:tcW w:w="704" w:type="dxa"/>
          </w:tcPr>
          <w:p w14:paraId="753376F5" w14:textId="77777777" w:rsidR="00CB7FC7" w:rsidRDefault="00CB7FC7" w:rsidP="00CB7FC7">
            <w:pPr>
              <w:spacing w:line="288" w:lineRule="auto"/>
              <w:ind w:firstLine="0"/>
              <w:jc w:val="center"/>
            </w:pPr>
            <w:r>
              <w:t>18.</w:t>
            </w:r>
          </w:p>
        </w:tc>
        <w:tc>
          <w:tcPr>
            <w:tcW w:w="6946" w:type="dxa"/>
            <w:vAlign w:val="bottom"/>
          </w:tcPr>
          <w:p w14:paraId="526787CB" w14:textId="6ECA0EDB" w:rsidR="00CB7FC7" w:rsidRPr="00CB7FC7" w:rsidRDefault="00CB7FC7" w:rsidP="00CB7FC7">
            <w:pPr>
              <w:spacing w:line="288" w:lineRule="auto"/>
              <w:ind w:firstLine="0"/>
              <w:jc w:val="left"/>
              <w:rPr>
                <w:szCs w:val="28"/>
              </w:rPr>
            </w:pPr>
            <w:proofErr w:type="spellStart"/>
            <w:r w:rsidRPr="00CB7FC7">
              <w:rPr>
                <w:color w:val="000000"/>
              </w:rPr>
              <w:t>Агабеков</w:t>
            </w:r>
            <w:proofErr w:type="spellEnd"/>
            <w:r w:rsidRPr="00CB7FC7">
              <w:rPr>
                <w:color w:val="000000"/>
              </w:rPr>
              <w:t xml:space="preserve"> </w:t>
            </w:r>
            <w:proofErr w:type="spellStart"/>
            <w:r w:rsidRPr="00CB7FC7">
              <w:rPr>
                <w:color w:val="000000"/>
              </w:rPr>
              <w:t>Раміль</w:t>
            </w:r>
            <w:proofErr w:type="spellEnd"/>
            <w:r w:rsidRPr="00CB7FC7">
              <w:rPr>
                <w:color w:val="000000"/>
              </w:rPr>
              <w:t xml:space="preserve"> </w:t>
            </w:r>
            <w:proofErr w:type="spellStart"/>
            <w:r w:rsidRPr="00CB7FC7">
              <w:rPr>
                <w:color w:val="000000"/>
              </w:rPr>
              <w:t>Заур</w:t>
            </w:r>
            <w:proofErr w:type="spellEnd"/>
            <w:r w:rsidRPr="00CB7FC7">
              <w:rPr>
                <w:color w:val="000000"/>
              </w:rPr>
              <w:t xml:space="preserve"> </w:t>
            </w:r>
            <w:proofErr w:type="spellStart"/>
            <w:r w:rsidRPr="00CB7FC7">
              <w:rPr>
                <w:color w:val="000000"/>
              </w:rPr>
              <w:t>огли</w:t>
            </w:r>
            <w:proofErr w:type="spellEnd"/>
          </w:p>
        </w:tc>
        <w:tc>
          <w:tcPr>
            <w:tcW w:w="1978" w:type="dxa"/>
            <w:vAlign w:val="bottom"/>
          </w:tcPr>
          <w:p w14:paraId="68D15B13" w14:textId="51EAC636" w:rsidR="00CB7FC7" w:rsidRPr="00CB7FC7" w:rsidRDefault="00CB7FC7" w:rsidP="00CB7FC7">
            <w:pPr>
              <w:spacing w:line="288" w:lineRule="auto"/>
              <w:ind w:firstLine="0"/>
              <w:jc w:val="center"/>
              <w:rPr>
                <w:szCs w:val="28"/>
              </w:rPr>
            </w:pPr>
            <w:r w:rsidRPr="00CB7FC7">
              <w:rPr>
                <w:color w:val="000000"/>
              </w:rPr>
              <w:t>ЗА</w:t>
            </w:r>
          </w:p>
        </w:tc>
      </w:tr>
      <w:tr w:rsidR="00CB7FC7" w14:paraId="12324EC7" w14:textId="77777777" w:rsidTr="00AD4571">
        <w:tc>
          <w:tcPr>
            <w:tcW w:w="704" w:type="dxa"/>
          </w:tcPr>
          <w:p w14:paraId="07177958" w14:textId="77777777" w:rsidR="00CB7FC7" w:rsidRDefault="00CB7FC7" w:rsidP="00CB7FC7">
            <w:pPr>
              <w:spacing w:line="288" w:lineRule="auto"/>
              <w:ind w:firstLine="0"/>
              <w:jc w:val="center"/>
            </w:pPr>
            <w:r>
              <w:t>19.</w:t>
            </w:r>
          </w:p>
        </w:tc>
        <w:tc>
          <w:tcPr>
            <w:tcW w:w="6946" w:type="dxa"/>
            <w:vAlign w:val="bottom"/>
          </w:tcPr>
          <w:p w14:paraId="2A96DAEB" w14:textId="58A8E2E4" w:rsidR="00CB7FC7" w:rsidRPr="00CB7FC7" w:rsidRDefault="00CB7FC7" w:rsidP="00CB7FC7">
            <w:pPr>
              <w:spacing w:line="288" w:lineRule="auto"/>
              <w:ind w:firstLine="0"/>
              <w:jc w:val="left"/>
              <w:rPr>
                <w:szCs w:val="28"/>
              </w:rPr>
            </w:pPr>
            <w:proofErr w:type="spellStart"/>
            <w:r w:rsidRPr="00CB7FC7">
              <w:rPr>
                <w:color w:val="000000"/>
              </w:rPr>
              <w:t>Фалько</w:t>
            </w:r>
            <w:proofErr w:type="spellEnd"/>
            <w:r w:rsidRPr="00CB7FC7">
              <w:rPr>
                <w:color w:val="000000"/>
              </w:rPr>
              <w:t xml:space="preserve"> Дмитро Володимирович</w:t>
            </w:r>
          </w:p>
        </w:tc>
        <w:tc>
          <w:tcPr>
            <w:tcW w:w="1978" w:type="dxa"/>
            <w:vAlign w:val="bottom"/>
          </w:tcPr>
          <w:p w14:paraId="78593AD1" w14:textId="7002DAA5" w:rsidR="00CB7FC7" w:rsidRPr="00CB7FC7" w:rsidRDefault="00CB7FC7" w:rsidP="00CB7FC7">
            <w:pPr>
              <w:spacing w:line="288" w:lineRule="auto"/>
              <w:ind w:firstLine="0"/>
              <w:jc w:val="center"/>
              <w:rPr>
                <w:szCs w:val="28"/>
              </w:rPr>
            </w:pPr>
            <w:r w:rsidRPr="00CB7FC7">
              <w:rPr>
                <w:color w:val="000000"/>
              </w:rPr>
              <w:t>ЗА</w:t>
            </w:r>
          </w:p>
        </w:tc>
      </w:tr>
      <w:tr w:rsidR="00CB7FC7" w14:paraId="13EA30E2" w14:textId="77777777" w:rsidTr="00AD4571">
        <w:tc>
          <w:tcPr>
            <w:tcW w:w="704" w:type="dxa"/>
          </w:tcPr>
          <w:p w14:paraId="2F04DCAB" w14:textId="77777777" w:rsidR="00CB7FC7" w:rsidRDefault="00CB7FC7" w:rsidP="00CB7FC7">
            <w:pPr>
              <w:spacing w:line="288" w:lineRule="auto"/>
              <w:ind w:firstLine="0"/>
              <w:jc w:val="center"/>
            </w:pPr>
            <w:r>
              <w:t>20.</w:t>
            </w:r>
          </w:p>
        </w:tc>
        <w:tc>
          <w:tcPr>
            <w:tcW w:w="6946" w:type="dxa"/>
            <w:vAlign w:val="bottom"/>
          </w:tcPr>
          <w:p w14:paraId="689264AF" w14:textId="62151E11" w:rsidR="00CB7FC7" w:rsidRPr="00CB7FC7" w:rsidRDefault="00CB7FC7" w:rsidP="00CB7FC7">
            <w:pPr>
              <w:spacing w:line="288" w:lineRule="auto"/>
              <w:ind w:firstLine="0"/>
              <w:jc w:val="left"/>
              <w:rPr>
                <w:szCs w:val="28"/>
              </w:rPr>
            </w:pPr>
            <w:r w:rsidRPr="00CB7FC7">
              <w:rPr>
                <w:color w:val="000000"/>
              </w:rPr>
              <w:t>Мазанко Марина Петрівна</w:t>
            </w:r>
          </w:p>
        </w:tc>
        <w:tc>
          <w:tcPr>
            <w:tcW w:w="1978" w:type="dxa"/>
            <w:vAlign w:val="bottom"/>
          </w:tcPr>
          <w:p w14:paraId="532D823D" w14:textId="4095A706" w:rsidR="00CB7FC7" w:rsidRPr="00CB7FC7" w:rsidRDefault="00CB7FC7" w:rsidP="00CB7FC7">
            <w:pPr>
              <w:spacing w:line="288" w:lineRule="auto"/>
              <w:ind w:firstLine="0"/>
              <w:jc w:val="center"/>
              <w:rPr>
                <w:szCs w:val="28"/>
              </w:rPr>
            </w:pPr>
            <w:r w:rsidRPr="00CB7FC7">
              <w:rPr>
                <w:color w:val="000000"/>
              </w:rPr>
              <w:t>ЗА</w:t>
            </w:r>
          </w:p>
        </w:tc>
      </w:tr>
      <w:tr w:rsidR="00CB7FC7" w14:paraId="29641AA5" w14:textId="77777777" w:rsidTr="00AD4571">
        <w:tc>
          <w:tcPr>
            <w:tcW w:w="704" w:type="dxa"/>
          </w:tcPr>
          <w:p w14:paraId="1A6215F6" w14:textId="77777777" w:rsidR="00CB7FC7" w:rsidRDefault="00CB7FC7" w:rsidP="00CB7FC7">
            <w:pPr>
              <w:spacing w:line="288" w:lineRule="auto"/>
              <w:ind w:firstLine="0"/>
              <w:jc w:val="center"/>
            </w:pPr>
            <w:r>
              <w:lastRenderedPageBreak/>
              <w:t>21.</w:t>
            </w:r>
          </w:p>
        </w:tc>
        <w:tc>
          <w:tcPr>
            <w:tcW w:w="6946" w:type="dxa"/>
            <w:vAlign w:val="bottom"/>
          </w:tcPr>
          <w:p w14:paraId="3FF13943" w14:textId="5F2F58D3" w:rsidR="00CB7FC7" w:rsidRPr="00CB7FC7" w:rsidRDefault="00CB7FC7" w:rsidP="00CB7FC7">
            <w:pPr>
              <w:spacing w:line="288" w:lineRule="auto"/>
              <w:ind w:firstLine="0"/>
              <w:jc w:val="left"/>
              <w:rPr>
                <w:szCs w:val="28"/>
              </w:rPr>
            </w:pPr>
            <w:r w:rsidRPr="00CB7FC7">
              <w:rPr>
                <w:color w:val="000000"/>
              </w:rPr>
              <w:t>Панченко Федір Борисович</w:t>
            </w:r>
          </w:p>
        </w:tc>
        <w:tc>
          <w:tcPr>
            <w:tcW w:w="1978" w:type="dxa"/>
            <w:vAlign w:val="bottom"/>
          </w:tcPr>
          <w:p w14:paraId="242E9057" w14:textId="450C8857" w:rsidR="00CB7FC7" w:rsidRPr="00CB7FC7" w:rsidRDefault="00CB7FC7" w:rsidP="00CB7FC7">
            <w:pPr>
              <w:spacing w:line="288" w:lineRule="auto"/>
              <w:ind w:firstLine="0"/>
              <w:jc w:val="center"/>
              <w:rPr>
                <w:szCs w:val="28"/>
              </w:rPr>
            </w:pPr>
            <w:r w:rsidRPr="00CB7FC7">
              <w:rPr>
                <w:color w:val="000000"/>
              </w:rPr>
              <w:t>УТРИМАВСЯ</w:t>
            </w:r>
          </w:p>
        </w:tc>
      </w:tr>
      <w:tr w:rsidR="00CB7FC7" w14:paraId="011EC405" w14:textId="77777777" w:rsidTr="00AD4571">
        <w:tc>
          <w:tcPr>
            <w:tcW w:w="704" w:type="dxa"/>
          </w:tcPr>
          <w:p w14:paraId="005EF8E6" w14:textId="77777777" w:rsidR="00CB7FC7" w:rsidRPr="00012AD5" w:rsidRDefault="00CB7FC7" w:rsidP="00CB7FC7">
            <w:pPr>
              <w:spacing w:line="288" w:lineRule="auto"/>
              <w:ind w:firstLine="0"/>
              <w:jc w:val="center"/>
              <w:rPr>
                <w:lang w:val="ru-RU"/>
              </w:rPr>
            </w:pPr>
            <w:r>
              <w:rPr>
                <w:lang w:val="ru-RU"/>
              </w:rPr>
              <w:t>22.</w:t>
            </w:r>
          </w:p>
        </w:tc>
        <w:tc>
          <w:tcPr>
            <w:tcW w:w="6946" w:type="dxa"/>
            <w:vAlign w:val="bottom"/>
          </w:tcPr>
          <w:p w14:paraId="567F3192" w14:textId="366F9103" w:rsidR="00CB7FC7" w:rsidRPr="00CB7FC7" w:rsidRDefault="00CB7FC7" w:rsidP="00CB7FC7">
            <w:pPr>
              <w:spacing w:line="288" w:lineRule="auto"/>
              <w:ind w:firstLine="0"/>
              <w:jc w:val="left"/>
              <w:rPr>
                <w:szCs w:val="28"/>
              </w:rPr>
            </w:pPr>
            <w:r w:rsidRPr="00CB7FC7">
              <w:rPr>
                <w:color w:val="000000"/>
              </w:rPr>
              <w:t>Моторна Зінаїда Володимирівна</w:t>
            </w:r>
          </w:p>
        </w:tc>
        <w:tc>
          <w:tcPr>
            <w:tcW w:w="1978" w:type="dxa"/>
            <w:vAlign w:val="bottom"/>
          </w:tcPr>
          <w:p w14:paraId="689D99B6" w14:textId="3BBAF779" w:rsidR="00CB7FC7" w:rsidRPr="00CB7FC7" w:rsidRDefault="00CB7FC7" w:rsidP="00CB7FC7">
            <w:pPr>
              <w:spacing w:line="288" w:lineRule="auto"/>
              <w:ind w:firstLine="0"/>
              <w:jc w:val="center"/>
              <w:rPr>
                <w:szCs w:val="28"/>
              </w:rPr>
            </w:pPr>
            <w:r w:rsidRPr="00CB7FC7">
              <w:rPr>
                <w:color w:val="000000"/>
              </w:rPr>
              <w:t>ЗА</w:t>
            </w:r>
          </w:p>
        </w:tc>
      </w:tr>
      <w:tr w:rsidR="00CB7FC7" w14:paraId="2C56F313" w14:textId="77777777" w:rsidTr="00AD4571">
        <w:tc>
          <w:tcPr>
            <w:tcW w:w="704" w:type="dxa"/>
          </w:tcPr>
          <w:p w14:paraId="1452B2AF" w14:textId="77777777" w:rsidR="00CB7FC7" w:rsidRPr="00012AD5" w:rsidRDefault="00CB7FC7" w:rsidP="00CB7FC7">
            <w:pPr>
              <w:spacing w:line="288" w:lineRule="auto"/>
              <w:ind w:firstLine="0"/>
              <w:jc w:val="center"/>
              <w:rPr>
                <w:lang w:val="ru-RU"/>
              </w:rPr>
            </w:pPr>
            <w:r>
              <w:rPr>
                <w:lang w:val="ru-RU"/>
              </w:rPr>
              <w:t>23.</w:t>
            </w:r>
          </w:p>
        </w:tc>
        <w:tc>
          <w:tcPr>
            <w:tcW w:w="6946" w:type="dxa"/>
            <w:vAlign w:val="bottom"/>
          </w:tcPr>
          <w:p w14:paraId="439DA643" w14:textId="711AEB51" w:rsidR="00CB7FC7" w:rsidRPr="00CB7FC7" w:rsidRDefault="00CB7FC7" w:rsidP="00CB7FC7">
            <w:pPr>
              <w:spacing w:line="288" w:lineRule="auto"/>
              <w:ind w:firstLine="0"/>
              <w:jc w:val="left"/>
              <w:rPr>
                <w:szCs w:val="28"/>
              </w:rPr>
            </w:pPr>
            <w:proofErr w:type="spellStart"/>
            <w:r w:rsidRPr="00CB7FC7">
              <w:rPr>
                <w:color w:val="000000"/>
              </w:rPr>
              <w:t>Капацина</w:t>
            </w:r>
            <w:proofErr w:type="spellEnd"/>
            <w:r w:rsidRPr="00CB7FC7">
              <w:rPr>
                <w:color w:val="000000"/>
              </w:rPr>
              <w:t xml:space="preserve"> Микола Васильович</w:t>
            </w:r>
          </w:p>
        </w:tc>
        <w:tc>
          <w:tcPr>
            <w:tcW w:w="1978" w:type="dxa"/>
            <w:vAlign w:val="bottom"/>
          </w:tcPr>
          <w:p w14:paraId="120030A5" w14:textId="44F82BBD" w:rsidR="00CB7FC7" w:rsidRPr="00CB7FC7" w:rsidRDefault="00CB7FC7" w:rsidP="00CB7FC7">
            <w:pPr>
              <w:spacing w:line="288" w:lineRule="auto"/>
              <w:ind w:firstLine="0"/>
              <w:jc w:val="center"/>
              <w:rPr>
                <w:szCs w:val="28"/>
              </w:rPr>
            </w:pPr>
            <w:r w:rsidRPr="00CB7FC7">
              <w:rPr>
                <w:color w:val="000000"/>
              </w:rPr>
              <w:t>ЗА</w:t>
            </w:r>
          </w:p>
        </w:tc>
      </w:tr>
      <w:tr w:rsidR="00CB7FC7" w14:paraId="2CC841B2" w14:textId="77777777" w:rsidTr="00AD4571">
        <w:tc>
          <w:tcPr>
            <w:tcW w:w="704" w:type="dxa"/>
          </w:tcPr>
          <w:p w14:paraId="1EB7DE2C" w14:textId="77777777" w:rsidR="00CB7FC7" w:rsidRPr="00012AD5" w:rsidRDefault="00CB7FC7" w:rsidP="00CB7FC7">
            <w:pPr>
              <w:spacing w:line="288" w:lineRule="auto"/>
              <w:ind w:firstLine="0"/>
              <w:jc w:val="center"/>
              <w:rPr>
                <w:lang w:val="ru-RU"/>
              </w:rPr>
            </w:pPr>
            <w:r>
              <w:rPr>
                <w:lang w:val="ru-RU"/>
              </w:rPr>
              <w:t>24.</w:t>
            </w:r>
          </w:p>
        </w:tc>
        <w:tc>
          <w:tcPr>
            <w:tcW w:w="6946" w:type="dxa"/>
            <w:vAlign w:val="bottom"/>
          </w:tcPr>
          <w:p w14:paraId="0ED2EF4A" w14:textId="30C26A5A" w:rsidR="00CB7FC7" w:rsidRPr="00CB7FC7" w:rsidRDefault="00CB7FC7" w:rsidP="00CB7FC7">
            <w:pPr>
              <w:spacing w:line="288" w:lineRule="auto"/>
              <w:ind w:firstLine="0"/>
              <w:jc w:val="left"/>
              <w:rPr>
                <w:szCs w:val="28"/>
              </w:rPr>
            </w:pPr>
            <w:r w:rsidRPr="00CB7FC7">
              <w:rPr>
                <w:color w:val="000000"/>
              </w:rPr>
              <w:t>Степанець Юрій Леонідович</w:t>
            </w:r>
          </w:p>
        </w:tc>
        <w:tc>
          <w:tcPr>
            <w:tcW w:w="1978" w:type="dxa"/>
            <w:vAlign w:val="bottom"/>
          </w:tcPr>
          <w:p w14:paraId="4D32B14A" w14:textId="0AB40DFA" w:rsidR="00CB7FC7" w:rsidRPr="00CB7FC7" w:rsidRDefault="00CB7FC7" w:rsidP="00CB7FC7">
            <w:pPr>
              <w:spacing w:line="288" w:lineRule="auto"/>
              <w:ind w:firstLine="0"/>
              <w:jc w:val="center"/>
              <w:rPr>
                <w:szCs w:val="28"/>
              </w:rPr>
            </w:pPr>
            <w:r w:rsidRPr="00CB7FC7">
              <w:rPr>
                <w:color w:val="000000"/>
              </w:rPr>
              <w:t>ЗА</w:t>
            </w:r>
          </w:p>
        </w:tc>
      </w:tr>
      <w:tr w:rsidR="00CB7FC7" w14:paraId="0B90B84B" w14:textId="77777777" w:rsidTr="00AD4571">
        <w:tc>
          <w:tcPr>
            <w:tcW w:w="704" w:type="dxa"/>
          </w:tcPr>
          <w:p w14:paraId="198D0D07" w14:textId="77777777" w:rsidR="00CB7FC7" w:rsidRPr="00012AD5" w:rsidRDefault="00CB7FC7" w:rsidP="00CB7FC7">
            <w:pPr>
              <w:spacing w:line="288" w:lineRule="auto"/>
              <w:ind w:firstLine="0"/>
              <w:jc w:val="center"/>
              <w:rPr>
                <w:lang w:val="ru-RU"/>
              </w:rPr>
            </w:pPr>
            <w:r>
              <w:rPr>
                <w:lang w:val="ru-RU"/>
              </w:rPr>
              <w:t>25.</w:t>
            </w:r>
          </w:p>
        </w:tc>
        <w:tc>
          <w:tcPr>
            <w:tcW w:w="6946" w:type="dxa"/>
            <w:vAlign w:val="bottom"/>
          </w:tcPr>
          <w:p w14:paraId="53398455" w14:textId="2D76D623" w:rsidR="00CB7FC7" w:rsidRPr="00CB7FC7" w:rsidRDefault="00CB7FC7" w:rsidP="00CB7FC7">
            <w:pPr>
              <w:spacing w:line="288" w:lineRule="auto"/>
              <w:ind w:firstLine="0"/>
              <w:jc w:val="left"/>
              <w:rPr>
                <w:szCs w:val="28"/>
              </w:rPr>
            </w:pPr>
            <w:r w:rsidRPr="00CB7FC7">
              <w:rPr>
                <w:color w:val="000000"/>
              </w:rPr>
              <w:t>Нестеренко Олена Анатоліївна</w:t>
            </w:r>
          </w:p>
        </w:tc>
        <w:tc>
          <w:tcPr>
            <w:tcW w:w="1978" w:type="dxa"/>
            <w:vAlign w:val="bottom"/>
          </w:tcPr>
          <w:p w14:paraId="609692F5" w14:textId="74CFBFF0" w:rsidR="00CB7FC7" w:rsidRPr="00CB7FC7" w:rsidRDefault="00CB7FC7" w:rsidP="00CB7FC7">
            <w:pPr>
              <w:spacing w:line="288" w:lineRule="auto"/>
              <w:ind w:firstLine="0"/>
              <w:jc w:val="center"/>
              <w:rPr>
                <w:szCs w:val="28"/>
              </w:rPr>
            </w:pPr>
            <w:r w:rsidRPr="00CB7FC7">
              <w:rPr>
                <w:color w:val="000000"/>
              </w:rPr>
              <w:t>ЗА</w:t>
            </w:r>
          </w:p>
        </w:tc>
      </w:tr>
      <w:tr w:rsidR="00CB7FC7" w14:paraId="739A410E" w14:textId="77777777" w:rsidTr="00AD4571">
        <w:tc>
          <w:tcPr>
            <w:tcW w:w="704" w:type="dxa"/>
          </w:tcPr>
          <w:p w14:paraId="49FACF51" w14:textId="77777777" w:rsidR="00CB7FC7" w:rsidRDefault="00CB7FC7" w:rsidP="00CB7FC7">
            <w:pPr>
              <w:spacing w:line="288" w:lineRule="auto"/>
              <w:ind w:firstLine="0"/>
              <w:jc w:val="center"/>
              <w:rPr>
                <w:lang w:val="ru-RU"/>
              </w:rPr>
            </w:pPr>
            <w:r>
              <w:rPr>
                <w:lang w:val="ru-RU"/>
              </w:rPr>
              <w:t>26.</w:t>
            </w:r>
          </w:p>
        </w:tc>
        <w:tc>
          <w:tcPr>
            <w:tcW w:w="6946" w:type="dxa"/>
            <w:vAlign w:val="bottom"/>
          </w:tcPr>
          <w:p w14:paraId="35F02780" w14:textId="4301D594" w:rsidR="00CB7FC7" w:rsidRPr="00CB7FC7" w:rsidRDefault="00CB7FC7" w:rsidP="00CB7FC7">
            <w:pPr>
              <w:spacing w:line="288" w:lineRule="auto"/>
              <w:ind w:firstLine="0"/>
              <w:jc w:val="left"/>
              <w:rPr>
                <w:color w:val="000000"/>
                <w:szCs w:val="28"/>
              </w:rPr>
            </w:pPr>
            <w:proofErr w:type="spellStart"/>
            <w:r w:rsidRPr="00CB7FC7">
              <w:rPr>
                <w:color w:val="000000"/>
              </w:rPr>
              <w:t>Сєнкевич</w:t>
            </w:r>
            <w:proofErr w:type="spellEnd"/>
            <w:r w:rsidRPr="00CB7FC7">
              <w:rPr>
                <w:color w:val="000000"/>
              </w:rPr>
              <w:t xml:space="preserve"> Олександр Федорович</w:t>
            </w:r>
          </w:p>
        </w:tc>
        <w:tc>
          <w:tcPr>
            <w:tcW w:w="1978" w:type="dxa"/>
            <w:vAlign w:val="bottom"/>
          </w:tcPr>
          <w:p w14:paraId="59282181" w14:textId="54C16D57" w:rsidR="00CB7FC7" w:rsidRPr="00CB7FC7" w:rsidRDefault="00CB7FC7" w:rsidP="00CB7FC7">
            <w:pPr>
              <w:spacing w:line="288" w:lineRule="auto"/>
              <w:ind w:firstLine="0"/>
              <w:jc w:val="center"/>
              <w:rPr>
                <w:szCs w:val="28"/>
              </w:rPr>
            </w:pPr>
            <w:r w:rsidRPr="00CB7FC7">
              <w:rPr>
                <w:color w:val="000000"/>
              </w:rPr>
              <w:t>ЗА</w:t>
            </w:r>
          </w:p>
        </w:tc>
      </w:tr>
      <w:tr w:rsidR="00CB7FC7" w14:paraId="4AA069DF" w14:textId="77777777" w:rsidTr="00AD4571">
        <w:tc>
          <w:tcPr>
            <w:tcW w:w="704" w:type="dxa"/>
          </w:tcPr>
          <w:p w14:paraId="13083B23" w14:textId="2AFF1E24" w:rsidR="00CB7FC7" w:rsidRPr="00BD27D4" w:rsidRDefault="00CB7FC7" w:rsidP="00CB7FC7">
            <w:pPr>
              <w:spacing w:line="288" w:lineRule="auto"/>
              <w:ind w:firstLine="0"/>
              <w:jc w:val="center"/>
            </w:pPr>
            <w:r>
              <w:rPr>
                <w:lang w:val="en-US"/>
              </w:rPr>
              <w:t>27</w:t>
            </w:r>
            <w:r>
              <w:t>.</w:t>
            </w:r>
          </w:p>
        </w:tc>
        <w:tc>
          <w:tcPr>
            <w:tcW w:w="6946" w:type="dxa"/>
            <w:vAlign w:val="bottom"/>
          </w:tcPr>
          <w:p w14:paraId="3DD172A6" w14:textId="386B78F1" w:rsidR="00CB7FC7" w:rsidRPr="00CB7FC7" w:rsidRDefault="00CB7FC7" w:rsidP="00CB7FC7">
            <w:pPr>
              <w:spacing w:line="288" w:lineRule="auto"/>
              <w:ind w:firstLine="0"/>
              <w:jc w:val="left"/>
              <w:rPr>
                <w:color w:val="000000"/>
                <w:szCs w:val="28"/>
              </w:rPr>
            </w:pPr>
            <w:proofErr w:type="spellStart"/>
            <w:r w:rsidRPr="00CB7FC7">
              <w:rPr>
                <w:color w:val="000000"/>
              </w:rPr>
              <w:t>Дашевський</w:t>
            </w:r>
            <w:proofErr w:type="spellEnd"/>
            <w:r w:rsidRPr="00CB7FC7">
              <w:rPr>
                <w:color w:val="000000"/>
              </w:rPr>
              <w:t xml:space="preserve"> Валерій Владленович</w:t>
            </w:r>
          </w:p>
        </w:tc>
        <w:tc>
          <w:tcPr>
            <w:tcW w:w="1978" w:type="dxa"/>
            <w:vAlign w:val="bottom"/>
          </w:tcPr>
          <w:p w14:paraId="27282857" w14:textId="7638E279" w:rsidR="00CB7FC7" w:rsidRPr="00CB7FC7" w:rsidRDefault="00CB7FC7" w:rsidP="00CB7FC7">
            <w:pPr>
              <w:spacing w:line="288" w:lineRule="auto"/>
              <w:ind w:firstLine="0"/>
              <w:jc w:val="center"/>
              <w:rPr>
                <w:szCs w:val="28"/>
              </w:rPr>
            </w:pPr>
            <w:r w:rsidRPr="00CB7FC7">
              <w:rPr>
                <w:color w:val="000000"/>
              </w:rPr>
              <w:t>ЗА</w:t>
            </w:r>
          </w:p>
        </w:tc>
      </w:tr>
      <w:tr w:rsidR="00CB7FC7" w14:paraId="4CF7FC5F" w14:textId="77777777" w:rsidTr="00AD4571">
        <w:tc>
          <w:tcPr>
            <w:tcW w:w="704" w:type="dxa"/>
          </w:tcPr>
          <w:p w14:paraId="64953A04" w14:textId="300B4050" w:rsidR="00CB7FC7" w:rsidRPr="00BD27D4" w:rsidRDefault="00CB7FC7" w:rsidP="00CB7FC7">
            <w:pPr>
              <w:spacing w:line="288" w:lineRule="auto"/>
              <w:ind w:firstLine="0"/>
              <w:jc w:val="center"/>
            </w:pPr>
            <w:r>
              <w:t>28.</w:t>
            </w:r>
          </w:p>
        </w:tc>
        <w:tc>
          <w:tcPr>
            <w:tcW w:w="6946" w:type="dxa"/>
            <w:vAlign w:val="bottom"/>
          </w:tcPr>
          <w:p w14:paraId="4BDFA882" w14:textId="0E0B77CA" w:rsidR="00CB7FC7" w:rsidRPr="00CB7FC7" w:rsidRDefault="00CB7FC7" w:rsidP="00CB7FC7">
            <w:pPr>
              <w:spacing w:line="288" w:lineRule="auto"/>
              <w:ind w:firstLine="0"/>
              <w:jc w:val="left"/>
              <w:rPr>
                <w:color w:val="000000"/>
                <w:szCs w:val="28"/>
              </w:rPr>
            </w:pPr>
            <w:proofErr w:type="spellStart"/>
            <w:r w:rsidRPr="00CB7FC7">
              <w:rPr>
                <w:color w:val="000000"/>
              </w:rPr>
              <w:t>Кісельова</w:t>
            </w:r>
            <w:proofErr w:type="spellEnd"/>
            <w:r w:rsidRPr="00CB7FC7">
              <w:rPr>
                <w:color w:val="000000"/>
              </w:rPr>
              <w:t xml:space="preserve"> Олена Василівна</w:t>
            </w:r>
          </w:p>
        </w:tc>
        <w:tc>
          <w:tcPr>
            <w:tcW w:w="1978" w:type="dxa"/>
            <w:vAlign w:val="bottom"/>
          </w:tcPr>
          <w:p w14:paraId="5E506322" w14:textId="02A171DA" w:rsidR="00CB7FC7" w:rsidRPr="00CB7FC7" w:rsidRDefault="00CB7FC7" w:rsidP="00CB7FC7">
            <w:pPr>
              <w:spacing w:line="288" w:lineRule="auto"/>
              <w:ind w:firstLine="0"/>
              <w:jc w:val="center"/>
              <w:rPr>
                <w:szCs w:val="28"/>
              </w:rPr>
            </w:pPr>
            <w:r w:rsidRPr="00CB7FC7">
              <w:rPr>
                <w:color w:val="000000"/>
              </w:rPr>
              <w:t>ЗА</w:t>
            </w:r>
          </w:p>
        </w:tc>
      </w:tr>
      <w:tr w:rsidR="00F33846" w14:paraId="6DEEA06A" w14:textId="77777777" w:rsidTr="00AD4571">
        <w:tc>
          <w:tcPr>
            <w:tcW w:w="9628" w:type="dxa"/>
            <w:gridSpan w:val="3"/>
          </w:tcPr>
          <w:p w14:paraId="0EF1D114" w14:textId="19E1C18E" w:rsidR="00F33846" w:rsidRPr="00CB7FC7" w:rsidRDefault="00F33846" w:rsidP="00AD4571">
            <w:pPr>
              <w:spacing w:line="288" w:lineRule="auto"/>
              <w:ind w:firstLine="0"/>
              <w:jc w:val="left"/>
              <w:rPr>
                <w:b/>
                <w:bCs/>
                <w:lang w:val="en-US"/>
              </w:rPr>
            </w:pPr>
            <w:r>
              <w:rPr>
                <w:b/>
                <w:bCs/>
              </w:rPr>
              <w:t xml:space="preserve">УСЬОГО: </w:t>
            </w:r>
            <w:r w:rsidR="00CB7FC7">
              <w:rPr>
                <w:b/>
                <w:bCs/>
                <w:lang w:val="en-US"/>
              </w:rPr>
              <w:t>28</w:t>
            </w:r>
          </w:p>
        </w:tc>
      </w:tr>
    </w:tbl>
    <w:p w14:paraId="768CEC87" w14:textId="77777777" w:rsidR="00F33846" w:rsidRDefault="00F33846" w:rsidP="00F33846"/>
    <w:p w14:paraId="175AF826" w14:textId="182039A6" w:rsidR="00F33846" w:rsidRPr="00CB7FC7" w:rsidRDefault="00F33846" w:rsidP="00F33846">
      <w:pPr>
        <w:rPr>
          <w:b/>
          <w:bCs/>
          <w:lang w:val="en-US"/>
        </w:rPr>
      </w:pPr>
      <w:r>
        <w:rPr>
          <w:b/>
          <w:bCs/>
        </w:rPr>
        <w:t xml:space="preserve">УСЬОГО ПРОГОЛОСУВАЛО: </w:t>
      </w:r>
      <w:r w:rsidR="00CB7FC7">
        <w:rPr>
          <w:b/>
          <w:bCs/>
          <w:lang w:val="en-US"/>
        </w:rPr>
        <w:t>28</w:t>
      </w:r>
    </w:p>
    <w:p w14:paraId="17EE7C16" w14:textId="77777777" w:rsidR="00F33846" w:rsidRDefault="00F33846" w:rsidP="00F33846">
      <w:pPr>
        <w:rPr>
          <w:b/>
          <w:bCs/>
        </w:rPr>
      </w:pPr>
    </w:p>
    <w:p w14:paraId="331B06E6" w14:textId="77777777" w:rsidR="00F33846" w:rsidRDefault="00F33846" w:rsidP="00F33846">
      <w:pPr>
        <w:rPr>
          <w:b/>
          <w:bCs/>
        </w:rPr>
      </w:pPr>
      <w:r>
        <w:rPr>
          <w:b/>
          <w:bCs/>
        </w:rPr>
        <w:t>З НИХ :</w:t>
      </w:r>
    </w:p>
    <w:p w14:paraId="2EE47428" w14:textId="5185C9FA" w:rsidR="00F33846" w:rsidRPr="00CB7FC7" w:rsidRDefault="00F33846" w:rsidP="00F33846">
      <w:pPr>
        <w:rPr>
          <w:b/>
          <w:bCs/>
          <w:lang w:val="en-US"/>
        </w:rPr>
      </w:pPr>
      <w:r>
        <w:rPr>
          <w:b/>
          <w:bCs/>
        </w:rPr>
        <w:t xml:space="preserve">«ЗА»: </w:t>
      </w:r>
      <w:r w:rsidR="00BD27D4">
        <w:rPr>
          <w:b/>
          <w:bCs/>
        </w:rPr>
        <w:t>2</w:t>
      </w:r>
      <w:r w:rsidR="00CB7FC7">
        <w:rPr>
          <w:b/>
          <w:bCs/>
          <w:lang w:val="en-US"/>
        </w:rPr>
        <w:t>2</w:t>
      </w:r>
    </w:p>
    <w:p w14:paraId="0D48EAC4" w14:textId="3574A6C5" w:rsidR="00F33846" w:rsidRPr="00CB7FC7" w:rsidRDefault="00F33846" w:rsidP="00F33846">
      <w:pPr>
        <w:rPr>
          <w:b/>
          <w:bCs/>
          <w:lang w:val="en-US"/>
        </w:rPr>
      </w:pPr>
      <w:r>
        <w:rPr>
          <w:b/>
          <w:bCs/>
        </w:rPr>
        <w:t xml:space="preserve">«ПРОТИ»: </w:t>
      </w:r>
      <w:r w:rsidR="00CB7FC7">
        <w:rPr>
          <w:b/>
          <w:bCs/>
          <w:lang w:val="en-US"/>
        </w:rPr>
        <w:t>2</w:t>
      </w:r>
    </w:p>
    <w:p w14:paraId="41631893" w14:textId="34B3C0F9" w:rsidR="00F33846" w:rsidRPr="00CB7FC7" w:rsidRDefault="00F33846" w:rsidP="00F33846">
      <w:pPr>
        <w:rPr>
          <w:b/>
          <w:bCs/>
          <w:lang w:val="en-US"/>
        </w:rPr>
      </w:pPr>
      <w:r>
        <w:rPr>
          <w:b/>
          <w:bCs/>
        </w:rPr>
        <w:t xml:space="preserve">«УТРИМАЛОСЬ»: </w:t>
      </w:r>
      <w:r w:rsidR="00CB7FC7">
        <w:rPr>
          <w:b/>
          <w:bCs/>
          <w:lang w:val="en-US"/>
        </w:rPr>
        <w:t>4</w:t>
      </w:r>
    </w:p>
    <w:p w14:paraId="11B2A229" w14:textId="77777777" w:rsidR="00F33846" w:rsidRDefault="00F33846" w:rsidP="00F33846"/>
    <w:p w14:paraId="0D03C1CF" w14:textId="77777777" w:rsidR="00F33846" w:rsidRDefault="00F33846" w:rsidP="00F33846"/>
    <w:p w14:paraId="642EDD8A" w14:textId="77777777" w:rsidR="00F33846" w:rsidRDefault="00F33846" w:rsidP="00F33846">
      <w:pPr>
        <w:jc w:val="center"/>
        <w:rPr>
          <w:b/>
          <w:bCs/>
        </w:rPr>
      </w:pPr>
      <w:r>
        <w:rPr>
          <w:b/>
          <w:bCs/>
        </w:rPr>
        <w:t>РІШЕННЯ НЕ ПРИЙНЯТО</w:t>
      </w:r>
    </w:p>
    <w:p w14:paraId="74F5F1F0" w14:textId="77777777" w:rsidR="00F33846" w:rsidRDefault="00F33846" w:rsidP="00F33846">
      <w:pPr>
        <w:jc w:val="center"/>
      </w:pPr>
    </w:p>
    <w:p w14:paraId="1A4F793A" w14:textId="77777777" w:rsidR="00F33846" w:rsidRDefault="00F33846" w:rsidP="00F33846">
      <w:r>
        <w:t>Посада                                                                                              Прізвище</w:t>
      </w:r>
    </w:p>
    <w:p w14:paraId="6956D7D6" w14:textId="77777777" w:rsidR="009A54B1" w:rsidRPr="004D780E" w:rsidRDefault="00855E83" w:rsidP="009A54B1">
      <w:pPr>
        <w:rPr>
          <w:sz w:val="22"/>
          <w:szCs w:val="22"/>
        </w:rPr>
      </w:pPr>
      <w:r>
        <w:br w:type="page"/>
      </w:r>
      <w:r w:rsidR="009A54B1" w:rsidRPr="004D780E">
        <w:rPr>
          <w:sz w:val="22"/>
          <w:szCs w:val="22"/>
        </w:rPr>
        <w:lastRenderedPageBreak/>
        <w:t>s-dj-129</w:t>
      </w:r>
    </w:p>
    <w:p w14:paraId="43A31B1D" w14:textId="77777777" w:rsidR="009A54B1" w:rsidRPr="004D780E" w:rsidRDefault="009A54B1" w:rsidP="009A54B1">
      <w:pPr>
        <w:rPr>
          <w:szCs w:val="28"/>
        </w:rPr>
      </w:pPr>
    </w:p>
    <w:p w14:paraId="6353F05D" w14:textId="77777777" w:rsidR="009A54B1" w:rsidRPr="004D780E" w:rsidRDefault="009A54B1" w:rsidP="009A54B1">
      <w:pPr>
        <w:rPr>
          <w:szCs w:val="28"/>
        </w:rPr>
      </w:pPr>
    </w:p>
    <w:p w14:paraId="26390EE8" w14:textId="77777777" w:rsidR="009A54B1" w:rsidRPr="004D780E" w:rsidRDefault="009A54B1" w:rsidP="009A54B1">
      <w:pPr>
        <w:rPr>
          <w:szCs w:val="28"/>
        </w:rPr>
      </w:pPr>
    </w:p>
    <w:p w14:paraId="75FD9C11" w14:textId="77777777" w:rsidR="009A54B1" w:rsidRPr="004D780E" w:rsidRDefault="009A54B1" w:rsidP="009A54B1">
      <w:pPr>
        <w:rPr>
          <w:szCs w:val="28"/>
        </w:rPr>
      </w:pPr>
    </w:p>
    <w:p w14:paraId="1D592473" w14:textId="77777777" w:rsidR="009A54B1" w:rsidRPr="004D780E" w:rsidRDefault="009A54B1" w:rsidP="009A54B1">
      <w:pPr>
        <w:rPr>
          <w:szCs w:val="28"/>
        </w:rPr>
      </w:pPr>
    </w:p>
    <w:p w14:paraId="7FD81562" w14:textId="77777777" w:rsidR="009A54B1" w:rsidRPr="004D780E" w:rsidRDefault="009A54B1" w:rsidP="009A54B1">
      <w:pPr>
        <w:rPr>
          <w:szCs w:val="28"/>
        </w:rPr>
      </w:pPr>
    </w:p>
    <w:p w14:paraId="1FB946FE" w14:textId="77777777" w:rsidR="009A54B1" w:rsidRPr="004D780E" w:rsidRDefault="009A54B1" w:rsidP="009A54B1">
      <w:pPr>
        <w:rPr>
          <w:szCs w:val="28"/>
        </w:rPr>
      </w:pPr>
    </w:p>
    <w:p w14:paraId="21E53174" w14:textId="77777777" w:rsidR="009A54B1" w:rsidRPr="004D780E" w:rsidRDefault="009A54B1" w:rsidP="009A54B1">
      <w:pPr>
        <w:rPr>
          <w:sz w:val="16"/>
          <w:szCs w:val="16"/>
        </w:rPr>
      </w:pPr>
    </w:p>
    <w:p w14:paraId="70A6E4F0" w14:textId="77777777" w:rsidR="009A54B1" w:rsidRPr="004D780E" w:rsidRDefault="009A54B1" w:rsidP="009A54B1">
      <w:pPr>
        <w:ind w:right="4960"/>
        <w:rPr>
          <w:szCs w:val="28"/>
        </w:rPr>
      </w:pPr>
      <w:r w:rsidRPr="004D780E">
        <w:rPr>
          <w:szCs w:val="28"/>
        </w:rPr>
        <w:t>Про затвердження рекомендацій щодо проведення обрізування крон дерев на території Миколаївської міської територіальної громади</w:t>
      </w:r>
    </w:p>
    <w:p w14:paraId="4DA9B510" w14:textId="77777777" w:rsidR="009A54B1" w:rsidRPr="004D780E" w:rsidRDefault="009A54B1" w:rsidP="009A54B1">
      <w:pPr>
        <w:rPr>
          <w:szCs w:val="28"/>
        </w:rPr>
      </w:pPr>
    </w:p>
    <w:p w14:paraId="0293F39E" w14:textId="77777777" w:rsidR="009A54B1" w:rsidRPr="004D780E" w:rsidRDefault="009A54B1" w:rsidP="009A54B1">
      <w:pPr>
        <w:rPr>
          <w:szCs w:val="28"/>
        </w:rPr>
      </w:pPr>
    </w:p>
    <w:p w14:paraId="00F5AED9" w14:textId="77777777" w:rsidR="009A54B1" w:rsidRPr="004D780E" w:rsidRDefault="009A54B1" w:rsidP="009A54B1">
      <w:pPr>
        <w:rPr>
          <w:szCs w:val="28"/>
        </w:rPr>
      </w:pPr>
      <w:r w:rsidRPr="004D780E">
        <w:rPr>
          <w:szCs w:val="28"/>
        </w:rPr>
        <w:t xml:space="preserve">З метою збереження зелених насаджень та врегулювання питань проведення обрізання зелених насаджень, відповідно до </w:t>
      </w:r>
      <w:proofErr w:type="spellStart"/>
      <w:r w:rsidRPr="004D780E">
        <w:rPr>
          <w:szCs w:val="28"/>
        </w:rPr>
        <w:t>пп</w:t>
      </w:r>
      <w:proofErr w:type="spellEnd"/>
      <w:r w:rsidRPr="004D780E">
        <w:rPr>
          <w:szCs w:val="28"/>
        </w:rPr>
        <w:t>. 1 ч. 1 ст. 10, ст. 28 Закону України «Про благоустрій населених пунктів», Правил утримання зелених насаджень у населених пунктах України, затверджених наказом Міністерства будівництва, архітектури та житлово-комунального господарства України від 10.04.2006 № 105, керуючись ст. 25, ч. 1 ст. 59 Закону України «Про місцеве самоврядування в Україні», міська рада</w:t>
      </w:r>
    </w:p>
    <w:p w14:paraId="6C416205" w14:textId="77777777" w:rsidR="009A54B1" w:rsidRPr="004D780E" w:rsidRDefault="009A54B1" w:rsidP="009A54B1">
      <w:pPr>
        <w:rPr>
          <w:szCs w:val="28"/>
        </w:rPr>
      </w:pPr>
    </w:p>
    <w:p w14:paraId="235A4A94" w14:textId="77777777" w:rsidR="009A54B1" w:rsidRPr="004D780E" w:rsidRDefault="009A54B1" w:rsidP="009A54B1">
      <w:pPr>
        <w:rPr>
          <w:szCs w:val="28"/>
        </w:rPr>
      </w:pPr>
      <w:r w:rsidRPr="004D780E">
        <w:rPr>
          <w:szCs w:val="28"/>
        </w:rPr>
        <w:t>ВИРІШИЛА:</w:t>
      </w:r>
    </w:p>
    <w:p w14:paraId="59EBE4A8" w14:textId="77777777" w:rsidR="009A54B1" w:rsidRPr="004D780E" w:rsidRDefault="009A54B1" w:rsidP="009A54B1">
      <w:pPr>
        <w:rPr>
          <w:szCs w:val="28"/>
        </w:rPr>
      </w:pPr>
    </w:p>
    <w:p w14:paraId="49AFF984" w14:textId="77777777" w:rsidR="009A54B1" w:rsidRPr="004D780E" w:rsidRDefault="009A54B1" w:rsidP="009A54B1">
      <w:pPr>
        <w:rPr>
          <w:szCs w:val="28"/>
        </w:rPr>
      </w:pPr>
      <w:r w:rsidRPr="004D780E">
        <w:rPr>
          <w:szCs w:val="28"/>
        </w:rPr>
        <w:t>1. Затвердити рекомендації щодо проведення обрізування крон дерев на території Миколаївської міської територіальної громади (далі – Рекомендації,  додаються</w:t>
      </w:r>
      <w:r>
        <w:rPr>
          <w:szCs w:val="28"/>
        </w:rPr>
        <w:t>)</w:t>
      </w:r>
      <w:r w:rsidRPr="004D780E">
        <w:rPr>
          <w:szCs w:val="28"/>
        </w:rPr>
        <w:t>.</w:t>
      </w:r>
    </w:p>
    <w:p w14:paraId="7F0419C9" w14:textId="77777777" w:rsidR="009A54B1" w:rsidRPr="004D780E" w:rsidRDefault="009A54B1" w:rsidP="009A54B1">
      <w:pPr>
        <w:rPr>
          <w:szCs w:val="28"/>
        </w:rPr>
      </w:pPr>
      <w:r w:rsidRPr="004D780E">
        <w:rPr>
          <w:szCs w:val="28"/>
        </w:rPr>
        <w:t>2. Підприємствам, установам, організаціям незалежно від їх форми власності під час виконання обрізання дерев в межах Миколаївської міської територіальної громади дотримуватис</w:t>
      </w:r>
      <w:r>
        <w:rPr>
          <w:szCs w:val="28"/>
        </w:rPr>
        <w:t>я</w:t>
      </w:r>
      <w:r w:rsidRPr="004D780E">
        <w:rPr>
          <w:szCs w:val="28"/>
        </w:rPr>
        <w:t xml:space="preserve"> Рекомендацій.</w:t>
      </w:r>
    </w:p>
    <w:p w14:paraId="5B5E363E" w14:textId="77777777" w:rsidR="009A54B1" w:rsidRPr="004D780E" w:rsidRDefault="009A54B1" w:rsidP="009A54B1">
      <w:pPr>
        <w:rPr>
          <w:szCs w:val="28"/>
        </w:rPr>
      </w:pPr>
      <w:r w:rsidRPr="004D780E">
        <w:rPr>
          <w:szCs w:val="28"/>
        </w:rPr>
        <w:t>3. Контроль за виконанням даного рішення покласти на постійні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 питань житлово-комунального господарства, комунальної власності, благоустрою міста, промисловості, транспорту, енергозбереження, зв</w:t>
      </w:r>
      <w:r>
        <w:rPr>
          <w:szCs w:val="28"/>
        </w:rPr>
        <w:t>’</w:t>
      </w:r>
      <w:r w:rsidRPr="004D780E">
        <w:rPr>
          <w:szCs w:val="28"/>
        </w:rPr>
        <w:t xml:space="preserve">язку, інформаційних технологій та </w:t>
      </w:r>
      <w:proofErr w:type="spellStart"/>
      <w:r w:rsidRPr="004D780E">
        <w:rPr>
          <w:szCs w:val="28"/>
        </w:rPr>
        <w:t>діджиталізації</w:t>
      </w:r>
      <w:proofErr w:type="spellEnd"/>
      <w:r w:rsidRPr="004D780E">
        <w:rPr>
          <w:szCs w:val="28"/>
        </w:rPr>
        <w:t xml:space="preserve"> (Іванова), з питань прав людини, дітей, сім</w:t>
      </w:r>
      <w:r>
        <w:rPr>
          <w:szCs w:val="28"/>
        </w:rPr>
        <w:t>’</w:t>
      </w:r>
      <w:r w:rsidRPr="004D780E">
        <w:rPr>
          <w:szCs w:val="28"/>
        </w:rPr>
        <w:t>ї, законності, гласності, антикорупційної політики, місцевого самоврядування, депутатської діяльності та етики (</w:t>
      </w:r>
      <w:proofErr w:type="spellStart"/>
      <w:r w:rsidRPr="004D780E">
        <w:rPr>
          <w:szCs w:val="28"/>
        </w:rPr>
        <w:t>Кісельову</w:t>
      </w:r>
      <w:proofErr w:type="spellEnd"/>
      <w:r w:rsidRPr="004D780E">
        <w:rPr>
          <w:szCs w:val="28"/>
        </w:rPr>
        <w:t>), заступника міського голови Андрієнка Ю.Г.</w:t>
      </w:r>
    </w:p>
    <w:p w14:paraId="4853DD09" w14:textId="77777777" w:rsidR="009A54B1" w:rsidRPr="004D780E" w:rsidRDefault="009A54B1" w:rsidP="009A54B1">
      <w:pPr>
        <w:rPr>
          <w:szCs w:val="28"/>
        </w:rPr>
      </w:pPr>
    </w:p>
    <w:p w14:paraId="54538D6B" w14:textId="77777777" w:rsidR="009A54B1" w:rsidRPr="004D780E" w:rsidRDefault="009A54B1" w:rsidP="009A54B1">
      <w:pPr>
        <w:pStyle w:val="ae"/>
        <w:rPr>
          <w:rFonts w:ascii="Times New Roman" w:eastAsia="MS Mincho" w:hAnsi="Times New Roman" w:cs="Times New Roman"/>
          <w:sz w:val="28"/>
          <w:szCs w:val="28"/>
          <w:lang w:val="uk-UA"/>
        </w:rPr>
      </w:pPr>
    </w:p>
    <w:p w14:paraId="246511F9" w14:textId="77777777" w:rsidR="009A54B1" w:rsidRPr="004D780E" w:rsidRDefault="009A54B1" w:rsidP="009A54B1">
      <w:pPr>
        <w:pStyle w:val="ae"/>
        <w:rPr>
          <w:rFonts w:ascii="Times New Roman" w:eastAsia="MS Mincho" w:hAnsi="Times New Roman" w:cs="Times New Roman"/>
          <w:sz w:val="28"/>
          <w:szCs w:val="28"/>
          <w:lang w:val="uk-UA"/>
        </w:rPr>
      </w:pPr>
    </w:p>
    <w:p w14:paraId="546F379A" w14:textId="77777777" w:rsidR="009A54B1" w:rsidRPr="004D780E" w:rsidRDefault="009A54B1" w:rsidP="009A54B1">
      <w:pPr>
        <w:pStyle w:val="ae"/>
        <w:rPr>
          <w:rFonts w:ascii="Times New Roman" w:eastAsia="MS Mincho" w:hAnsi="Times New Roman" w:cs="Times New Roman"/>
          <w:sz w:val="28"/>
          <w:szCs w:val="28"/>
          <w:lang w:val="uk-UA"/>
        </w:rPr>
      </w:pPr>
      <w:r w:rsidRPr="004D780E">
        <w:rPr>
          <w:rFonts w:ascii="Times New Roman" w:eastAsia="MS Mincho" w:hAnsi="Times New Roman" w:cs="Times New Roman"/>
          <w:sz w:val="28"/>
          <w:szCs w:val="28"/>
          <w:lang w:val="uk-UA"/>
        </w:rPr>
        <w:t>Міський голова                                                                                    О. СЄНКЕВИЧ</w:t>
      </w:r>
    </w:p>
    <w:p w14:paraId="49B4E6FC" w14:textId="77777777" w:rsidR="009A54B1" w:rsidRPr="004D780E" w:rsidRDefault="009A54B1" w:rsidP="009A54B1">
      <w:pPr>
        <w:spacing w:line="360" w:lineRule="auto"/>
        <w:ind w:firstLine="5670"/>
        <w:rPr>
          <w:kern w:val="2"/>
          <w:szCs w:val="28"/>
          <w:lang w:eastAsia="zh-CN" w:bidi="hi-IN"/>
        </w:rPr>
      </w:pPr>
      <w:r w:rsidRPr="004D780E">
        <w:rPr>
          <w:rFonts w:eastAsia="MS Mincho"/>
          <w:szCs w:val="28"/>
        </w:rPr>
        <w:br w:type="page"/>
      </w:r>
      <w:r w:rsidRPr="004D780E">
        <w:rPr>
          <w:kern w:val="2"/>
          <w:szCs w:val="28"/>
          <w:lang w:eastAsia="zh-CN" w:bidi="hi-IN"/>
        </w:rPr>
        <w:lastRenderedPageBreak/>
        <w:t>ЗАТВЕРДЖЕНО</w:t>
      </w:r>
    </w:p>
    <w:p w14:paraId="3C0E3BCC" w14:textId="77777777" w:rsidR="009A54B1" w:rsidRPr="004D780E" w:rsidRDefault="009A54B1" w:rsidP="009A54B1">
      <w:pPr>
        <w:suppressAutoHyphens/>
        <w:spacing w:line="360" w:lineRule="auto"/>
        <w:ind w:firstLine="5670"/>
        <w:rPr>
          <w:kern w:val="2"/>
          <w:szCs w:val="28"/>
          <w:lang w:eastAsia="zh-CN" w:bidi="hi-IN"/>
        </w:rPr>
      </w:pPr>
      <w:r w:rsidRPr="004D780E">
        <w:rPr>
          <w:kern w:val="2"/>
          <w:szCs w:val="28"/>
          <w:lang w:eastAsia="zh-CN" w:bidi="hi-IN"/>
        </w:rPr>
        <w:t>рішення міської ради</w:t>
      </w:r>
    </w:p>
    <w:p w14:paraId="0918CA51" w14:textId="77777777" w:rsidR="009A54B1" w:rsidRPr="004D780E" w:rsidRDefault="009A54B1" w:rsidP="009A54B1">
      <w:pPr>
        <w:suppressAutoHyphens/>
        <w:spacing w:line="360" w:lineRule="auto"/>
        <w:ind w:firstLine="5670"/>
        <w:rPr>
          <w:kern w:val="2"/>
          <w:szCs w:val="28"/>
          <w:lang w:eastAsia="zh-CN" w:bidi="hi-IN"/>
        </w:rPr>
      </w:pPr>
      <w:r w:rsidRPr="004D780E">
        <w:rPr>
          <w:kern w:val="2"/>
          <w:szCs w:val="28"/>
          <w:lang w:eastAsia="zh-CN" w:bidi="hi-IN"/>
        </w:rPr>
        <w:t>від _________________________</w:t>
      </w:r>
    </w:p>
    <w:p w14:paraId="17164AAA" w14:textId="77777777" w:rsidR="009A54B1" w:rsidRPr="004D780E" w:rsidRDefault="009A54B1" w:rsidP="009A54B1">
      <w:pPr>
        <w:shd w:val="clear" w:color="auto" w:fill="FFFFFF"/>
        <w:suppressAutoHyphens/>
        <w:spacing w:line="360" w:lineRule="auto"/>
        <w:ind w:firstLine="5670"/>
        <w:rPr>
          <w:kern w:val="2"/>
          <w:szCs w:val="28"/>
          <w:lang w:eastAsia="zh-CN" w:bidi="hi-IN"/>
        </w:rPr>
      </w:pPr>
      <w:r w:rsidRPr="004D780E">
        <w:rPr>
          <w:kern w:val="2"/>
          <w:szCs w:val="28"/>
          <w:lang w:eastAsia="zh-CN" w:bidi="hi-IN"/>
        </w:rPr>
        <w:t>№  _________________________</w:t>
      </w:r>
    </w:p>
    <w:p w14:paraId="4D3B08F0" w14:textId="77777777" w:rsidR="009A54B1" w:rsidRPr="004D780E" w:rsidRDefault="009A54B1" w:rsidP="009A54B1">
      <w:pPr>
        <w:shd w:val="clear" w:color="auto" w:fill="FFFFFF"/>
        <w:suppressAutoHyphens/>
        <w:rPr>
          <w:kern w:val="2"/>
          <w:szCs w:val="28"/>
          <w:lang w:eastAsia="zh-CN" w:bidi="hi-IN"/>
        </w:rPr>
      </w:pPr>
    </w:p>
    <w:p w14:paraId="6CD2CD54" w14:textId="77777777" w:rsidR="009A54B1" w:rsidRPr="004D780E" w:rsidRDefault="009A54B1" w:rsidP="009A54B1">
      <w:pPr>
        <w:contextualSpacing/>
        <w:rPr>
          <w:szCs w:val="28"/>
        </w:rPr>
      </w:pPr>
    </w:p>
    <w:p w14:paraId="6E1C102A" w14:textId="77777777" w:rsidR="009A54B1" w:rsidRPr="004D780E" w:rsidRDefault="009A54B1" w:rsidP="009A54B1">
      <w:pPr>
        <w:contextualSpacing/>
        <w:jc w:val="center"/>
        <w:rPr>
          <w:spacing w:val="54"/>
          <w:szCs w:val="28"/>
        </w:rPr>
      </w:pPr>
      <w:r w:rsidRPr="004D780E">
        <w:rPr>
          <w:spacing w:val="54"/>
          <w:szCs w:val="28"/>
        </w:rPr>
        <w:t>РЕКОМЕНДАЦІЇ</w:t>
      </w:r>
    </w:p>
    <w:p w14:paraId="45A516D1" w14:textId="77777777" w:rsidR="009A54B1" w:rsidRPr="004D780E" w:rsidRDefault="009A54B1" w:rsidP="009A54B1">
      <w:pPr>
        <w:contextualSpacing/>
        <w:jc w:val="center"/>
        <w:rPr>
          <w:szCs w:val="28"/>
        </w:rPr>
      </w:pPr>
      <w:r w:rsidRPr="004D780E">
        <w:rPr>
          <w:szCs w:val="28"/>
        </w:rPr>
        <w:t>щодо проведення обрізування крон дерев</w:t>
      </w:r>
    </w:p>
    <w:p w14:paraId="696917A1" w14:textId="77777777" w:rsidR="009A54B1" w:rsidRPr="004D780E" w:rsidRDefault="009A54B1" w:rsidP="009A54B1">
      <w:pPr>
        <w:contextualSpacing/>
        <w:jc w:val="center"/>
        <w:rPr>
          <w:szCs w:val="28"/>
        </w:rPr>
      </w:pPr>
      <w:r w:rsidRPr="004D780E">
        <w:rPr>
          <w:szCs w:val="28"/>
        </w:rPr>
        <w:t>на території Миколаївської міської територіальної громади</w:t>
      </w:r>
    </w:p>
    <w:p w14:paraId="7FBC752B" w14:textId="77777777" w:rsidR="009A54B1" w:rsidRPr="004D780E" w:rsidRDefault="009A54B1" w:rsidP="009A54B1">
      <w:pPr>
        <w:contextualSpacing/>
        <w:rPr>
          <w:szCs w:val="28"/>
        </w:rPr>
      </w:pPr>
    </w:p>
    <w:p w14:paraId="7BE7F238" w14:textId="77777777" w:rsidR="009A54B1" w:rsidRPr="004D780E" w:rsidRDefault="009A54B1" w:rsidP="009A54B1">
      <w:pPr>
        <w:pStyle w:val="af0"/>
        <w:ind w:left="0"/>
        <w:contextualSpacing/>
        <w:jc w:val="center"/>
        <w:rPr>
          <w:sz w:val="28"/>
          <w:szCs w:val="28"/>
          <w:lang w:val="uk-UA"/>
        </w:rPr>
      </w:pPr>
      <w:r w:rsidRPr="004D780E">
        <w:rPr>
          <w:sz w:val="28"/>
          <w:szCs w:val="28"/>
          <w:lang w:val="uk-UA"/>
        </w:rPr>
        <w:t>1. Загальні положення</w:t>
      </w:r>
    </w:p>
    <w:p w14:paraId="0C445B70" w14:textId="77777777" w:rsidR="009A54B1" w:rsidRPr="004D780E" w:rsidRDefault="009A54B1" w:rsidP="009A54B1">
      <w:pPr>
        <w:pStyle w:val="af0"/>
        <w:ind w:left="0" w:firstLine="567"/>
        <w:contextualSpacing/>
        <w:jc w:val="both"/>
        <w:rPr>
          <w:sz w:val="28"/>
          <w:szCs w:val="28"/>
          <w:lang w:val="uk-UA"/>
        </w:rPr>
      </w:pPr>
    </w:p>
    <w:p w14:paraId="35748C5D" w14:textId="77777777" w:rsidR="009A54B1" w:rsidRPr="004D780E" w:rsidRDefault="009A54B1" w:rsidP="009A54B1">
      <w:pPr>
        <w:pStyle w:val="af0"/>
        <w:ind w:left="0" w:firstLine="567"/>
        <w:contextualSpacing/>
        <w:jc w:val="both"/>
        <w:rPr>
          <w:sz w:val="28"/>
          <w:szCs w:val="28"/>
          <w:lang w:val="uk-UA"/>
        </w:rPr>
      </w:pPr>
      <w:r w:rsidRPr="004D780E">
        <w:rPr>
          <w:sz w:val="28"/>
          <w:szCs w:val="28"/>
          <w:lang w:val="uk-UA"/>
        </w:rPr>
        <w:t xml:space="preserve">1.1. Рекомендації щодо проведення обрізування крон дерев на території Миколаївської міської територіальної громади (далі – Рекомендації) розроблені з метою охорони та збереження зелених насаджень у місті Миколаєві (далі – зелені насадження) і утримання їх у здоровому впорядкованому стані, створення та формування </w:t>
      </w:r>
      <w:proofErr w:type="spellStart"/>
      <w:r w:rsidRPr="004D780E">
        <w:rPr>
          <w:sz w:val="28"/>
          <w:szCs w:val="28"/>
          <w:lang w:val="uk-UA"/>
        </w:rPr>
        <w:t>високодекоративних</w:t>
      </w:r>
      <w:proofErr w:type="spellEnd"/>
      <w:r w:rsidRPr="004D780E">
        <w:rPr>
          <w:sz w:val="28"/>
          <w:szCs w:val="28"/>
          <w:lang w:val="uk-UA"/>
        </w:rPr>
        <w:t xml:space="preserve">, стійких до несприятливих умов навколишнього природного середовища насаджень. </w:t>
      </w:r>
    </w:p>
    <w:p w14:paraId="533999DC" w14:textId="77777777" w:rsidR="009A54B1" w:rsidRPr="004D780E" w:rsidRDefault="009A54B1" w:rsidP="009A54B1">
      <w:pPr>
        <w:pStyle w:val="af0"/>
        <w:ind w:left="0" w:firstLine="567"/>
        <w:contextualSpacing/>
        <w:jc w:val="both"/>
        <w:rPr>
          <w:sz w:val="28"/>
          <w:szCs w:val="28"/>
          <w:lang w:val="uk-UA"/>
        </w:rPr>
      </w:pPr>
      <w:r w:rsidRPr="004D780E">
        <w:rPr>
          <w:sz w:val="28"/>
          <w:szCs w:val="28"/>
          <w:lang w:val="uk-UA"/>
        </w:rPr>
        <w:t xml:space="preserve">1.2. Рекомендації розроблені у відповідності до Закону України «Про благоустрій населених пунктів», Правил утримання зелених насаджень в населених пунктах України, затверджених наказом Міністерства будівництва, архітектури та житлово-комунального господарства України від </w:t>
      </w:r>
      <w:r w:rsidRPr="006E4A6C">
        <w:rPr>
          <w:sz w:val="28"/>
          <w:szCs w:val="28"/>
          <w:lang w:val="uk-UA"/>
        </w:rPr>
        <w:t>10.04.2006</w:t>
      </w:r>
      <w:r w:rsidRPr="004D780E">
        <w:rPr>
          <w:sz w:val="28"/>
          <w:szCs w:val="28"/>
          <w:lang w:val="uk-UA"/>
        </w:rPr>
        <w:t xml:space="preserve"> № 105, з урахуванням Європейського стандарту обрізки дерев 2021 року.</w:t>
      </w:r>
    </w:p>
    <w:p w14:paraId="63D07119" w14:textId="77777777" w:rsidR="009A54B1" w:rsidRPr="004D780E" w:rsidRDefault="009A54B1" w:rsidP="009A54B1">
      <w:pPr>
        <w:pStyle w:val="af0"/>
        <w:ind w:left="0" w:firstLine="567"/>
        <w:contextualSpacing/>
        <w:jc w:val="both"/>
        <w:rPr>
          <w:sz w:val="28"/>
          <w:szCs w:val="28"/>
          <w:lang w:val="uk-UA"/>
        </w:rPr>
      </w:pPr>
      <w:r w:rsidRPr="004D780E">
        <w:rPr>
          <w:sz w:val="28"/>
          <w:szCs w:val="28"/>
          <w:lang w:val="uk-UA"/>
        </w:rPr>
        <w:t>1.3. Рекомендації визначають прийоми, дії та вимоги, що стосуються обрізки дерев з метою гарантування громадської безпеки і збереження дерев.</w:t>
      </w:r>
    </w:p>
    <w:p w14:paraId="4E8FC6AA" w14:textId="77777777" w:rsidR="009A54B1" w:rsidRPr="004D780E" w:rsidRDefault="009A54B1" w:rsidP="009A54B1">
      <w:pPr>
        <w:pStyle w:val="af0"/>
        <w:ind w:left="0" w:firstLine="567"/>
        <w:contextualSpacing/>
        <w:jc w:val="both"/>
        <w:rPr>
          <w:sz w:val="28"/>
          <w:szCs w:val="28"/>
          <w:lang w:val="uk-UA"/>
        </w:rPr>
      </w:pPr>
      <w:r w:rsidRPr="004D780E">
        <w:rPr>
          <w:sz w:val="28"/>
          <w:szCs w:val="28"/>
          <w:lang w:val="uk-UA"/>
        </w:rPr>
        <w:t>1.4. Рекомендації розроблені для використання всіма суб</w:t>
      </w:r>
      <w:r>
        <w:rPr>
          <w:sz w:val="28"/>
          <w:szCs w:val="28"/>
          <w:lang w:val="uk-UA"/>
        </w:rPr>
        <w:t>’</w:t>
      </w:r>
      <w:r w:rsidRPr="004D780E">
        <w:rPr>
          <w:sz w:val="28"/>
          <w:szCs w:val="28"/>
          <w:lang w:val="uk-UA"/>
        </w:rPr>
        <w:t xml:space="preserve">єктами, які займаються </w:t>
      </w:r>
      <w:proofErr w:type="spellStart"/>
      <w:r w:rsidRPr="004D780E">
        <w:rPr>
          <w:sz w:val="28"/>
          <w:szCs w:val="28"/>
          <w:lang w:val="uk-UA"/>
        </w:rPr>
        <w:t>про</w:t>
      </w:r>
      <w:r>
        <w:rPr>
          <w:sz w:val="28"/>
          <w:szCs w:val="28"/>
          <w:lang w:val="uk-UA"/>
        </w:rPr>
        <w:t>є</w:t>
      </w:r>
      <w:r w:rsidRPr="004D780E">
        <w:rPr>
          <w:sz w:val="28"/>
          <w:szCs w:val="28"/>
          <w:lang w:val="uk-UA"/>
        </w:rPr>
        <w:t>ктуванням</w:t>
      </w:r>
      <w:proofErr w:type="spellEnd"/>
      <w:r w:rsidRPr="004D780E">
        <w:rPr>
          <w:sz w:val="28"/>
          <w:szCs w:val="28"/>
          <w:lang w:val="uk-UA"/>
        </w:rPr>
        <w:t>, створенням, ремонтом, утриманням, доглядом та експлуатацією зелених насаджень, розташованих у межах територій, що належать до комунальної власності Миколаївської міської територіальної громади.</w:t>
      </w:r>
    </w:p>
    <w:p w14:paraId="7CC547E3" w14:textId="77777777" w:rsidR="009A54B1" w:rsidRPr="004D780E" w:rsidRDefault="009A54B1" w:rsidP="009A54B1">
      <w:pPr>
        <w:pStyle w:val="af0"/>
        <w:ind w:left="0" w:firstLine="567"/>
        <w:contextualSpacing/>
        <w:jc w:val="both"/>
        <w:rPr>
          <w:sz w:val="28"/>
          <w:szCs w:val="28"/>
          <w:lang w:val="uk-UA"/>
        </w:rPr>
      </w:pPr>
      <w:r w:rsidRPr="004D780E">
        <w:rPr>
          <w:sz w:val="28"/>
          <w:szCs w:val="28"/>
          <w:lang w:val="uk-UA"/>
        </w:rPr>
        <w:t>1.5. Належний догляд за деревами в населених пунктах необхідний для здоров</w:t>
      </w:r>
      <w:r>
        <w:rPr>
          <w:sz w:val="28"/>
          <w:szCs w:val="28"/>
          <w:lang w:val="uk-UA"/>
        </w:rPr>
        <w:t>’</w:t>
      </w:r>
      <w:r w:rsidRPr="004D780E">
        <w:rPr>
          <w:sz w:val="28"/>
          <w:szCs w:val="28"/>
          <w:lang w:val="uk-UA"/>
        </w:rPr>
        <w:t>я та комфорту людей, зокрема, для:</w:t>
      </w:r>
    </w:p>
    <w:p w14:paraId="3763D164" w14:textId="77777777" w:rsidR="009A54B1" w:rsidRPr="004D780E" w:rsidRDefault="009A54B1" w:rsidP="009A54B1">
      <w:pPr>
        <w:contextualSpacing/>
        <w:rPr>
          <w:szCs w:val="28"/>
        </w:rPr>
      </w:pPr>
      <w:r w:rsidRPr="004D780E">
        <w:rPr>
          <w:szCs w:val="28"/>
        </w:rPr>
        <w:t>- покращ</w:t>
      </w:r>
      <w:r>
        <w:rPr>
          <w:szCs w:val="28"/>
        </w:rPr>
        <w:t>а</w:t>
      </w:r>
      <w:r w:rsidRPr="004D780E">
        <w:rPr>
          <w:szCs w:val="28"/>
        </w:rPr>
        <w:t>ння середовища проживання (зменшення температурних контрастів, шуму, фільтрації пилу і забруднюючих твердих частинок);</w:t>
      </w:r>
    </w:p>
    <w:p w14:paraId="0B64C1F9" w14:textId="77777777" w:rsidR="009A54B1" w:rsidRPr="004D780E" w:rsidRDefault="009A54B1" w:rsidP="009A54B1">
      <w:pPr>
        <w:tabs>
          <w:tab w:val="left" w:pos="6311"/>
        </w:tabs>
        <w:contextualSpacing/>
        <w:rPr>
          <w:szCs w:val="28"/>
        </w:rPr>
      </w:pPr>
      <w:r w:rsidRPr="004D780E">
        <w:rPr>
          <w:szCs w:val="28"/>
        </w:rPr>
        <w:t>- збереження зелених насаджень;</w:t>
      </w:r>
    </w:p>
    <w:p w14:paraId="33721C5D" w14:textId="77777777" w:rsidR="009A54B1" w:rsidRPr="004D780E" w:rsidRDefault="009A54B1" w:rsidP="009A54B1">
      <w:pPr>
        <w:tabs>
          <w:tab w:val="left" w:pos="6311"/>
        </w:tabs>
        <w:contextualSpacing/>
        <w:rPr>
          <w:szCs w:val="28"/>
        </w:rPr>
      </w:pPr>
      <w:r w:rsidRPr="004D780E">
        <w:rPr>
          <w:szCs w:val="28"/>
        </w:rPr>
        <w:t>- </w:t>
      </w:r>
      <w:proofErr w:type="spellStart"/>
      <w:r w:rsidRPr="004D780E">
        <w:rPr>
          <w:szCs w:val="28"/>
        </w:rPr>
        <w:t>проєктування</w:t>
      </w:r>
      <w:proofErr w:type="spellEnd"/>
      <w:r w:rsidRPr="004D780E">
        <w:rPr>
          <w:szCs w:val="28"/>
        </w:rPr>
        <w:t xml:space="preserve"> нових зелених громадських зон/просторів, де люди можуть активно чи пасивно відпочити.</w:t>
      </w:r>
    </w:p>
    <w:p w14:paraId="3BB6EA63" w14:textId="77777777" w:rsidR="009A54B1" w:rsidRPr="004D780E" w:rsidRDefault="009A54B1" w:rsidP="009A54B1">
      <w:pPr>
        <w:tabs>
          <w:tab w:val="left" w:pos="6311"/>
        </w:tabs>
        <w:contextualSpacing/>
        <w:rPr>
          <w:szCs w:val="28"/>
        </w:rPr>
      </w:pPr>
      <w:r w:rsidRPr="004D780E">
        <w:rPr>
          <w:szCs w:val="28"/>
        </w:rPr>
        <w:t>1.6. Обрізування крони є одним із основних заходів щодо утримання зелених насаджень. Обрізка рослин в молодому віці спрямована в основному на формування крони, у старому — на омолодження рослини. Проте для нормального росту та правильного розвитку дерев в урбаністичному просторі необхідно здійснювати догляд за їхньою кроною протягом усього життєвого циклу рослини.</w:t>
      </w:r>
    </w:p>
    <w:p w14:paraId="734AA031" w14:textId="77777777" w:rsidR="009A54B1" w:rsidRPr="004D780E" w:rsidRDefault="009A54B1" w:rsidP="009A54B1">
      <w:pPr>
        <w:tabs>
          <w:tab w:val="left" w:pos="6311"/>
        </w:tabs>
        <w:contextualSpacing/>
        <w:rPr>
          <w:szCs w:val="28"/>
        </w:rPr>
      </w:pPr>
    </w:p>
    <w:p w14:paraId="10F07BE7" w14:textId="77777777" w:rsidR="009A54B1" w:rsidRPr="004D780E" w:rsidRDefault="009A54B1" w:rsidP="009A54B1">
      <w:pPr>
        <w:pStyle w:val="af0"/>
        <w:ind w:left="0"/>
        <w:contextualSpacing/>
        <w:jc w:val="center"/>
        <w:rPr>
          <w:sz w:val="28"/>
          <w:szCs w:val="28"/>
          <w:lang w:val="uk-UA"/>
        </w:rPr>
      </w:pPr>
      <w:r w:rsidRPr="004D780E">
        <w:rPr>
          <w:sz w:val="28"/>
          <w:szCs w:val="28"/>
          <w:lang w:val="uk-UA"/>
        </w:rPr>
        <w:t>2. Визначення термінів</w:t>
      </w:r>
    </w:p>
    <w:p w14:paraId="74CE0962" w14:textId="77777777" w:rsidR="009A54B1" w:rsidRPr="004D780E" w:rsidRDefault="009A54B1" w:rsidP="009A54B1">
      <w:pPr>
        <w:pStyle w:val="af0"/>
        <w:ind w:left="0" w:firstLine="567"/>
        <w:contextualSpacing/>
        <w:jc w:val="both"/>
        <w:rPr>
          <w:sz w:val="28"/>
          <w:szCs w:val="28"/>
          <w:lang w:val="uk-UA"/>
        </w:rPr>
      </w:pPr>
    </w:p>
    <w:p w14:paraId="1F4AE4D9" w14:textId="77777777" w:rsidR="009A54B1" w:rsidRPr="004D780E" w:rsidRDefault="009A54B1" w:rsidP="009A54B1">
      <w:pPr>
        <w:pStyle w:val="af0"/>
        <w:ind w:left="0" w:firstLine="567"/>
        <w:contextualSpacing/>
        <w:jc w:val="both"/>
        <w:rPr>
          <w:sz w:val="28"/>
          <w:szCs w:val="28"/>
          <w:lang w:val="uk-UA"/>
        </w:rPr>
      </w:pPr>
      <w:proofErr w:type="spellStart"/>
      <w:r w:rsidRPr="004D780E">
        <w:rPr>
          <w:sz w:val="28"/>
          <w:szCs w:val="28"/>
          <w:lang w:val="uk-UA"/>
        </w:rPr>
        <w:t>Високодекоративні</w:t>
      </w:r>
      <w:proofErr w:type="spellEnd"/>
      <w:r w:rsidRPr="004D780E">
        <w:rPr>
          <w:sz w:val="28"/>
          <w:szCs w:val="28"/>
          <w:lang w:val="uk-UA"/>
        </w:rPr>
        <w:t xml:space="preserve"> зелені насадження – зелені насадження, що характеризуються однією чи декількома декоративними особливостями (відмінностями), наприклад особливості форми крони, листя, виразне цвітіння тощо.</w:t>
      </w:r>
    </w:p>
    <w:p w14:paraId="173A1035" w14:textId="77777777" w:rsidR="009A54B1" w:rsidRPr="004D780E" w:rsidRDefault="009A54B1" w:rsidP="009A54B1">
      <w:pPr>
        <w:contextualSpacing/>
        <w:rPr>
          <w:szCs w:val="28"/>
          <w:highlight w:val="yellow"/>
          <w:shd w:val="clear" w:color="auto" w:fill="FFFFFF"/>
        </w:rPr>
      </w:pPr>
      <w:r w:rsidRPr="004D780E">
        <w:rPr>
          <w:szCs w:val="28"/>
          <w:shd w:val="clear" w:color="auto" w:fill="FFFFFF"/>
        </w:rPr>
        <w:t>Дефоліація крони – явище опадання листя з рослин за наслідками впливу на рослину абіотичного чи антропогенного стресу.</w:t>
      </w:r>
    </w:p>
    <w:p w14:paraId="298C7DA6" w14:textId="77777777" w:rsidR="009A54B1" w:rsidRPr="004D780E" w:rsidRDefault="009A54B1" w:rsidP="009A54B1">
      <w:pPr>
        <w:pStyle w:val="af0"/>
        <w:ind w:left="0" w:firstLine="567"/>
        <w:contextualSpacing/>
        <w:jc w:val="both"/>
        <w:rPr>
          <w:sz w:val="28"/>
          <w:szCs w:val="28"/>
          <w:lang w:val="uk-UA"/>
        </w:rPr>
      </w:pPr>
      <w:proofErr w:type="spellStart"/>
      <w:r w:rsidRPr="004D780E">
        <w:rPr>
          <w:sz w:val="28"/>
          <w:szCs w:val="28"/>
          <w:lang w:val="uk-UA"/>
        </w:rPr>
        <w:t>Епікормічний</w:t>
      </w:r>
      <w:proofErr w:type="spellEnd"/>
      <w:r w:rsidRPr="004D780E">
        <w:rPr>
          <w:sz w:val="28"/>
          <w:szCs w:val="28"/>
          <w:lang w:val="uk-UA"/>
        </w:rPr>
        <w:t xml:space="preserve"> (водяний) </w:t>
      </w:r>
      <w:proofErr w:type="spellStart"/>
      <w:r w:rsidRPr="004D780E">
        <w:rPr>
          <w:sz w:val="28"/>
          <w:szCs w:val="28"/>
          <w:lang w:val="uk-UA"/>
        </w:rPr>
        <w:t>пагон</w:t>
      </w:r>
      <w:proofErr w:type="spellEnd"/>
      <w:r>
        <w:rPr>
          <w:sz w:val="28"/>
          <w:szCs w:val="28"/>
          <w:lang w:val="uk-UA"/>
        </w:rPr>
        <w:t xml:space="preserve"> </w:t>
      </w:r>
      <w:r w:rsidRPr="004D780E">
        <w:rPr>
          <w:sz w:val="28"/>
          <w:szCs w:val="28"/>
          <w:lang w:val="uk-UA"/>
        </w:rPr>
        <w:t>–</w:t>
      </w:r>
      <w:r w:rsidRPr="004D780E">
        <w:rPr>
          <w:sz w:val="28"/>
          <w:szCs w:val="28"/>
          <w:lang w:val="uk-UA"/>
        </w:rPr>
        <w:tab/>
        <w:t>пагони на стовбурі зрослого дерева, що утворилися із сплячих бруньок.</w:t>
      </w:r>
    </w:p>
    <w:p w14:paraId="0DBD0C38" w14:textId="77777777" w:rsidR="009A54B1" w:rsidRPr="004D780E" w:rsidRDefault="009A54B1" w:rsidP="009A54B1">
      <w:pPr>
        <w:pStyle w:val="af0"/>
        <w:ind w:left="0" w:firstLine="567"/>
        <w:contextualSpacing/>
        <w:jc w:val="both"/>
        <w:rPr>
          <w:sz w:val="28"/>
          <w:szCs w:val="28"/>
          <w:lang w:val="uk-UA"/>
        </w:rPr>
      </w:pPr>
      <w:proofErr w:type="spellStart"/>
      <w:r w:rsidRPr="004D780E">
        <w:rPr>
          <w:sz w:val="28"/>
          <w:szCs w:val="28"/>
          <w:lang w:val="uk-UA"/>
        </w:rPr>
        <w:t>Компартменталізація</w:t>
      </w:r>
      <w:proofErr w:type="spellEnd"/>
      <w:r w:rsidRPr="004D780E">
        <w:rPr>
          <w:sz w:val="28"/>
          <w:szCs w:val="28"/>
          <w:lang w:val="uk-UA"/>
        </w:rPr>
        <w:t xml:space="preserve"> –</w:t>
      </w:r>
      <w:r>
        <w:rPr>
          <w:sz w:val="28"/>
          <w:szCs w:val="28"/>
          <w:lang w:val="uk-UA"/>
        </w:rPr>
        <w:t xml:space="preserve"> </w:t>
      </w:r>
      <w:r w:rsidRPr="004D780E">
        <w:rPr>
          <w:sz w:val="28"/>
          <w:szCs w:val="28"/>
          <w:lang w:val="uk-UA"/>
        </w:rPr>
        <w:t>здатність дерев до відмежування пошкоджених тканин.</w:t>
      </w:r>
    </w:p>
    <w:p w14:paraId="288A7BB0" w14:textId="77777777" w:rsidR="009A54B1" w:rsidRPr="004D780E" w:rsidRDefault="009A54B1" w:rsidP="009A54B1">
      <w:pPr>
        <w:pStyle w:val="af0"/>
        <w:ind w:left="0" w:firstLine="567"/>
        <w:contextualSpacing/>
        <w:jc w:val="both"/>
        <w:rPr>
          <w:sz w:val="28"/>
          <w:szCs w:val="28"/>
          <w:lang w:val="uk-UA"/>
        </w:rPr>
      </w:pPr>
      <w:proofErr w:type="spellStart"/>
      <w:r w:rsidRPr="004D780E">
        <w:rPr>
          <w:sz w:val="28"/>
          <w:szCs w:val="28"/>
          <w:lang w:val="uk-UA"/>
        </w:rPr>
        <w:t>Полардинг</w:t>
      </w:r>
      <w:proofErr w:type="spellEnd"/>
      <w:r w:rsidRPr="004D780E">
        <w:rPr>
          <w:sz w:val="28"/>
          <w:szCs w:val="28"/>
          <w:lang w:val="uk-UA"/>
        </w:rPr>
        <w:t xml:space="preserve"> (кулачкова обрізка) – повторне обрізання до однієї точки (точок) з утворенням </w:t>
      </w:r>
      <w:proofErr w:type="spellStart"/>
      <w:r w:rsidRPr="004D780E">
        <w:rPr>
          <w:sz w:val="28"/>
          <w:szCs w:val="28"/>
          <w:lang w:val="uk-UA"/>
        </w:rPr>
        <w:t>нарослих</w:t>
      </w:r>
      <w:proofErr w:type="spellEnd"/>
      <w:r w:rsidRPr="004D780E">
        <w:rPr>
          <w:sz w:val="28"/>
          <w:szCs w:val="28"/>
          <w:lang w:val="uk-UA"/>
        </w:rPr>
        <w:t xml:space="preserve"> «кулачків».</w:t>
      </w:r>
    </w:p>
    <w:p w14:paraId="63B7E361" w14:textId="77777777" w:rsidR="009A54B1" w:rsidRPr="004D780E" w:rsidRDefault="009A54B1" w:rsidP="009A54B1">
      <w:pPr>
        <w:pStyle w:val="af0"/>
        <w:ind w:left="0" w:firstLine="567"/>
        <w:contextualSpacing/>
        <w:jc w:val="both"/>
        <w:rPr>
          <w:sz w:val="28"/>
          <w:szCs w:val="28"/>
          <w:lang w:val="uk-UA"/>
        </w:rPr>
      </w:pPr>
      <w:r w:rsidRPr="004D780E">
        <w:rPr>
          <w:sz w:val="28"/>
          <w:szCs w:val="28"/>
          <w:lang w:val="uk-UA"/>
        </w:rPr>
        <w:t>Стрижка (</w:t>
      </w:r>
      <w:proofErr w:type="spellStart"/>
      <w:r w:rsidRPr="004D780E">
        <w:rPr>
          <w:sz w:val="28"/>
          <w:szCs w:val="28"/>
          <w:lang w:val="uk-UA"/>
        </w:rPr>
        <w:t>тримінг</w:t>
      </w:r>
      <w:proofErr w:type="spellEnd"/>
      <w:r w:rsidRPr="004D780E">
        <w:rPr>
          <w:sz w:val="28"/>
          <w:szCs w:val="28"/>
          <w:lang w:val="uk-UA"/>
        </w:rPr>
        <w:t>) – формування живоплотів.</w:t>
      </w:r>
    </w:p>
    <w:p w14:paraId="209AF547" w14:textId="77777777" w:rsidR="009A54B1" w:rsidRPr="004D780E" w:rsidRDefault="009A54B1" w:rsidP="009A54B1">
      <w:pPr>
        <w:contextualSpacing/>
        <w:rPr>
          <w:szCs w:val="28"/>
        </w:rPr>
      </w:pPr>
    </w:p>
    <w:p w14:paraId="73C073FD" w14:textId="77777777" w:rsidR="009A54B1" w:rsidRPr="004D780E" w:rsidRDefault="009A54B1" w:rsidP="009A54B1">
      <w:pPr>
        <w:contextualSpacing/>
        <w:rPr>
          <w:szCs w:val="28"/>
        </w:rPr>
      </w:pPr>
      <w:r w:rsidRPr="004D780E">
        <w:rPr>
          <w:szCs w:val="28"/>
        </w:rPr>
        <w:t xml:space="preserve">Інші терміни та визначення вживаються у відповідності до визначення термінів згідно з розділом 2 Правил утримання зелених насаджень у населених пунктах України, затверджених наказом Міністерства будівництва, архітектури та житлово-комунального господарства України від </w:t>
      </w:r>
      <w:r w:rsidRPr="006E4A6C">
        <w:rPr>
          <w:szCs w:val="28"/>
        </w:rPr>
        <w:t>10.04.2006</w:t>
      </w:r>
      <w:r w:rsidRPr="004D780E">
        <w:rPr>
          <w:szCs w:val="28"/>
        </w:rPr>
        <w:t xml:space="preserve"> № 105, та постановою Кабінету Міністрів України від 08.04.1999 № 559 «Про такси для обчислення розміру шкоди, заподіяної зеленим насадженням у межах міст та інших населених пунктів».</w:t>
      </w:r>
    </w:p>
    <w:p w14:paraId="392EB0E3" w14:textId="77777777" w:rsidR="009A54B1" w:rsidRPr="004D780E" w:rsidRDefault="009A54B1" w:rsidP="009A54B1">
      <w:pPr>
        <w:contextualSpacing/>
        <w:rPr>
          <w:szCs w:val="28"/>
        </w:rPr>
      </w:pPr>
    </w:p>
    <w:p w14:paraId="4F44D798" w14:textId="77777777" w:rsidR="009A54B1" w:rsidRPr="004D780E" w:rsidRDefault="009A54B1" w:rsidP="009A54B1">
      <w:pPr>
        <w:pStyle w:val="af0"/>
        <w:ind w:left="0"/>
        <w:contextualSpacing/>
        <w:jc w:val="center"/>
        <w:rPr>
          <w:sz w:val="28"/>
          <w:szCs w:val="28"/>
          <w:lang w:val="uk-UA"/>
        </w:rPr>
      </w:pPr>
      <w:r w:rsidRPr="004D780E">
        <w:rPr>
          <w:sz w:val="28"/>
          <w:szCs w:val="28"/>
          <w:lang w:val="uk-UA"/>
        </w:rPr>
        <w:t>3. Мета обрізування крон дерев</w:t>
      </w:r>
    </w:p>
    <w:p w14:paraId="1F0FC7F9" w14:textId="77777777" w:rsidR="009A54B1" w:rsidRPr="004D780E" w:rsidRDefault="009A54B1" w:rsidP="009A54B1">
      <w:pPr>
        <w:pStyle w:val="af0"/>
        <w:ind w:left="0" w:firstLine="567"/>
        <w:contextualSpacing/>
        <w:jc w:val="both"/>
        <w:rPr>
          <w:sz w:val="28"/>
          <w:szCs w:val="28"/>
          <w:lang w:val="uk-UA"/>
        </w:rPr>
      </w:pPr>
    </w:p>
    <w:p w14:paraId="3B77688F" w14:textId="77777777" w:rsidR="009A54B1" w:rsidRPr="004D780E" w:rsidRDefault="009A54B1" w:rsidP="009A54B1">
      <w:pPr>
        <w:pStyle w:val="af0"/>
        <w:ind w:left="0" w:firstLine="567"/>
        <w:contextualSpacing/>
        <w:jc w:val="both"/>
        <w:rPr>
          <w:sz w:val="28"/>
          <w:szCs w:val="28"/>
          <w:lang w:val="uk-UA"/>
        </w:rPr>
      </w:pPr>
      <w:r w:rsidRPr="004D780E">
        <w:rPr>
          <w:sz w:val="28"/>
          <w:szCs w:val="28"/>
          <w:lang w:val="uk-UA"/>
        </w:rPr>
        <w:t>Дерева зазвичай не потребують обрізки, проте, в умовах міського середовища більшість обрізок пов</w:t>
      </w:r>
      <w:r>
        <w:rPr>
          <w:sz w:val="28"/>
          <w:szCs w:val="28"/>
          <w:lang w:val="uk-UA"/>
        </w:rPr>
        <w:t>’</w:t>
      </w:r>
      <w:r w:rsidRPr="004D780E">
        <w:rPr>
          <w:sz w:val="28"/>
          <w:szCs w:val="28"/>
          <w:lang w:val="uk-UA"/>
        </w:rPr>
        <w:t>язані з потребами людини.</w:t>
      </w:r>
    </w:p>
    <w:p w14:paraId="6EF30C44" w14:textId="77777777" w:rsidR="009A54B1" w:rsidRPr="004D780E" w:rsidRDefault="009A54B1" w:rsidP="009A54B1">
      <w:pPr>
        <w:pStyle w:val="af0"/>
        <w:ind w:left="0" w:firstLine="567"/>
        <w:contextualSpacing/>
        <w:jc w:val="both"/>
        <w:rPr>
          <w:sz w:val="28"/>
          <w:szCs w:val="28"/>
          <w:lang w:val="uk-UA"/>
        </w:rPr>
      </w:pPr>
      <w:r w:rsidRPr="004D780E">
        <w:rPr>
          <w:sz w:val="28"/>
          <w:szCs w:val="28"/>
          <w:lang w:val="uk-UA"/>
        </w:rPr>
        <w:t xml:space="preserve">Основні причини обрізки дерев </w:t>
      </w:r>
      <w:r>
        <w:rPr>
          <w:sz w:val="28"/>
          <w:szCs w:val="28"/>
          <w:lang w:val="uk-UA"/>
        </w:rPr>
        <w:t>у</w:t>
      </w:r>
      <w:r w:rsidRPr="004D780E">
        <w:rPr>
          <w:sz w:val="28"/>
          <w:szCs w:val="28"/>
          <w:lang w:val="uk-UA"/>
        </w:rPr>
        <w:t xml:space="preserve"> межах </w:t>
      </w:r>
      <w:proofErr w:type="spellStart"/>
      <w:r w:rsidRPr="004D780E">
        <w:rPr>
          <w:sz w:val="28"/>
          <w:szCs w:val="28"/>
          <w:lang w:val="uk-UA"/>
        </w:rPr>
        <w:t>урбоекосистем</w:t>
      </w:r>
      <w:proofErr w:type="spellEnd"/>
      <w:r w:rsidRPr="004D780E">
        <w:rPr>
          <w:sz w:val="28"/>
          <w:szCs w:val="28"/>
          <w:lang w:val="uk-UA"/>
        </w:rPr>
        <w:t>:</w:t>
      </w:r>
    </w:p>
    <w:p w14:paraId="7D2A7021" w14:textId="77777777" w:rsidR="009A54B1" w:rsidRPr="004D780E" w:rsidRDefault="009A54B1" w:rsidP="009A54B1">
      <w:pPr>
        <w:pStyle w:val="af0"/>
        <w:ind w:left="0" w:firstLine="567"/>
        <w:contextualSpacing/>
        <w:jc w:val="both"/>
        <w:rPr>
          <w:sz w:val="28"/>
          <w:szCs w:val="28"/>
          <w:lang w:val="uk-UA"/>
        </w:rPr>
      </w:pPr>
      <w:r w:rsidRPr="004D780E">
        <w:rPr>
          <w:sz w:val="28"/>
          <w:szCs w:val="28"/>
          <w:lang w:val="uk-UA"/>
        </w:rPr>
        <w:t>- безпека для руху людей;</w:t>
      </w:r>
    </w:p>
    <w:p w14:paraId="601CA3B0" w14:textId="77777777" w:rsidR="009A54B1" w:rsidRPr="004D780E" w:rsidRDefault="009A54B1" w:rsidP="009A54B1">
      <w:pPr>
        <w:pStyle w:val="af0"/>
        <w:ind w:left="0" w:firstLine="567"/>
        <w:contextualSpacing/>
        <w:jc w:val="both"/>
        <w:rPr>
          <w:sz w:val="28"/>
          <w:szCs w:val="28"/>
          <w:lang w:val="uk-UA"/>
        </w:rPr>
      </w:pPr>
      <w:r w:rsidRPr="004D780E">
        <w:rPr>
          <w:sz w:val="28"/>
          <w:szCs w:val="28"/>
          <w:lang w:val="uk-UA"/>
        </w:rPr>
        <w:t>- усунення перешкод для транспорту, будівель, будівельних робіт тощо;</w:t>
      </w:r>
    </w:p>
    <w:p w14:paraId="45C080F6" w14:textId="77777777" w:rsidR="009A54B1" w:rsidRPr="004D780E" w:rsidRDefault="009A54B1" w:rsidP="009A54B1">
      <w:pPr>
        <w:pStyle w:val="af0"/>
        <w:ind w:left="0" w:firstLine="567"/>
        <w:contextualSpacing/>
        <w:jc w:val="both"/>
        <w:rPr>
          <w:sz w:val="28"/>
          <w:szCs w:val="28"/>
          <w:lang w:val="uk-UA"/>
        </w:rPr>
      </w:pPr>
      <w:r w:rsidRPr="004D780E">
        <w:rPr>
          <w:sz w:val="28"/>
          <w:szCs w:val="28"/>
          <w:lang w:val="uk-UA"/>
        </w:rPr>
        <w:t>- організація оптимальної системи догляду за деревами (мінімізація затрат);</w:t>
      </w:r>
    </w:p>
    <w:p w14:paraId="05203809" w14:textId="77777777" w:rsidR="009A54B1" w:rsidRPr="004D780E" w:rsidRDefault="009A54B1" w:rsidP="009A54B1">
      <w:pPr>
        <w:pStyle w:val="af0"/>
        <w:ind w:left="0" w:firstLine="567"/>
        <w:contextualSpacing/>
        <w:jc w:val="both"/>
        <w:rPr>
          <w:sz w:val="28"/>
          <w:szCs w:val="28"/>
          <w:lang w:val="uk-UA"/>
        </w:rPr>
      </w:pPr>
      <w:r w:rsidRPr="004D780E">
        <w:rPr>
          <w:sz w:val="28"/>
          <w:szCs w:val="28"/>
          <w:lang w:val="uk-UA"/>
        </w:rPr>
        <w:t>- профілактика та боротьба зі шкідниками чи хворобами.</w:t>
      </w:r>
    </w:p>
    <w:p w14:paraId="40125C81" w14:textId="77777777" w:rsidR="009A54B1" w:rsidRPr="004D780E" w:rsidRDefault="009A54B1" w:rsidP="009A54B1">
      <w:pPr>
        <w:pStyle w:val="af0"/>
        <w:ind w:left="0" w:firstLine="567"/>
        <w:contextualSpacing/>
        <w:jc w:val="both"/>
        <w:rPr>
          <w:sz w:val="28"/>
          <w:szCs w:val="28"/>
          <w:lang w:val="uk-UA"/>
        </w:rPr>
      </w:pPr>
      <w:r w:rsidRPr="004D780E">
        <w:rPr>
          <w:sz w:val="28"/>
          <w:szCs w:val="28"/>
          <w:lang w:val="uk-UA"/>
        </w:rPr>
        <w:t>Найпоширенішими завданнями обрізки дерев є:</w:t>
      </w:r>
    </w:p>
    <w:p w14:paraId="1B739349" w14:textId="77777777" w:rsidR="009A54B1" w:rsidRPr="004D780E" w:rsidRDefault="009A54B1" w:rsidP="009A54B1">
      <w:pPr>
        <w:pStyle w:val="af0"/>
        <w:ind w:left="0" w:firstLine="567"/>
        <w:contextualSpacing/>
        <w:jc w:val="both"/>
        <w:rPr>
          <w:sz w:val="28"/>
          <w:szCs w:val="28"/>
          <w:lang w:val="uk-UA"/>
        </w:rPr>
      </w:pPr>
      <w:r w:rsidRPr="004D780E">
        <w:rPr>
          <w:sz w:val="28"/>
          <w:szCs w:val="28"/>
          <w:lang w:val="uk-UA"/>
        </w:rPr>
        <w:t>- пристосування структури окремого дерева до обмежень, накладених оточенням, в якому воно росте (наприклад, розчищення для доріг або споруд);</w:t>
      </w:r>
    </w:p>
    <w:p w14:paraId="3BE629DE" w14:textId="77777777" w:rsidR="009A54B1" w:rsidRPr="004D780E" w:rsidRDefault="009A54B1" w:rsidP="009A54B1">
      <w:pPr>
        <w:pStyle w:val="af0"/>
        <w:ind w:left="0" w:firstLine="567"/>
        <w:contextualSpacing/>
        <w:jc w:val="both"/>
        <w:rPr>
          <w:sz w:val="28"/>
          <w:szCs w:val="28"/>
          <w:lang w:val="uk-UA"/>
        </w:rPr>
      </w:pPr>
      <w:r w:rsidRPr="004D780E">
        <w:rPr>
          <w:sz w:val="28"/>
          <w:szCs w:val="28"/>
          <w:lang w:val="uk-UA"/>
        </w:rPr>
        <w:t>- підвищення естетичної цінності дерева;</w:t>
      </w:r>
    </w:p>
    <w:p w14:paraId="07E0F508" w14:textId="77777777" w:rsidR="009A54B1" w:rsidRPr="004D780E" w:rsidRDefault="009A54B1" w:rsidP="009A54B1">
      <w:pPr>
        <w:pStyle w:val="af0"/>
        <w:ind w:left="0" w:firstLine="567"/>
        <w:contextualSpacing/>
        <w:jc w:val="both"/>
        <w:rPr>
          <w:sz w:val="28"/>
          <w:szCs w:val="28"/>
          <w:lang w:val="uk-UA"/>
        </w:rPr>
      </w:pPr>
      <w:r w:rsidRPr="004D780E">
        <w:rPr>
          <w:sz w:val="28"/>
          <w:szCs w:val="28"/>
          <w:lang w:val="uk-UA"/>
        </w:rPr>
        <w:t>- збереження біологічної цінності дерев;</w:t>
      </w:r>
    </w:p>
    <w:p w14:paraId="5C24DD0A" w14:textId="77777777" w:rsidR="009A54B1" w:rsidRPr="004D780E" w:rsidRDefault="009A54B1" w:rsidP="009A54B1">
      <w:pPr>
        <w:pStyle w:val="af0"/>
        <w:ind w:left="0" w:firstLine="567"/>
        <w:contextualSpacing/>
        <w:jc w:val="both"/>
        <w:rPr>
          <w:sz w:val="28"/>
          <w:szCs w:val="28"/>
          <w:lang w:val="uk-UA"/>
        </w:rPr>
      </w:pPr>
      <w:r w:rsidRPr="004D780E">
        <w:rPr>
          <w:sz w:val="28"/>
          <w:szCs w:val="28"/>
          <w:lang w:val="uk-UA"/>
        </w:rPr>
        <w:t>- уникнення падіння гілок, які можуть завдати шкоди людям та майну;</w:t>
      </w:r>
    </w:p>
    <w:p w14:paraId="0D40BE20" w14:textId="77777777" w:rsidR="009A54B1" w:rsidRPr="004D780E" w:rsidRDefault="009A54B1" w:rsidP="009A54B1">
      <w:pPr>
        <w:pStyle w:val="af0"/>
        <w:ind w:left="0" w:firstLine="567"/>
        <w:contextualSpacing/>
        <w:jc w:val="both"/>
        <w:rPr>
          <w:sz w:val="28"/>
          <w:szCs w:val="28"/>
          <w:lang w:val="uk-UA"/>
        </w:rPr>
      </w:pPr>
      <w:r w:rsidRPr="004D780E">
        <w:rPr>
          <w:sz w:val="28"/>
          <w:szCs w:val="28"/>
          <w:lang w:val="uk-UA"/>
        </w:rPr>
        <w:t>- обмеження ризику загибелі всього дерева або його частин внаслідок ураження шкідниками або хворобами;</w:t>
      </w:r>
    </w:p>
    <w:p w14:paraId="07CA7DE9" w14:textId="77777777" w:rsidR="009A54B1" w:rsidRPr="004D780E" w:rsidRDefault="009A54B1" w:rsidP="009A54B1">
      <w:pPr>
        <w:pStyle w:val="af0"/>
        <w:ind w:left="0" w:firstLine="567"/>
        <w:contextualSpacing/>
        <w:jc w:val="both"/>
        <w:rPr>
          <w:sz w:val="28"/>
          <w:szCs w:val="28"/>
          <w:lang w:val="uk-UA"/>
        </w:rPr>
      </w:pPr>
      <w:r w:rsidRPr="004D780E">
        <w:rPr>
          <w:sz w:val="28"/>
          <w:szCs w:val="28"/>
          <w:lang w:val="uk-UA"/>
        </w:rPr>
        <w:t>- мінімізація конфлікту між деревами або частинами дерев і суміжними об</w:t>
      </w:r>
      <w:r>
        <w:rPr>
          <w:sz w:val="28"/>
          <w:szCs w:val="28"/>
          <w:lang w:val="uk-UA"/>
        </w:rPr>
        <w:t>’</w:t>
      </w:r>
      <w:r w:rsidRPr="004D780E">
        <w:rPr>
          <w:sz w:val="28"/>
          <w:szCs w:val="28"/>
          <w:lang w:val="uk-UA"/>
        </w:rPr>
        <w:t xml:space="preserve">єктами (наприклад, лініями </w:t>
      </w:r>
      <w:proofErr w:type="spellStart"/>
      <w:r w:rsidRPr="004D780E">
        <w:rPr>
          <w:sz w:val="28"/>
          <w:szCs w:val="28"/>
          <w:lang w:val="uk-UA"/>
        </w:rPr>
        <w:t>електропередач</w:t>
      </w:r>
      <w:proofErr w:type="spellEnd"/>
      <w:r w:rsidRPr="004D780E">
        <w:rPr>
          <w:sz w:val="28"/>
          <w:szCs w:val="28"/>
          <w:lang w:val="uk-UA"/>
        </w:rPr>
        <w:t>, будівлями тощо).</w:t>
      </w:r>
    </w:p>
    <w:p w14:paraId="7E4D1487" w14:textId="77777777" w:rsidR="009A54B1" w:rsidRPr="004D780E" w:rsidRDefault="009A54B1" w:rsidP="009A54B1">
      <w:pPr>
        <w:contextualSpacing/>
        <w:rPr>
          <w:szCs w:val="28"/>
        </w:rPr>
      </w:pPr>
      <w:r w:rsidRPr="004D780E">
        <w:rPr>
          <w:szCs w:val="28"/>
        </w:rPr>
        <w:lastRenderedPageBreak/>
        <w:t>Обрізування дерев повинно обмежуватися випадками, коли позитивний ефект від проведених робіт явно перевищує негативні наслідки від отриманих травм, які можуть посилити ураження деревини грибковими захворюваннями. В іншому випадку бажано не втручатися.</w:t>
      </w:r>
    </w:p>
    <w:p w14:paraId="6E198AC8" w14:textId="77777777" w:rsidR="009A54B1" w:rsidRPr="004D780E" w:rsidRDefault="009A54B1" w:rsidP="009A54B1">
      <w:pPr>
        <w:contextualSpacing/>
        <w:rPr>
          <w:szCs w:val="28"/>
        </w:rPr>
      </w:pPr>
    </w:p>
    <w:p w14:paraId="64EE11B7" w14:textId="77777777" w:rsidR="009A54B1" w:rsidRPr="004D780E" w:rsidRDefault="009A54B1" w:rsidP="009A54B1">
      <w:pPr>
        <w:pStyle w:val="af0"/>
        <w:tabs>
          <w:tab w:val="left" w:pos="993"/>
        </w:tabs>
        <w:ind w:left="0"/>
        <w:contextualSpacing/>
        <w:jc w:val="center"/>
        <w:rPr>
          <w:sz w:val="28"/>
          <w:szCs w:val="28"/>
          <w:lang w:val="uk-UA"/>
        </w:rPr>
      </w:pPr>
      <w:r w:rsidRPr="004D780E">
        <w:rPr>
          <w:sz w:val="28"/>
          <w:szCs w:val="28"/>
          <w:lang w:val="uk-UA"/>
        </w:rPr>
        <w:t>4. Обрізування крон дерев</w:t>
      </w:r>
    </w:p>
    <w:p w14:paraId="1C2A8B73" w14:textId="77777777" w:rsidR="009A54B1" w:rsidRPr="004D780E" w:rsidRDefault="009A54B1" w:rsidP="009A54B1">
      <w:pPr>
        <w:pStyle w:val="af0"/>
        <w:ind w:left="0" w:firstLine="567"/>
        <w:jc w:val="both"/>
        <w:rPr>
          <w:sz w:val="28"/>
          <w:szCs w:val="28"/>
          <w:lang w:val="uk-UA"/>
        </w:rPr>
      </w:pPr>
    </w:p>
    <w:p w14:paraId="273478D2" w14:textId="77777777" w:rsidR="009A54B1" w:rsidRPr="004D780E" w:rsidRDefault="009A54B1" w:rsidP="009A54B1">
      <w:pPr>
        <w:pStyle w:val="af0"/>
        <w:ind w:left="0" w:firstLine="567"/>
        <w:jc w:val="both"/>
        <w:rPr>
          <w:sz w:val="28"/>
          <w:szCs w:val="28"/>
          <w:lang w:val="uk-UA"/>
        </w:rPr>
      </w:pPr>
      <w:r w:rsidRPr="004D780E">
        <w:rPr>
          <w:sz w:val="28"/>
          <w:szCs w:val="28"/>
          <w:lang w:val="uk-UA"/>
        </w:rPr>
        <w:t xml:space="preserve">4.1. Обрізка дерев є одним з важливих прийомів у системі заходів з догляду за </w:t>
      </w:r>
      <w:proofErr w:type="spellStart"/>
      <w:r w:rsidRPr="004D780E">
        <w:rPr>
          <w:sz w:val="28"/>
          <w:szCs w:val="28"/>
          <w:lang w:val="uk-UA"/>
        </w:rPr>
        <w:t>деревно</w:t>
      </w:r>
      <w:proofErr w:type="spellEnd"/>
      <w:r w:rsidRPr="004D780E">
        <w:rPr>
          <w:sz w:val="28"/>
          <w:szCs w:val="28"/>
          <w:lang w:val="uk-UA"/>
        </w:rPr>
        <w:t>-чагарниковими насадженнями в умовах населених пунктів. Головне завдання обрізування крони дерев – це забезпечення збалансованого зростання, досягнення максимального декоративного ефекту, створення привабливої форми та зовнішнього вигляду рослини, тобто підвищення життєздатності та декоративності дерев на територіях зелених зон міста.</w:t>
      </w:r>
    </w:p>
    <w:p w14:paraId="230BD30D" w14:textId="77777777" w:rsidR="009A54B1" w:rsidRPr="004D780E" w:rsidRDefault="009A54B1" w:rsidP="009A54B1">
      <w:pPr>
        <w:pStyle w:val="af0"/>
        <w:ind w:left="0" w:firstLine="567"/>
        <w:jc w:val="both"/>
        <w:rPr>
          <w:sz w:val="28"/>
          <w:szCs w:val="28"/>
          <w:lang w:val="uk-UA"/>
        </w:rPr>
      </w:pPr>
      <w:r w:rsidRPr="004D780E">
        <w:rPr>
          <w:sz w:val="28"/>
          <w:szCs w:val="28"/>
          <w:lang w:val="uk-UA"/>
        </w:rPr>
        <w:t>4.2. Обрізування крон дерев на території Миколаївської міської територіальної громади має здійснюватися відповідно до чинного законодавства, зокрема Правил утримання зелених насаджень у населених пунктах України, затверджених наказом Міністерства будівництва, архітектури та житлово-комунального господарства України від 10.04.2006 № 105, з урахуванням цих Рекомендацій та вимог до проведення обрізування дерев на території Миколаївської міської територіальної громади, що наведені у додатку до Рекомендацій.</w:t>
      </w:r>
    </w:p>
    <w:p w14:paraId="17AC6D7F" w14:textId="77777777" w:rsidR="009A54B1" w:rsidRPr="004D780E" w:rsidRDefault="009A54B1" w:rsidP="009A54B1">
      <w:pPr>
        <w:pStyle w:val="af0"/>
        <w:tabs>
          <w:tab w:val="left" w:pos="993"/>
        </w:tabs>
        <w:ind w:left="0" w:firstLine="567"/>
        <w:contextualSpacing/>
        <w:jc w:val="both"/>
        <w:rPr>
          <w:sz w:val="28"/>
          <w:szCs w:val="28"/>
          <w:lang w:val="uk-UA"/>
        </w:rPr>
      </w:pPr>
      <w:r w:rsidRPr="004D780E">
        <w:rPr>
          <w:sz w:val="28"/>
          <w:szCs w:val="28"/>
          <w:lang w:val="uk-UA"/>
        </w:rPr>
        <w:t>4.3. Види обрізування</w:t>
      </w:r>
    </w:p>
    <w:p w14:paraId="4CF15776" w14:textId="77777777" w:rsidR="009A54B1" w:rsidRPr="004D780E" w:rsidRDefault="009A54B1" w:rsidP="009A54B1">
      <w:pPr>
        <w:pStyle w:val="af0"/>
        <w:tabs>
          <w:tab w:val="left" w:pos="993"/>
        </w:tabs>
        <w:ind w:left="0" w:firstLine="567"/>
        <w:contextualSpacing/>
        <w:jc w:val="both"/>
        <w:rPr>
          <w:sz w:val="28"/>
          <w:szCs w:val="28"/>
          <w:lang w:val="uk-UA"/>
        </w:rPr>
      </w:pPr>
      <w:r w:rsidRPr="004D780E">
        <w:rPr>
          <w:sz w:val="28"/>
          <w:szCs w:val="28"/>
          <w:lang w:val="uk-UA"/>
        </w:rPr>
        <w:t xml:space="preserve">Під час догляду за деревами застосовують три види обрізування: формувальне, санітарне i </w:t>
      </w:r>
      <w:proofErr w:type="spellStart"/>
      <w:r w:rsidRPr="004D780E">
        <w:rPr>
          <w:sz w:val="28"/>
          <w:szCs w:val="28"/>
          <w:lang w:val="uk-UA"/>
        </w:rPr>
        <w:t>омолоджувальне</w:t>
      </w:r>
      <w:proofErr w:type="spellEnd"/>
      <w:r w:rsidRPr="004D780E">
        <w:rPr>
          <w:sz w:val="28"/>
          <w:szCs w:val="28"/>
          <w:lang w:val="uk-UA"/>
        </w:rPr>
        <w:t>. При формуванні та обрізуванні крон або окремих гілок дерев слід застосовувати принцип максимального збереження крони.</w:t>
      </w:r>
    </w:p>
    <w:p w14:paraId="61B517CA" w14:textId="77777777" w:rsidR="009A54B1" w:rsidRPr="004D780E" w:rsidRDefault="009A54B1" w:rsidP="009A54B1">
      <w:pPr>
        <w:pStyle w:val="af0"/>
        <w:tabs>
          <w:tab w:val="left" w:pos="993"/>
        </w:tabs>
        <w:ind w:left="0" w:firstLine="567"/>
        <w:contextualSpacing/>
        <w:jc w:val="both"/>
        <w:rPr>
          <w:sz w:val="28"/>
          <w:szCs w:val="28"/>
          <w:lang w:val="uk-UA"/>
        </w:rPr>
      </w:pPr>
      <w:r w:rsidRPr="004D780E">
        <w:rPr>
          <w:sz w:val="28"/>
          <w:szCs w:val="28"/>
          <w:lang w:val="uk-UA"/>
        </w:rPr>
        <w:t>Формувальне обрізування проводиться з метою:</w:t>
      </w:r>
    </w:p>
    <w:p w14:paraId="7B5E9CFC" w14:textId="77777777" w:rsidR="009A54B1" w:rsidRPr="004D780E" w:rsidRDefault="009A54B1" w:rsidP="009A54B1">
      <w:pPr>
        <w:pStyle w:val="af0"/>
        <w:tabs>
          <w:tab w:val="left" w:pos="993"/>
        </w:tabs>
        <w:ind w:left="0" w:firstLine="567"/>
        <w:contextualSpacing/>
        <w:jc w:val="both"/>
        <w:rPr>
          <w:sz w:val="28"/>
          <w:szCs w:val="28"/>
          <w:lang w:val="uk-UA"/>
        </w:rPr>
      </w:pPr>
      <w:r w:rsidRPr="004D780E">
        <w:rPr>
          <w:sz w:val="28"/>
          <w:szCs w:val="28"/>
          <w:lang w:val="uk-UA"/>
        </w:rPr>
        <w:t xml:space="preserve">- збереження природної форми крони; </w:t>
      </w:r>
    </w:p>
    <w:p w14:paraId="77B9725E" w14:textId="77777777" w:rsidR="009A54B1" w:rsidRPr="004D780E" w:rsidRDefault="009A54B1" w:rsidP="009A54B1">
      <w:pPr>
        <w:pStyle w:val="af0"/>
        <w:tabs>
          <w:tab w:val="left" w:pos="993"/>
        </w:tabs>
        <w:ind w:left="0" w:firstLine="567"/>
        <w:contextualSpacing/>
        <w:jc w:val="both"/>
        <w:rPr>
          <w:sz w:val="28"/>
          <w:szCs w:val="28"/>
          <w:lang w:val="uk-UA"/>
        </w:rPr>
      </w:pPr>
      <w:r w:rsidRPr="004D780E">
        <w:rPr>
          <w:sz w:val="28"/>
          <w:szCs w:val="28"/>
          <w:lang w:val="uk-UA"/>
        </w:rPr>
        <w:t>- створення i збереження штучної форми крони;</w:t>
      </w:r>
    </w:p>
    <w:p w14:paraId="2065860C" w14:textId="77777777" w:rsidR="009A54B1" w:rsidRPr="004D780E" w:rsidRDefault="009A54B1" w:rsidP="009A54B1">
      <w:pPr>
        <w:pStyle w:val="af0"/>
        <w:tabs>
          <w:tab w:val="left" w:pos="993"/>
        </w:tabs>
        <w:ind w:left="0" w:firstLine="567"/>
        <w:contextualSpacing/>
        <w:jc w:val="both"/>
        <w:rPr>
          <w:sz w:val="28"/>
          <w:szCs w:val="28"/>
          <w:lang w:val="uk-UA"/>
        </w:rPr>
      </w:pPr>
      <w:r w:rsidRPr="004D780E">
        <w:rPr>
          <w:sz w:val="28"/>
          <w:szCs w:val="28"/>
          <w:lang w:val="uk-UA"/>
        </w:rPr>
        <w:t xml:space="preserve">- усунення значної асиметричності крони, що створює потенційну загрозу падіння дерева або його частин; </w:t>
      </w:r>
    </w:p>
    <w:p w14:paraId="71D4449C" w14:textId="77777777" w:rsidR="009A54B1" w:rsidRPr="004D780E" w:rsidRDefault="009A54B1" w:rsidP="009A54B1">
      <w:pPr>
        <w:pStyle w:val="af0"/>
        <w:tabs>
          <w:tab w:val="left" w:pos="993"/>
        </w:tabs>
        <w:ind w:left="0" w:firstLine="567"/>
        <w:contextualSpacing/>
        <w:jc w:val="both"/>
        <w:rPr>
          <w:sz w:val="28"/>
          <w:szCs w:val="28"/>
          <w:lang w:val="uk-UA"/>
        </w:rPr>
      </w:pPr>
      <w:r w:rsidRPr="004D780E">
        <w:rPr>
          <w:sz w:val="28"/>
          <w:szCs w:val="28"/>
          <w:lang w:val="uk-UA"/>
        </w:rPr>
        <w:t xml:space="preserve">- зміни характеру зростання, у тому числі підняття крони та обмеження висоти рослини у випадках: усунення перешкод для проходу людей i </w:t>
      </w:r>
      <w:r>
        <w:rPr>
          <w:sz w:val="28"/>
          <w:szCs w:val="28"/>
          <w:lang w:val="uk-UA"/>
        </w:rPr>
        <w:t>руху</w:t>
      </w:r>
      <w:r w:rsidRPr="004D780E">
        <w:rPr>
          <w:sz w:val="28"/>
          <w:szCs w:val="28"/>
          <w:lang w:val="uk-UA"/>
        </w:rPr>
        <w:t xml:space="preserve"> транспорту;</w:t>
      </w:r>
    </w:p>
    <w:p w14:paraId="77591519" w14:textId="77777777" w:rsidR="009A54B1" w:rsidRPr="004D780E" w:rsidRDefault="009A54B1" w:rsidP="009A54B1">
      <w:pPr>
        <w:pStyle w:val="af0"/>
        <w:tabs>
          <w:tab w:val="left" w:pos="993"/>
        </w:tabs>
        <w:ind w:left="0" w:firstLine="567"/>
        <w:contextualSpacing/>
        <w:jc w:val="both"/>
        <w:rPr>
          <w:sz w:val="28"/>
          <w:szCs w:val="28"/>
          <w:lang w:val="uk-UA"/>
        </w:rPr>
      </w:pPr>
      <w:r w:rsidRPr="004D780E">
        <w:rPr>
          <w:sz w:val="28"/>
          <w:szCs w:val="28"/>
          <w:lang w:val="uk-UA"/>
        </w:rPr>
        <w:t>-</w:t>
      </w:r>
      <w:r>
        <w:rPr>
          <w:sz w:val="28"/>
          <w:szCs w:val="28"/>
          <w:lang w:val="uk-UA"/>
        </w:rPr>
        <w:t> </w:t>
      </w:r>
      <w:r w:rsidRPr="004D780E">
        <w:rPr>
          <w:sz w:val="28"/>
          <w:szCs w:val="28"/>
          <w:lang w:val="uk-UA"/>
        </w:rPr>
        <w:t>проростання поблизу повітряних інженерних комунікацій.</w:t>
      </w:r>
    </w:p>
    <w:p w14:paraId="2F8B46CF" w14:textId="77777777" w:rsidR="009A54B1" w:rsidRPr="004D780E" w:rsidRDefault="009A54B1" w:rsidP="009A54B1">
      <w:pPr>
        <w:pStyle w:val="af0"/>
        <w:tabs>
          <w:tab w:val="left" w:pos="993"/>
        </w:tabs>
        <w:ind w:left="0" w:firstLine="567"/>
        <w:contextualSpacing/>
        <w:jc w:val="both"/>
        <w:rPr>
          <w:sz w:val="28"/>
          <w:szCs w:val="28"/>
          <w:lang w:val="uk-UA"/>
        </w:rPr>
      </w:pPr>
      <w:r w:rsidRPr="004D780E">
        <w:rPr>
          <w:sz w:val="28"/>
          <w:szCs w:val="28"/>
          <w:lang w:val="uk-UA"/>
        </w:rPr>
        <w:t>Крім того, за допомогою такого обрізування можна досягти рівномірного розташування скелетних гілок, посилити ріст бокових пагонів i збільшити густоту крони.</w:t>
      </w:r>
    </w:p>
    <w:p w14:paraId="0D284E3E" w14:textId="77777777" w:rsidR="009A54B1" w:rsidRPr="004D780E" w:rsidRDefault="009A54B1" w:rsidP="009A54B1">
      <w:pPr>
        <w:pStyle w:val="af0"/>
        <w:tabs>
          <w:tab w:val="left" w:pos="993"/>
        </w:tabs>
        <w:ind w:left="0" w:firstLine="567"/>
        <w:contextualSpacing/>
        <w:jc w:val="both"/>
        <w:rPr>
          <w:sz w:val="28"/>
          <w:szCs w:val="28"/>
          <w:lang w:val="uk-UA"/>
        </w:rPr>
      </w:pPr>
      <w:r w:rsidRPr="004D780E">
        <w:rPr>
          <w:sz w:val="28"/>
          <w:szCs w:val="28"/>
          <w:lang w:val="uk-UA"/>
        </w:rPr>
        <w:t>Санітарне обрізування проводиться з метою:</w:t>
      </w:r>
    </w:p>
    <w:p w14:paraId="5E4E483C" w14:textId="77777777" w:rsidR="009A54B1" w:rsidRPr="004D780E" w:rsidRDefault="009A54B1" w:rsidP="009A54B1">
      <w:pPr>
        <w:pStyle w:val="af0"/>
        <w:tabs>
          <w:tab w:val="left" w:pos="993"/>
        </w:tabs>
        <w:ind w:left="0" w:firstLine="567"/>
        <w:contextualSpacing/>
        <w:jc w:val="both"/>
        <w:rPr>
          <w:sz w:val="28"/>
          <w:szCs w:val="28"/>
          <w:lang w:val="uk-UA"/>
        </w:rPr>
      </w:pPr>
      <w:r w:rsidRPr="004D780E">
        <w:rPr>
          <w:sz w:val="28"/>
          <w:szCs w:val="28"/>
          <w:lang w:val="uk-UA"/>
        </w:rPr>
        <w:t>-</w:t>
      </w:r>
      <w:r>
        <w:rPr>
          <w:sz w:val="28"/>
          <w:szCs w:val="28"/>
          <w:lang w:val="uk-UA"/>
        </w:rPr>
        <w:t> </w:t>
      </w:r>
      <w:r w:rsidRPr="004D780E">
        <w:rPr>
          <w:sz w:val="28"/>
          <w:szCs w:val="28"/>
          <w:lang w:val="uk-UA"/>
        </w:rPr>
        <w:t>видалення сухих, пошкоджених, старих i хворих гілок;</w:t>
      </w:r>
    </w:p>
    <w:p w14:paraId="7C3609F9" w14:textId="77777777" w:rsidR="009A54B1" w:rsidRPr="004D780E" w:rsidRDefault="009A54B1" w:rsidP="009A54B1">
      <w:pPr>
        <w:pStyle w:val="af0"/>
        <w:tabs>
          <w:tab w:val="left" w:pos="993"/>
        </w:tabs>
        <w:ind w:left="0" w:firstLine="567"/>
        <w:contextualSpacing/>
        <w:jc w:val="both"/>
        <w:rPr>
          <w:sz w:val="28"/>
          <w:szCs w:val="28"/>
          <w:lang w:val="uk-UA"/>
        </w:rPr>
      </w:pPr>
      <w:r w:rsidRPr="004D780E">
        <w:rPr>
          <w:sz w:val="28"/>
          <w:szCs w:val="28"/>
          <w:lang w:val="uk-UA"/>
        </w:rPr>
        <w:t>-</w:t>
      </w:r>
      <w:r>
        <w:rPr>
          <w:sz w:val="28"/>
          <w:szCs w:val="28"/>
          <w:lang w:val="uk-UA"/>
        </w:rPr>
        <w:t> </w:t>
      </w:r>
      <w:r w:rsidRPr="004D780E">
        <w:rPr>
          <w:sz w:val="28"/>
          <w:szCs w:val="28"/>
          <w:lang w:val="uk-UA"/>
        </w:rPr>
        <w:t>видалення гілок, спрямованих всередину крони;</w:t>
      </w:r>
    </w:p>
    <w:p w14:paraId="4029900A" w14:textId="77777777" w:rsidR="009A54B1" w:rsidRPr="004D780E" w:rsidRDefault="009A54B1" w:rsidP="009A54B1">
      <w:pPr>
        <w:pStyle w:val="af0"/>
        <w:tabs>
          <w:tab w:val="left" w:pos="993"/>
        </w:tabs>
        <w:ind w:left="0" w:firstLine="567"/>
        <w:contextualSpacing/>
        <w:jc w:val="both"/>
        <w:rPr>
          <w:sz w:val="28"/>
          <w:szCs w:val="28"/>
          <w:lang w:val="uk-UA"/>
        </w:rPr>
      </w:pPr>
      <w:r w:rsidRPr="004D780E">
        <w:rPr>
          <w:sz w:val="28"/>
          <w:szCs w:val="28"/>
          <w:lang w:val="uk-UA"/>
        </w:rPr>
        <w:t>-</w:t>
      </w:r>
      <w:r>
        <w:rPr>
          <w:sz w:val="28"/>
          <w:szCs w:val="28"/>
          <w:lang w:val="uk-UA"/>
        </w:rPr>
        <w:t> </w:t>
      </w:r>
      <w:r w:rsidRPr="004D780E">
        <w:rPr>
          <w:sz w:val="28"/>
          <w:szCs w:val="28"/>
          <w:lang w:val="uk-UA"/>
        </w:rPr>
        <w:t>видалення пагонів, що відходять від центрального стовбура вгору під гострим кутом, щоб уникнути їхнього обламування;</w:t>
      </w:r>
    </w:p>
    <w:p w14:paraId="1587AFC5" w14:textId="77777777" w:rsidR="009A54B1" w:rsidRPr="004D780E" w:rsidRDefault="009A54B1" w:rsidP="009A54B1">
      <w:pPr>
        <w:pStyle w:val="af0"/>
        <w:tabs>
          <w:tab w:val="left" w:pos="993"/>
        </w:tabs>
        <w:ind w:left="0" w:firstLine="567"/>
        <w:contextualSpacing/>
        <w:jc w:val="both"/>
        <w:rPr>
          <w:sz w:val="28"/>
          <w:szCs w:val="28"/>
          <w:lang w:val="uk-UA"/>
        </w:rPr>
      </w:pPr>
      <w:r w:rsidRPr="004D780E">
        <w:rPr>
          <w:sz w:val="28"/>
          <w:szCs w:val="28"/>
          <w:lang w:val="uk-UA"/>
        </w:rPr>
        <w:t>-</w:t>
      </w:r>
      <w:r>
        <w:rPr>
          <w:sz w:val="28"/>
          <w:szCs w:val="28"/>
          <w:lang w:val="uk-UA"/>
        </w:rPr>
        <w:t> </w:t>
      </w:r>
      <w:r w:rsidRPr="004D780E">
        <w:rPr>
          <w:sz w:val="28"/>
          <w:szCs w:val="28"/>
          <w:lang w:val="uk-UA"/>
        </w:rPr>
        <w:t>видалення схрещених гілок та гілок, які труться.</w:t>
      </w:r>
    </w:p>
    <w:p w14:paraId="116ECDC5" w14:textId="77777777" w:rsidR="009A54B1" w:rsidRPr="004D780E" w:rsidRDefault="009A54B1" w:rsidP="009A54B1">
      <w:pPr>
        <w:pStyle w:val="af0"/>
        <w:tabs>
          <w:tab w:val="left" w:pos="993"/>
        </w:tabs>
        <w:ind w:left="0" w:firstLine="567"/>
        <w:contextualSpacing/>
        <w:jc w:val="both"/>
        <w:rPr>
          <w:sz w:val="28"/>
          <w:szCs w:val="28"/>
          <w:lang w:val="uk-UA"/>
        </w:rPr>
      </w:pPr>
      <w:proofErr w:type="spellStart"/>
      <w:r w:rsidRPr="004D780E">
        <w:rPr>
          <w:sz w:val="28"/>
          <w:szCs w:val="28"/>
          <w:lang w:val="uk-UA"/>
        </w:rPr>
        <w:t>Омолоджувальне</w:t>
      </w:r>
      <w:proofErr w:type="spellEnd"/>
      <w:r w:rsidRPr="004D780E">
        <w:rPr>
          <w:sz w:val="28"/>
          <w:szCs w:val="28"/>
          <w:lang w:val="uk-UA"/>
        </w:rPr>
        <w:t xml:space="preserve"> обрізування проводиться у випадках:</w:t>
      </w:r>
    </w:p>
    <w:p w14:paraId="62D8B0B1" w14:textId="77777777" w:rsidR="009A54B1" w:rsidRPr="004D780E" w:rsidRDefault="009A54B1" w:rsidP="009A54B1">
      <w:pPr>
        <w:pStyle w:val="af0"/>
        <w:tabs>
          <w:tab w:val="left" w:pos="993"/>
        </w:tabs>
        <w:ind w:left="0" w:firstLine="567"/>
        <w:contextualSpacing/>
        <w:jc w:val="both"/>
        <w:rPr>
          <w:sz w:val="28"/>
          <w:szCs w:val="28"/>
          <w:lang w:val="uk-UA"/>
        </w:rPr>
      </w:pPr>
      <w:r w:rsidRPr="004D780E">
        <w:rPr>
          <w:sz w:val="28"/>
          <w:szCs w:val="28"/>
          <w:lang w:val="uk-UA"/>
        </w:rPr>
        <w:lastRenderedPageBreak/>
        <w:t>-</w:t>
      </w:r>
      <w:r>
        <w:rPr>
          <w:sz w:val="28"/>
          <w:szCs w:val="28"/>
          <w:lang w:val="uk-UA"/>
        </w:rPr>
        <w:t> </w:t>
      </w:r>
      <w:r w:rsidRPr="004D780E">
        <w:rPr>
          <w:sz w:val="28"/>
          <w:szCs w:val="28"/>
          <w:lang w:val="uk-UA"/>
        </w:rPr>
        <w:t>фізіологічного старіння (дерево не дає щорічний приріст, послаблюється або зовсім припиняється ріст пагонів);</w:t>
      </w:r>
    </w:p>
    <w:p w14:paraId="2DFF63FF" w14:textId="77777777" w:rsidR="009A54B1" w:rsidRPr="004D780E" w:rsidRDefault="009A54B1" w:rsidP="009A54B1">
      <w:pPr>
        <w:pStyle w:val="af0"/>
        <w:tabs>
          <w:tab w:val="left" w:pos="993"/>
        </w:tabs>
        <w:ind w:left="0" w:firstLine="567"/>
        <w:contextualSpacing/>
        <w:jc w:val="both"/>
        <w:rPr>
          <w:sz w:val="28"/>
          <w:szCs w:val="28"/>
          <w:lang w:val="uk-UA"/>
        </w:rPr>
      </w:pPr>
      <w:r w:rsidRPr="004D780E">
        <w:rPr>
          <w:sz w:val="28"/>
          <w:szCs w:val="28"/>
          <w:lang w:val="uk-UA"/>
        </w:rPr>
        <w:t>-</w:t>
      </w:r>
      <w:r>
        <w:rPr>
          <w:sz w:val="28"/>
          <w:szCs w:val="28"/>
          <w:lang w:val="uk-UA"/>
        </w:rPr>
        <w:t> </w:t>
      </w:r>
      <w:r w:rsidRPr="004D780E">
        <w:rPr>
          <w:sz w:val="28"/>
          <w:szCs w:val="28"/>
          <w:lang w:val="uk-UA"/>
        </w:rPr>
        <w:t>усихання вершин i кінцівок пагонів, у тому числі внаслідок обмерзання;</w:t>
      </w:r>
    </w:p>
    <w:p w14:paraId="39AC047B" w14:textId="77777777" w:rsidR="009A54B1" w:rsidRPr="004D780E" w:rsidRDefault="009A54B1" w:rsidP="009A54B1">
      <w:pPr>
        <w:pStyle w:val="af0"/>
        <w:tabs>
          <w:tab w:val="left" w:pos="993"/>
        </w:tabs>
        <w:ind w:left="0" w:firstLine="567"/>
        <w:contextualSpacing/>
        <w:jc w:val="both"/>
        <w:rPr>
          <w:sz w:val="28"/>
          <w:szCs w:val="28"/>
          <w:lang w:val="uk-UA"/>
        </w:rPr>
      </w:pPr>
      <w:r w:rsidRPr="004D780E">
        <w:rPr>
          <w:sz w:val="28"/>
          <w:szCs w:val="28"/>
          <w:lang w:val="uk-UA"/>
        </w:rPr>
        <w:t>-</w:t>
      </w:r>
      <w:r>
        <w:rPr>
          <w:sz w:val="28"/>
          <w:szCs w:val="28"/>
          <w:lang w:val="uk-UA"/>
        </w:rPr>
        <w:t> </w:t>
      </w:r>
      <w:r w:rsidRPr="004D780E">
        <w:rPr>
          <w:sz w:val="28"/>
          <w:szCs w:val="28"/>
          <w:lang w:val="uk-UA"/>
        </w:rPr>
        <w:t>наявності значної кількості сухих та хворих гілок;</w:t>
      </w:r>
    </w:p>
    <w:p w14:paraId="1734AA2B" w14:textId="77777777" w:rsidR="009A54B1" w:rsidRPr="004D780E" w:rsidRDefault="009A54B1" w:rsidP="009A54B1">
      <w:pPr>
        <w:pStyle w:val="af0"/>
        <w:tabs>
          <w:tab w:val="left" w:pos="993"/>
        </w:tabs>
        <w:ind w:left="0" w:firstLine="567"/>
        <w:contextualSpacing/>
        <w:jc w:val="both"/>
        <w:rPr>
          <w:sz w:val="28"/>
          <w:szCs w:val="28"/>
          <w:lang w:val="uk-UA"/>
        </w:rPr>
      </w:pPr>
      <w:r w:rsidRPr="004D780E">
        <w:rPr>
          <w:sz w:val="28"/>
          <w:szCs w:val="28"/>
          <w:lang w:val="uk-UA"/>
        </w:rPr>
        <w:t>-</w:t>
      </w:r>
      <w:r>
        <w:rPr>
          <w:sz w:val="28"/>
          <w:szCs w:val="28"/>
          <w:lang w:val="uk-UA"/>
        </w:rPr>
        <w:t> </w:t>
      </w:r>
      <w:r w:rsidRPr="004D780E">
        <w:rPr>
          <w:sz w:val="28"/>
          <w:szCs w:val="28"/>
          <w:lang w:val="uk-UA"/>
        </w:rPr>
        <w:t>втрати декоративності.</w:t>
      </w:r>
    </w:p>
    <w:p w14:paraId="5A70F209" w14:textId="77777777" w:rsidR="009A54B1" w:rsidRPr="004D780E" w:rsidRDefault="009A54B1" w:rsidP="009A54B1">
      <w:pPr>
        <w:pStyle w:val="af0"/>
        <w:tabs>
          <w:tab w:val="left" w:pos="993"/>
        </w:tabs>
        <w:ind w:left="0" w:firstLine="567"/>
        <w:contextualSpacing/>
        <w:jc w:val="both"/>
        <w:rPr>
          <w:sz w:val="28"/>
          <w:szCs w:val="28"/>
          <w:lang w:val="uk-UA"/>
        </w:rPr>
      </w:pPr>
      <w:r>
        <w:rPr>
          <w:sz w:val="28"/>
          <w:szCs w:val="28"/>
          <w:lang w:val="uk-UA"/>
        </w:rPr>
        <w:t>4.4. </w:t>
      </w:r>
      <w:r w:rsidRPr="004D780E">
        <w:rPr>
          <w:sz w:val="28"/>
          <w:szCs w:val="28"/>
          <w:lang w:val="uk-UA"/>
        </w:rPr>
        <w:t xml:space="preserve">При всіх видах обрізки зріз гілок здійснюють наверху кінцевого напливу, який знаходиться при основі відгалуження гілки, </w:t>
      </w:r>
      <w:r>
        <w:rPr>
          <w:sz w:val="28"/>
          <w:szCs w:val="28"/>
          <w:lang w:val="uk-UA"/>
        </w:rPr>
        <w:t>–</w:t>
      </w:r>
      <w:r w:rsidRPr="004D780E">
        <w:rPr>
          <w:sz w:val="28"/>
          <w:szCs w:val="28"/>
          <w:lang w:val="uk-UA"/>
        </w:rPr>
        <w:t xml:space="preserve"> приблизно на 1 см від основної гілки (стовбура). Не допускається залишати злами на місцях зрізів гілок або сучок, який потім почне всихати, і після відпадіння на його місці може утворюватися дупло, або він буде схильний до уражень грибковими захворюваннями. Дуплисті дерева втрачають </w:t>
      </w:r>
      <w:proofErr w:type="spellStart"/>
      <w:r w:rsidRPr="004D780E">
        <w:rPr>
          <w:sz w:val="28"/>
          <w:szCs w:val="28"/>
          <w:lang w:val="uk-UA"/>
        </w:rPr>
        <w:t>вітростійкість</w:t>
      </w:r>
      <w:proofErr w:type="spellEnd"/>
      <w:r w:rsidRPr="004D780E">
        <w:rPr>
          <w:sz w:val="28"/>
          <w:szCs w:val="28"/>
          <w:lang w:val="uk-UA"/>
        </w:rPr>
        <w:t xml:space="preserve"> i представляють загрозу безпеці людей та будівель.</w:t>
      </w:r>
    </w:p>
    <w:p w14:paraId="3A0228DF" w14:textId="77777777" w:rsidR="009A54B1" w:rsidRPr="004D780E" w:rsidRDefault="009A54B1" w:rsidP="009A54B1">
      <w:pPr>
        <w:pStyle w:val="af0"/>
        <w:tabs>
          <w:tab w:val="left" w:pos="993"/>
        </w:tabs>
        <w:ind w:left="0" w:firstLine="567"/>
        <w:contextualSpacing/>
        <w:jc w:val="both"/>
        <w:rPr>
          <w:sz w:val="28"/>
          <w:szCs w:val="28"/>
          <w:lang w:val="uk-UA"/>
        </w:rPr>
      </w:pPr>
      <w:r w:rsidRPr="004D780E">
        <w:rPr>
          <w:sz w:val="28"/>
          <w:szCs w:val="28"/>
          <w:lang w:val="uk-UA"/>
        </w:rPr>
        <w:t>4.5.</w:t>
      </w:r>
      <w:r>
        <w:rPr>
          <w:sz w:val="28"/>
          <w:szCs w:val="28"/>
          <w:lang w:val="uk-UA"/>
        </w:rPr>
        <w:t> </w:t>
      </w:r>
      <w:r w:rsidRPr="004D780E">
        <w:rPr>
          <w:sz w:val="28"/>
          <w:szCs w:val="28"/>
          <w:lang w:val="uk-UA"/>
        </w:rPr>
        <w:t>Оптимальними термінами для обрізки більшості видів дерев в умовах міста є період з третьої декади листопада (після опадання листя) до першої декади квітня (при встановленні денного температурного режиму вище +5°C, але до розкривання бруньок).</w:t>
      </w:r>
    </w:p>
    <w:p w14:paraId="7FE6D889" w14:textId="77777777" w:rsidR="009A54B1" w:rsidRPr="004D780E" w:rsidRDefault="009A54B1" w:rsidP="009A54B1">
      <w:pPr>
        <w:pStyle w:val="af0"/>
        <w:tabs>
          <w:tab w:val="left" w:pos="993"/>
        </w:tabs>
        <w:ind w:left="0" w:firstLine="567"/>
        <w:contextualSpacing/>
        <w:jc w:val="both"/>
        <w:rPr>
          <w:sz w:val="28"/>
          <w:szCs w:val="28"/>
          <w:lang w:val="uk-UA"/>
        </w:rPr>
      </w:pPr>
      <w:r w:rsidRPr="004D780E">
        <w:rPr>
          <w:sz w:val="28"/>
          <w:szCs w:val="28"/>
          <w:lang w:val="uk-UA"/>
        </w:rPr>
        <w:t>4.5.1.</w:t>
      </w:r>
      <w:r>
        <w:rPr>
          <w:sz w:val="28"/>
          <w:szCs w:val="28"/>
          <w:lang w:val="uk-UA"/>
        </w:rPr>
        <w:t> </w:t>
      </w:r>
      <w:r w:rsidRPr="004D780E">
        <w:rPr>
          <w:sz w:val="28"/>
          <w:szCs w:val="28"/>
          <w:lang w:val="uk-UA"/>
        </w:rPr>
        <w:t>У хвойних рослин формувальну обрізку проводять в період з квітня до другої декади червня.</w:t>
      </w:r>
    </w:p>
    <w:p w14:paraId="560E04B1" w14:textId="77777777" w:rsidR="009A54B1" w:rsidRPr="004D780E" w:rsidRDefault="009A54B1" w:rsidP="009A54B1">
      <w:pPr>
        <w:pStyle w:val="af0"/>
        <w:tabs>
          <w:tab w:val="left" w:pos="993"/>
        </w:tabs>
        <w:ind w:left="0" w:firstLine="567"/>
        <w:contextualSpacing/>
        <w:jc w:val="both"/>
        <w:rPr>
          <w:sz w:val="28"/>
          <w:szCs w:val="28"/>
          <w:lang w:val="uk-UA"/>
        </w:rPr>
      </w:pPr>
      <w:r w:rsidRPr="004D780E">
        <w:rPr>
          <w:sz w:val="28"/>
          <w:szCs w:val="28"/>
          <w:lang w:val="uk-UA"/>
        </w:rPr>
        <w:t>У листопадних дерев формувальну обрізку проводять в період з третьої декади січня до середини квітня, та протягом вегетаційного періоду по міри виявлення пагонів.</w:t>
      </w:r>
    </w:p>
    <w:p w14:paraId="72D6DD21" w14:textId="77777777" w:rsidR="009A54B1" w:rsidRPr="004D780E" w:rsidRDefault="009A54B1" w:rsidP="009A54B1">
      <w:pPr>
        <w:pStyle w:val="af0"/>
        <w:tabs>
          <w:tab w:val="left" w:pos="993"/>
        </w:tabs>
        <w:ind w:left="0" w:firstLine="567"/>
        <w:contextualSpacing/>
        <w:jc w:val="both"/>
        <w:rPr>
          <w:sz w:val="28"/>
          <w:szCs w:val="28"/>
          <w:lang w:val="uk-UA"/>
        </w:rPr>
      </w:pPr>
      <w:r w:rsidRPr="004D780E">
        <w:rPr>
          <w:sz w:val="28"/>
          <w:szCs w:val="28"/>
          <w:lang w:val="uk-UA"/>
        </w:rPr>
        <w:t xml:space="preserve">Для більшості рослин літнє формування або період вегетації можливе, а для деяких рослин, зокрема, для </w:t>
      </w:r>
      <w:proofErr w:type="spellStart"/>
      <w:r w:rsidRPr="004D780E">
        <w:rPr>
          <w:sz w:val="28"/>
          <w:szCs w:val="28"/>
          <w:lang w:val="uk-UA"/>
        </w:rPr>
        <w:t>ранньоквітуючих</w:t>
      </w:r>
      <w:proofErr w:type="spellEnd"/>
      <w:r w:rsidRPr="004D780E">
        <w:rPr>
          <w:sz w:val="28"/>
          <w:szCs w:val="28"/>
          <w:lang w:val="uk-UA"/>
        </w:rPr>
        <w:t>, воно необхідне.</w:t>
      </w:r>
    </w:p>
    <w:p w14:paraId="37EE2B3B" w14:textId="77777777" w:rsidR="009A54B1" w:rsidRPr="004D780E" w:rsidRDefault="009A54B1" w:rsidP="009A54B1">
      <w:pPr>
        <w:pStyle w:val="af0"/>
        <w:tabs>
          <w:tab w:val="left" w:pos="993"/>
        </w:tabs>
        <w:ind w:left="0" w:firstLine="567"/>
        <w:contextualSpacing/>
        <w:jc w:val="both"/>
        <w:rPr>
          <w:sz w:val="28"/>
          <w:szCs w:val="28"/>
          <w:lang w:val="uk-UA"/>
        </w:rPr>
      </w:pPr>
      <w:r w:rsidRPr="004D780E">
        <w:rPr>
          <w:sz w:val="28"/>
          <w:szCs w:val="28"/>
          <w:lang w:val="uk-UA"/>
        </w:rPr>
        <w:t>4.5.2.</w:t>
      </w:r>
      <w:r>
        <w:rPr>
          <w:sz w:val="28"/>
          <w:szCs w:val="28"/>
          <w:lang w:val="uk-UA"/>
        </w:rPr>
        <w:t> </w:t>
      </w:r>
      <w:r w:rsidRPr="004D780E">
        <w:rPr>
          <w:sz w:val="28"/>
          <w:szCs w:val="28"/>
          <w:lang w:val="uk-UA"/>
        </w:rPr>
        <w:t>Санітарне обрізання потрібно проводити щороку протягом вегетаційного періоду, та по мірі виявлення сухих, пошкоджених та уражених шкідниками або хворобами гілок (це може бути і протягом всього року).</w:t>
      </w:r>
    </w:p>
    <w:p w14:paraId="46FD542B" w14:textId="77777777" w:rsidR="009A54B1" w:rsidRPr="004D780E" w:rsidRDefault="009A54B1" w:rsidP="009A54B1">
      <w:pPr>
        <w:pStyle w:val="af0"/>
        <w:tabs>
          <w:tab w:val="left" w:pos="993"/>
        </w:tabs>
        <w:ind w:left="0" w:firstLine="567"/>
        <w:contextualSpacing/>
        <w:jc w:val="both"/>
        <w:rPr>
          <w:sz w:val="28"/>
          <w:szCs w:val="28"/>
          <w:lang w:val="uk-UA"/>
        </w:rPr>
      </w:pPr>
      <w:r w:rsidRPr="004D780E">
        <w:rPr>
          <w:sz w:val="28"/>
          <w:szCs w:val="28"/>
          <w:lang w:val="uk-UA"/>
        </w:rPr>
        <w:t>4.5.3.</w:t>
      </w:r>
      <w:r>
        <w:rPr>
          <w:sz w:val="28"/>
          <w:szCs w:val="28"/>
          <w:lang w:val="uk-UA"/>
        </w:rPr>
        <w:t> </w:t>
      </w:r>
      <w:r w:rsidRPr="004D780E">
        <w:rPr>
          <w:sz w:val="28"/>
          <w:szCs w:val="28"/>
          <w:lang w:val="uk-UA"/>
        </w:rPr>
        <w:t xml:space="preserve">У листопадних дерев </w:t>
      </w:r>
      <w:proofErr w:type="spellStart"/>
      <w:r w:rsidRPr="004D780E">
        <w:rPr>
          <w:sz w:val="28"/>
          <w:szCs w:val="28"/>
          <w:lang w:val="uk-UA"/>
        </w:rPr>
        <w:t>омолоджувальну</w:t>
      </w:r>
      <w:proofErr w:type="spellEnd"/>
      <w:r w:rsidRPr="004D780E">
        <w:rPr>
          <w:sz w:val="28"/>
          <w:szCs w:val="28"/>
          <w:lang w:val="uk-UA"/>
        </w:rPr>
        <w:t xml:space="preserve"> обрізку проводять в період з третьої декади січня до середини квітня. Є кілька видів дерев, для яких характерний дуже ранній і сильний сокорух. Це береза, клен і волоський горіх, тому їх обрізають тільки у стані повного спокою (січень, лютий) до початку сокоруху. </w:t>
      </w:r>
    </w:p>
    <w:p w14:paraId="7F92D85F" w14:textId="77777777" w:rsidR="009A54B1" w:rsidRPr="004D780E" w:rsidRDefault="009A54B1" w:rsidP="009A54B1">
      <w:pPr>
        <w:pStyle w:val="af0"/>
        <w:tabs>
          <w:tab w:val="left" w:pos="993"/>
        </w:tabs>
        <w:ind w:left="0" w:firstLine="567"/>
        <w:contextualSpacing/>
        <w:jc w:val="both"/>
        <w:rPr>
          <w:sz w:val="28"/>
          <w:szCs w:val="28"/>
          <w:lang w:val="uk-UA"/>
        </w:rPr>
      </w:pPr>
      <w:r w:rsidRPr="004D780E">
        <w:rPr>
          <w:sz w:val="28"/>
          <w:szCs w:val="28"/>
          <w:lang w:val="uk-UA"/>
        </w:rPr>
        <w:t>Забороняється проводити обрізування дерев у вологу погоду (під час опадів або туману, коли в атмосфері та на поверхнях утворюється водяний конденсат) при мінусових температурах повітря, крім випадків видалення сухих та пошкоджених гілок.</w:t>
      </w:r>
    </w:p>
    <w:p w14:paraId="3F83C426" w14:textId="77777777" w:rsidR="009A54B1" w:rsidRPr="004D780E" w:rsidRDefault="009A54B1" w:rsidP="009A54B1">
      <w:pPr>
        <w:pStyle w:val="af0"/>
        <w:tabs>
          <w:tab w:val="left" w:pos="993"/>
        </w:tabs>
        <w:ind w:left="0" w:firstLine="567"/>
        <w:contextualSpacing/>
        <w:jc w:val="both"/>
        <w:rPr>
          <w:sz w:val="28"/>
          <w:szCs w:val="28"/>
          <w:lang w:val="uk-UA"/>
        </w:rPr>
      </w:pPr>
      <w:r w:rsidRPr="004D780E">
        <w:rPr>
          <w:sz w:val="28"/>
          <w:szCs w:val="28"/>
          <w:lang w:val="uk-UA"/>
        </w:rPr>
        <w:t>4.6.</w:t>
      </w:r>
      <w:r>
        <w:rPr>
          <w:sz w:val="28"/>
          <w:szCs w:val="28"/>
          <w:lang w:val="uk-UA"/>
        </w:rPr>
        <w:t> </w:t>
      </w:r>
      <w:r w:rsidRPr="004D780E">
        <w:rPr>
          <w:sz w:val="28"/>
          <w:szCs w:val="28"/>
          <w:lang w:val="uk-UA"/>
        </w:rPr>
        <w:t xml:space="preserve">Одразу після обрізування всі зрізи рани діаметром понад 5 см необхідно замастити розчином фунгіцидів з діючою речовиною: карбоксилу, </w:t>
      </w:r>
      <w:proofErr w:type="spellStart"/>
      <w:r w:rsidRPr="004D780E">
        <w:rPr>
          <w:sz w:val="28"/>
          <w:szCs w:val="28"/>
          <w:lang w:val="uk-UA"/>
        </w:rPr>
        <w:t>тіофанат</w:t>
      </w:r>
      <w:proofErr w:type="spellEnd"/>
      <w:r w:rsidRPr="004D780E">
        <w:rPr>
          <w:sz w:val="28"/>
          <w:szCs w:val="28"/>
          <w:lang w:val="uk-UA"/>
        </w:rPr>
        <w:t xml:space="preserve">-метилу, гідроксиду міді, </w:t>
      </w:r>
      <w:proofErr w:type="spellStart"/>
      <w:r w:rsidRPr="004D780E">
        <w:rPr>
          <w:sz w:val="28"/>
          <w:szCs w:val="28"/>
          <w:lang w:val="uk-UA"/>
        </w:rPr>
        <w:t>хлорокису</w:t>
      </w:r>
      <w:proofErr w:type="spellEnd"/>
      <w:r w:rsidRPr="004D780E">
        <w:rPr>
          <w:sz w:val="28"/>
          <w:szCs w:val="28"/>
          <w:lang w:val="uk-UA"/>
        </w:rPr>
        <w:t xml:space="preserve"> міді, сульфату міді.</w:t>
      </w:r>
    </w:p>
    <w:p w14:paraId="3D08C796" w14:textId="77777777" w:rsidR="009A54B1" w:rsidRPr="004D780E" w:rsidRDefault="009A54B1" w:rsidP="009A54B1">
      <w:pPr>
        <w:pStyle w:val="af0"/>
        <w:tabs>
          <w:tab w:val="left" w:pos="993"/>
        </w:tabs>
        <w:ind w:left="0" w:firstLine="567"/>
        <w:contextualSpacing/>
        <w:jc w:val="both"/>
        <w:rPr>
          <w:sz w:val="28"/>
          <w:szCs w:val="28"/>
          <w:lang w:val="uk-UA"/>
        </w:rPr>
      </w:pPr>
      <w:r w:rsidRPr="004D780E">
        <w:rPr>
          <w:sz w:val="28"/>
          <w:szCs w:val="28"/>
          <w:lang w:val="uk-UA"/>
        </w:rPr>
        <w:t>У хвойних дерев та тих, що дуже виділяють смолу, рани не замащують.</w:t>
      </w:r>
    </w:p>
    <w:p w14:paraId="14DDA0E8" w14:textId="77777777" w:rsidR="009A54B1" w:rsidRPr="004D780E" w:rsidRDefault="009A54B1" w:rsidP="009A54B1">
      <w:pPr>
        <w:pStyle w:val="af0"/>
        <w:tabs>
          <w:tab w:val="left" w:pos="993"/>
        </w:tabs>
        <w:ind w:left="0" w:firstLine="567"/>
        <w:contextualSpacing/>
        <w:jc w:val="both"/>
        <w:rPr>
          <w:i/>
          <w:sz w:val="28"/>
          <w:szCs w:val="28"/>
          <w:lang w:val="uk-UA"/>
        </w:rPr>
      </w:pPr>
      <w:r w:rsidRPr="004D780E">
        <w:rPr>
          <w:sz w:val="28"/>
          <w:szCs w:val="28"/>
          <w:lang w:val="uk-UA"/>
        </w:rPr>
        <w:t>4.7.</w:t>
      </w:r>
      <w:r>
        <w:rPr>
          <w:sz w:val="28"/>
          <w:szCs w:val="28"/>
          <w:lang w:val="uk-UA"/>
        </w:rPr>
        <w:t> </w:t>
      </w:r>
      <w:r w:rsidRPr="004D780E">
        <w:rPr>
          <w:sz w:val="28"/>
          <w:szCs w:val="28"/>
          <w:lang w:val="uk-UA"/>
        </w:rPr>
        <w:t>На територіях об</w:t>
      </w:r>
      <w:r>
        <w:rPr>
          <w:sz w:val="28"/>
          <w:szCs w:val="28"/>
          <w:lang w:val="uk-UA"/>
        </w:rPr>
        <w:t>’</w:t>
      </w:r>
      <w:r w:rsidRPr="004D780E">
        <w:rPr>
          <w:sz w:val="28"/>
          <w:szCs w:val="28"/>
          <w:lang w:val="uk-UA"/>
        </w:rPr>
        <w:t>єктів природно-заповідного фонду, лісопарків та інших об</w:t>
      </w:r>
      <w:r>
        <w:rPr>
          <w:sz w:val="28"/>
          <w:szCs w:val="28"/>
          <w:lang w:val="uk-UA"/>
        </w:rPr>
        <w:t>’</w:t>
      </w:r>
      <w:r w:rsidRPr="004D780E">
        <w:rPr>
          <w:sz w:val="28"/>
          <w:szCs w:val="28"/>
          <w:lang w:val="uk-UA"/>
        </w:rPr>
        <w:t xml:space="preserve">єктів зеленого господарства, що у своєму складі мають ділянки із природними або </w:t>
      </w:r>
      <w:proofErr w:type="spellStart"/>
      <w:r w:rsidRPr="004D780E">
        <w:rPr>
          <w:sz w:val="28"/>
          <w:szCs w:val="28"/>
          <w:lang w:val="uk-UA"/>
        </w:rPr>
        <w:t>напівприродними</w:t>
      </w:r>
      <w:proofErr w:type="spellEnd"/>
      <w:r w:rsidRPr="004D780E">
        <w:rPr>
          <w:sz w:val="28"/>
          <w:szCs w:val="28"/>
          <w:lang w:val="uk-UA"/>
        </w:rPr>
        <w:t xml:space="preserve"> зеленими насадженнями, обрізку як засіб формування крони не застосовують або застосовують у виключних випадках (проходження повітряних інженерних комунікацій, близьке розташування зелених насаджень до проїзної частини доріг  чи пішохідних алей).</w:t>
      </w:r>
    </w:p>
    <w:p w14:paraId="1572AED6" w14:textId="77777777" w:rsidR="009A54B1" w:rsidRPr="004D780E" w:rsidRDefault="009A54B1" w:rsidP="009A54B1">
      <w:pPr>
        <w:tabs>
          <w:tab w:val="left" w:pos="993"/>
        </w:tabs>
        <w:contextualSpacing/>
        <w:rPr>
          <w:szCs w:val="28"/>
        </w:rPr>
      </w:pPr>
      <w:r w:rsidRPr="004D780E">
        <w:rPr>
          <w:szCs w:val="28"/>
        </w:rPr>
        <w:lastRenderedPageBreak/>
        <w:t>4.8.</w:t>
      </w:r>
      <w:r>
        <w:rPr>
          <w:szCs w:val="28"/>
        </w:rPr>
        <w:t> </w:t>
      </w:r>
      <w:r w:rsidRPr="004D780E">
        <w:rPr>
          <w:szCs w:val="28"/>
        </w:rPr>
        <w:t xml:space="preserve">Обрізування крони вуличних насаджень проводиться згідно з вимогами ДБН Б.2.2-5:2011 «Благоустрій територій», ДБН В.2.3-5:2018 «Вулиці та дороги населених пунктів», ДСТУ 3587:2022 «Безпека дорожнього руху. Автомобільні дороги. Вимоги до експлуатаційного стану», </w:t>
      </w:r>
      <w:r>
        <w:rPr>
          <w:szCs w:val="28"/>
        </w:rPr>
        <w:t>п</w:t>
      </w:r>
      <w:r w:rsidRPr="004D780E">
        <w:rPr>
          <w:szCs w:val="28"/>
        </w:rPr>
        <w:t>останови К</w:t>
      </w:r>
      <w:r>
        <w:rPr>
          <w:szCs w:val="28"/>
        </w:rPr>
        <w:t>абінету Міністрів України</w:t>
      </w:r>
      <w:r w:rsidRPr="004D780E">
        <w:rPr>
          <w:szCs w:val="28"/>
        </w:rPr>
        <w:t xml:space="preserve"> від 27.12.2022 №</w:t>
      </w:r>
      <w:r>
        <w:rPr>
          <w:szCs w:val="28"/>
        </w:rPr>
        <w:t> </w:t>
      </w:r>
      <w:r w:rsidRPr="004D780E">
        <w:rPr>
          <w:szCs w:val="28"/>
        </w:rPr>
        <w:t xml:space="preserve">1455 «Про затвердження Правил охорони електричних мереж» та іншими вимогами чинного законодавства, з метою забезпечення безперешкодного руху транспортних засобів, пішоходів і </w:t>
      </w:r>
      <w:proofErr w:type="spellStart"/>
      <w:r w:rsidRPr="004D780E">
        <w:rPr>
          <w:szCs w:val="28"/>
        </w:rPr>
        <w:t>прибиральних</w:t>
      </w:r>
      <w:proofErr w:type="spellEnd"/>
      <w:r w:rsidRPr="004D780E">
        <w:rPr>
          <w:szCs w:val="28"/>
        </w:rPr>
        <w:t xml:space="preserve"> машин, а також забезпечення видимості технічних засобів організації дорожнього руху. Роботи з видалення аварійно небезпечних дерев і гілок в охоронних та санітарно-захисних зонах повітряних ліній </w:t>
      </w:r>
      <w:proofErr w:type="spellStart"/>
      <w:r w:rsidRPr="004D780E">
        <w:rPr>
          <w:szCs w:val="28"/>
        </w:rPr>
        <w:t>електропередач</w:t>
      </w:r>
      <w:proofErr w:type="spellEnd"/>
      <w:r w:rsidRPr="004D780E">
        <w:rPr>
          <w:szCs w:val="28"/>
        </w:rPr>
        <w:t>, що проходять через лісові ділянки та інші багаторічні насадження</w:t>
      </w:r>
      <w:r>
        <w:rPr>
          <w:szCs w:val="28"/>
        </w:rPr>
        <w:t>,</w:t>
      </w:r>
      <w:r w:rsidRPr="004D780E">
        <w:rPr>
          <w:szCs w:val="28"/>
        </w:rPr>
        <w:t xml:space="preserve"> в населених пунктах проводять власники електричних мереж за участю представників підприємств, установ та організації, у віданні яких перебувають такі території.</w:t>
      </w:r>
    </w:p>
    <w:p w14:paraId="6BAA1750" w14:textId="77777777" w:rsidR="009A54B1" w:rsidRPr="004D780E" w:rsidRDefault="009A54B1" w:rsidP="009A54B1">
      <w:pPr>
        <w:tabs>
          <w:tab w:val="left" w:pos="993"/>
        </w:tabs>
        <w:contextualSpacing/>
        <w:rPr>
          <w:szCs w:val="28"/>
        </w:rPr>
      </w:pPr>
      <w:r w:rsidRPr="004D780E">
        <w:rPr>
          <w:szCs w:val="28"/>
        </w:rPr>
        <w:t>4.9.</w:t>
      </w:r>
      <w:r>
        <w:rPr>
          <w:szCs w:val="28"/>
        </w:rPr>
        <w:t> </w:t>
      </w:r>
      <w:r w:rsidRPr="004D780E">
        <w:rPr>
          <w:szCs w:val="28"/>
        </w:rPr>
        <w:t>Будь-яка обрізка живих гілок у старих та особливо цінних дерев (ботанічних пам</w:t>
      </w:r>
      <w:r>
        <w:rPr>
          <w:szCs w:val="28"/>
        </w:rPr>
        <w:t>’</w:t>
      </w:r>
      <w:r w:rsidRPr="004D780E">
        <w:rPr>
          <w:szCs w:val="28"/>
        </w:rPr>
        <w:t>яток природи) заборонена. Допускається лише санітарна обрізка сухих мертвих гілок.</w:t>
      </w:r>
    </w:p>
    <w:p w14:paraId="774D5484" w14:textId="77777777" w:rsidR="009A54B1" w:rsidRPr="004D780E" w:rsidRDefault="009A54B1" w:rsidP="009A54B1">
      <w:pPr>
        <w:tabs>
          <w:tab w:val="left" w:pos="993"/>
        </w:tabs>
        <w:contextualSpacing/>
        <w:rPr>
          <w:szCs w:val="28"/>
        </w:rPr>
      </w:pPr>
      <w:r w:rsidRPr="004D780E">
        <w:rPr>
          <w:szCs w:val="28"/>
        </w:rPr>
        <w:t>Здійснення формувального обрізування дерев, що є ботанічними пам</w:t>
      </w:r>
      <w:r>
        <w:rPr>
          <w:szCs w:val="28"/>
        </w:rPr>
        <w:t>’</w:t>
      </w:r>
      <w:r w:rsidRPr="004D780E">
        <w:rPr>
          <w:szCs w:val="28"/>
        </w:rPr>
        <w:t>ятками природи, заборонено.</w:t>
      </w:r>
    </w:p>
    <w:p w14:paraId="6CB040EA" w14:textId="77777777" w:rsidR="009A54B1" w:rsidRDefault="009A54B1" w:rsidP="009A54B1">
      <w:pPr>
        <w:tabs>
          <w:tab w:val="left" w:pos="993"/>
        </w:tabs>
        <w:contextualSpacing/>
        <w:rPr>
          <w:szCs w:val="28"/>
        </w:rPr>
      </w:pPr>
      <w:r w:rsidRPr="004D780E">
        <w:rPr>
          <w:szCs w:val="28"/>
        </w:rPr>
        <w:t>4.10.</w:t>
      </w:r>
      <w:r>
        <w:rPr>
          <w:szCs w:val="28"/>
        </w:rPr>
        <w:t> </w:t>
      </w:r>
      <w:r w:rsidRPr="004D780E">
        <w:rPr>
          <w:szCs w:val="28"/>
        </w:rPr>
        <w:t>Суб</w:t>
      </w:r>
      <w:r>
        <w:rPr>
          <w:szCs w:val="28"/>
        </w:rPr>
        <w:t>’</w:t>
      </w:r>
      <w:r w:rsidRPr="004D780E">
        <w:rPr>
          <w:szCs w:val="28"/>
        </w:rPr>
        <w:t>єкти, які займаються ремонтом, утриманням, доглядом та експлуатацією зелених насаджень, несуть відповідальність за обрізування (пошкодження) дерев до ступеня припинення росту відповідно до чинного законодавства України.</w:t>
      </w:r>
    </w:p>
    <w:p w14:paraId="40B73FAD" w14:textId="77777777" w:rsidR="009A54B1" w:rsidRDefault="009A54B1" w:rsidP="009A54B1">
      <w:pPr>
        <w:tabs>
          <w:tab w:val="left" w:pos="993"/>
        </w:tabs>
        <w:contextualSpacing/>
        <w:rPr>
          <w:szCs w:val="28"/>
        </w:rPr>
      </w:pPr>
    </w:p>
    <w:p w14:paraId="5112B4A0" w14:textId="77777777" w:rsidR="009A54B1" w:rsidRPr="004D780E" w:rsidRDefault="009A54B1" w:rsidP="009A54B1">
      <w:pPr>
        <w:tabs>
          <w:tab w:val="left" w:pos="993"/>
        </w:tabs>
        <w:contextualSpacing/>
        <w:jc w:val="center"/>
        <w:rPr>
          <w:szCs w:val="28"/>
        </w:rPr>
      </w:pPr>
      <w:r>
        <w:rPr>
          <w:szCs w:val="28"/>
        </w:rPr>
        <w:t>__________________________________________________</w:t>
      </w:r>
    </w:p>
    <w:p w14:paraId="55A843BA" w14:textId="77777777" w:rsidR="009A54B1" w:rsidRPr="004D780E" w:rsidRDefault="009A54B1" w:rsidP="009A54B1">
      <w:pPr>
        <w:ind w:firstLine="5954"/>
        <w:rPr>
          <w:szCs w:val="28"/>
        </w:rPr>
      </w:pPr>
      <w:r w:rsidRPr="004D780E">
        <w:rPr>
          <w:szCs w:val="28"/>
        </w:rPr>
        <w:br w:type="page"/>
      </w:r>
      <w:r w:rsidRPr="004D780E">
        <w:rPr>
          <w:szCs w:val="28"/>
        </w:rPr>
        <w:lastRenderedPageBreak/>
        <w:t xml:space="preserve">Додаток </w:t>
      </w:r>
    </w:p>
    <w:p w14:paraId="333B1C19" w14:textId="77777777" w:rsidR="009A54B1" w:rsidRPr="004D780E" w:rsidRDefault="009A54B1" w:rsidP="009A54B1">
      <w:pPr>
        <w:ind w:firstLine="5954"/>
        <w:rPr>
          <w:szCs w:val="28"/>
        </w:rPr>
      </w:pPr>
      <w:r w:rsidRPr="004D780E">
        <w:rPr>
          <w:szCs w:val="28"/>
        </w:rPr>
        <w:t>до Рекомендацій щодо</w:t>
      </w:r>
    </w:p>
    <w:p w14:paraId="7DB1C9A3" w14:textId="77777777" w:rsidR="009A54B1" w:rsidRPr="004D780E" w:rsidRDefault="009A54B1" w:rsidP="009A54B1">
      <w:pPr>
        <w:ind w:firstLine="5954"/>
        <w:rPr>
          <w:szCs w:val="28"/>
        </w:rPr>
      </w:pPr>
      <w:r w:rsidRPr="004D780E">
        <w:rPr>
          <w:szCs w:val="28"/>
        </w:rPr>
        <w:t>проведення обрізування крон</w:t>
      </w:r>
    </w:p>
    <w:p w14:paraId="28917B43" w14:textId="77777777" w:rsidR="009A54B1" w:rsidRPr="004D780E" w:rsidRDefault="009A54B1" w:rsidP="009A54B1">
      <w:pPr>
        <w:ind w:firstLine="5954"/>
        <w:rPr>
          <w:szCs w:val="28"/>
        </w:rPr>
      </w:pPr>
      <w:r w:rsidRPr="004D780E">
        <w:rPr>
          <w:szCs w:val="28"/>
        </w:rPr>
        <w:t>дерев на території</w:t>
      </w:r>
    </w:p>
    <w:p w14:paraId="7032755B" w14:textId="77777777" w:rsidR="009A54B1" w:rsidRPr="004D780E" w:rsidRDefault="009A54B1" w:rsidP="009A54B1">
      <w:pPr>
        <w:ind w:firstLine="5954"/>
        <w:rPr>
          <w:szCs w:val="28"/>
        </w:rPr>
      </w:pPr>
      <w:r w:rsidRPr="004D780E">
        <w:rPr>
          <w:szCs w:val="28"/>
        </w:rPr>
        <w:t xml:space="preserve">Миколаївської міської </w:t>
      </w:r>
    </w:p>
    <w:p w14:paraId="5ACD10DA" w14:textId="77777777" w:rsidR="009A54B1" w:rsidRPr="004D780E" w:rsidRDefault="009A54B1" w:rsidP="009A54B1">
      <w:pPr>
        <w:ind w:firstLine="5954"/>
        <w:rPr>
          <w:szCs w:val="28"/>
        </w:rPr>
      </w:pPr>
      <w:r w:rsidRPr="004D780E">
        <w:rPr>
          <w:szCs w:val="28"/>
        </w:rPr>
        <w:t>територіальної громади</w:t>
      </w:r>
    </w:p>
    <w:p w14:paraId="080C7183" w14:textId="77777777" w:rsidR="009A54B1" w:rsidRPr="004D780E" w:rsidRDefault="009A54B1" w:rsidP="009A54B1">
      <w:pPr>
        <w:rPr>
          <w:szCs w:val="28"/>
        </w:rPr>
      </w:pPr>
    </w:p>
    <w:p w14:paraId="606B5ACC" w14:textId="77777777" w:rsidR="009A54B1" w:rsidRPr="004D780E" w:rsidRDefault="009A54B1" w:rsidP="009A54B1">
      <w:pPr>
        <w:rPr>
          <w:szCs w:val="28"/>
        </w:rPr>
      </w:pPr>
    </w:p>
    <w:p w14:paraId="11872465" w14:textId="77777777" w:rsidR="009A54B1" w:rsidRPr="00A62789" w:rsidRDefault="009A54B1" w:rsidP="009A54B1">
      <w:pPr>
        <w:jc w:val="center"/>
        <w:rPr>
          <w:spacing w:val="54"/>
          <w:szCs w:val="28"/>
        </w:rPr>
      </w:pPr>
      <w:r w:rsidRPr="00A62789">
        <w:rPr>
          <w:spacing w:val="54"/>
          <w:szCs w:val="28"/>
        </w:rPr>
        <w:t>ВИМОГИ</w:t>
      </w:r>
    </w:p>
    <w:p w14:paraId="088BF9D5" w14:textId="77777777" w:rsidR="009A54B1" w:rsidRPr="004D780E" w:rsidRDefault="009A54B1" w:rsidP="009A54B1">
      <w:pPr>
        <w:jc w:val="center"/>
        <w:rPr>
          <w:szCs w:val="28"/>
        </w:rPr>
      </w:pPr>
      <w:r w:rsidRPr="004D780E">
        <w:rPr>
          <w:szCs w:val="28"/>
        </w:rPr>
        <w:t xml:space="preserve">до проведення обрізування дерев на території </w:t>
      </w:r>
    </w:p>
    <w:p w14:paraId="7CFC0A43" w14:textId="77777777" w:rsidR="009A54B1" w:rsidRPr="004D780E" w:rsidRDefault="009A54B1" w:rsidP="009A54B1">
      <w:pPr>
        <w:jc w:val="center"/>
        <w:rPr>
          <w:szCs w:val="28"/>
        </w:rPr>
      </w:pPr>
      <w:r w:rsidRPr="004D780E">
        <w:rPr>
          <w:szCs w:val="28"/>
        </w:rPr>
        <w:t>Миколаївської міської територіальної громади</w:t>
      </w:r>
    </w:p>
    <w:p w14:paraId="6C229AC8" w14:textId="77777777" w:rsidR="009A54B1" w:rsidRPr="004D780E" w:rsidRDefault="009A54B1" w:rsidP="009A54B1">
      <w:pPr>
        <w:jc w:val="center"/>
        <w:rPr>
          <w:szCs w:val="28"/>
        </w:rPr>
      </w:pPr>
    </w:p>
    <w:p w14:paraId="0698E0F9" w14:textId="77777777" w:rsidR="009A54B1" w:rsidRPr="004D780E" w:rsidRDefault="009A54B1" w:rsidP="009A54B1">
      <w:pPr>
        <w:jc w:val="center"/>
        <w:rPr>
          <w:szCs w:val="28"/>
        </w:rPr>
      </w:pPr>
      <w:r w:rsidRPr="004D780E">
        <w:rPr>
          <w:szCs w:val="28"/>
        </w:rPr>
        <w:t>1.</w:t>
      </w:r>
      <w:r>
        <w:rPr>
          <w:szCs w:val="28"/>
        </w:rPr>
        <w:t> </w:t>
      </w:r>
      <w:r w:rsidRPr="004D780E">
        <w:rPr>
          <w:szCs w:val="28"/>
        </w:rPr>
        <w:t>Технологія обрізування</w:t>
      </w:r>
    </w:p>
    <w:p w14:paraId="31FB5CBE" w14:textId="77777777" w:rsidR="009A54B1" w:rsidRPr="004D780E" w:rsidRDefault="009A54B1" w:rsidP="009A54B1">
      <w:pPr>
        <w:pStyle w:val="Default"/>
        <w:ind w:firstLine="567"/>
        <w:jc w:val="both"/>
        <w:rPr>
          <w:color w:val="auto"/>
          <w:sz w:val="28"/>
          <w:szCs w:val="28"/>
        </w:rPr>
      </w:pPr>
    </w:p>
    <w:p w14:paraId="1321A5EA" w14:textId="77777777" w:rsidR="009A54B1" w:rsidRPr="004D780E" w:rsidRDefault="009A54B1" w:rsidP="009A54B1">
      <w:pPr>
        <w:pStyle w:val="Default"/>
        <w:ind w:firstLine="567"/>
        <w:jc w:val="both"/>
        <w:rPr>
          <w:color w:val="auto"/>
          <w:sz w:val="28"/>
          <w:szCs w:val="28"/>
        </w:rPr>
      </w:pPr>
      <w:r w:rsidRPr="004D780E">
        <w:rPr>
          <w:color w:val="auto"/>
          <w:sz w:val="28"/>
          <w:szCs w:val="28"/>
        </w:rPr>
        <w:t>Суб</w:t>
      </w:r>
      <w:r>
        <w:rPr>
          <w:color w:val="auto"/>
          <w:sz w:val="28"/>
          <w:szCs w:val="28"/>
        </w:rPr>
        <w:t>’</w:t>
      </w:r>
      <w:r w:rsidRPr="004D780E">
        <w:rPr>
          <w:color w:val="auto"/>
          <w:sz w:val="28"/>
          <w:szCs w:val="28"/>
        </w:rPr>
        <w:t xml:space="preserve">єктами господарювання, які займаються обрізкою дерев, перед проведенням таких робіт, здійснюється попереднє візуальне обстеження зелених насаджень, під час якого встановлюється необхідність проведення обрізки та її вид. </w:t>
      </w:r>
    </w:p>
    <w:p w14:paraId="0CE6C107" w14:textId="77777777" w:rsidR="009A54B1" w:rsidRPr="004D780E" w:rsidRDefault="009A54B1" w:rsidP="009A54B1">
      <w:pPr>
        <w:pStyle w:val="Default"/>
        <w:ind w:firstLine="567"/>
        <w:jc w:val="both"/>
        <w:rPr>
          <w:color w:val="auto"/>
          <w:sz w:val="28"/>
          <w:szCs w:val="28"/>
        </w:rPr>
      </w:pPr>
      <w:r w:rsidRPr="004D780E">
        <w:rPr>
          <w:color w:val="auto"/>
          <w:sz w:val="28"/>
          <w:szCs w:val="28"/>
        </w:rPr>
        <w:t>У випадку, якщо під час обстеження встановлено, що дерево потребує видалення, необхідно звернутися до компетентного органу у розумінні Порядку видалення дерев, кущів, газонів і квітників у населених пунктах, що затверджений постановою Кабінету Міністрів України від 01.08.2006 №</w:t>
      </w:r>
      <w:r>
        <w:rPr>
          <w:color w:val="auto"/>
          <w:sz w:val="28"/>
          <w:szCs w:val="28"/>
        </w:rPr>
        <w:t> </w:t>
      </w:r>
      <w:r w:rsidRPr="004D780E">
        <w:rPr>
          <w:color w:val="auto"/>
          <w:sz w:val="28"/>
          <w:szCs w:val="28"/>
        </w:rPr>
        <w:t>1045, з відповідною заявою.</w:t>
      </w:r>
    </w:p>
    <w:p w14:paraId="0B87D3CE" w14:textId="77777777" w:rsidR="009A54B1" w:rsidRPr="004D780E" w:rsidRDefault="009A54B1" w:rsidP="009A54B1">
      <w:pPr>
        <w:pStyle w:val="Default"/>
        <w:ind w:firstLine="567"/>
        <w:jc w:val="both"/>
        <w:rPr>
          <w:color w:val="auto"/>
          <w:sz w:val="28"/>
          <w:szCs w:val="28"/>
        </w:rPr>
      </w:pPr>
      <w:r w:rsidRPr="004D780E">
        <w:rPr>
          <w:color w:val="auto"/>
          <w:sz w:val="28"/>
          <w:szCs w:val="28"/>
        </w:rPr>
        <w:t>Якщо під час розгляду заяв на видалення зелених насаджень компетентним органом у розумінні Порядку видалення дерев, кущів, газонів і квітників у населених пунктах, що затверджений постановою Кабінету Міністрів України від 01.08.2006 №</w:t>
      </w:r>
      <w:r>
        <w:rPr>
          <w:color w:val="auto"/>
          <w:sz w:val="28"/>
          <w:szCs w:val="28"/>
        </w:rPr>
        <w:t> </w:t>
      </w:r>
      <w:r w:rsidRPr="004D780E">
        <w:rPr>
          <w:color w:val="auto"/>
          <w:sz w:val="28"/>
          <w:szCs w:val="28"/>
        </w:rPr>
        <w:t>1045, встановлено, що дерево не потребує видалення, то складається Акт обстеження зелених насаджень, за формою акт</w:t>
      </w:r>
      <w:r>
        <w:rPr>
          <w:color w:val="auto"/>
          <w:sz w:val="28"/>
          <w:szCs w:val="28"/>
        </w:rPr>
        <w:t>а</w:t>
      </w:r>
      <w:r w:rsidRPr="004D780E">
        <w:rPr>
          <w:color w:val="auto"/>
          <w:sz w:val="28"/>
          <w:szCs w:val="28"/>
        </w:rPr>
        <w:t xml:space="preserve"> обстеження тих насаджень, що підлягають видаленню.</w:t>
      </w:r>
    </w:p>
    <w:p w14:paraId="74D54A64" w14:textId="77777777" w:rsidR="009A54B1" w:rsidRPr="004D780E" w:rsidRDefault="009A54B1" w:rsidP="009A54B1">
      <w:pPr>
        <w:pStyle w:val="Default"/>
        <w:ind w:firstLine="567"/>
        <w:jc w:val="both"/>
        <w:rPr>
          <w:color w:val="auto"/>
          <w:sz w:val="28"/>
          <w:szCs w:val="28"/>
        </w:rPr>
      </w:pPr>
      <w:r w:rsidRPr="004D780E">
        <w:rPr>
          <w:color w:val="auto"/>
          <w:sz w:val="28"/>
          <w:szCs w:val="28"/>
        </w:rPr>
        <w:t xml:space="preserve">Роботи з обрізки дерев необхідно здійснювати якомога раніше, щоби місця обрізування залишалися малими, що дозволить досягти швидкого </w:t>
      </w:r>
      <w:proofErr w:type="spellStart"/>
      <w:r w:rsidRPr="004D780E">
        <w:rPr>
          <w:color w:val="auto"/>
          <w:sz w:val="28"/>
          <w:szCs w:val="28"/>
        </w:rPr>
        <w:t>заживлення</w:t>
      </w:r>
      <w:proofErr w:type="spellEnd"/>
      <w:r w:rsidRPr="004D780E">
        <w:rPr>
          <w:color w:val="auto"/>
          <w:sz w:val="28"/>
          <w:szCs w:val="28"/>
        </w:rPr>
        <w:t xml:space="preserve"> ран, і щоб по можливості уникати наслідків пошкоджень та подальших заходів з обрізування.</w:t>
      </w:r>
    </w:p>
    <w:p w14:paraId="3593E640" w14:textId="77777777" w:rsidR="009A54B1" w:rsidRPr="004D780E" w:rsidRDefault="009A54B1" w:rsidP="009A54B1">
      <w:pPr>
        <w:pStyle w:val="Default"/>
        <w:ind w:firstLine="567"/>
        <w:jc w:val="both"/>
        <w:rPr>
          <w:color w:val="auto"/>
          <w:sz w:val="28"/>
          <w:szCs w:val="28"/>
        </w:rPr>
      </w:pPr>
      <w:r w:rsidRPr="004D780E">
        <w:rPr>
          <w:color w:val="auto"/>
          <w:sz w:val="28"/>
          <w:szCs w:val="28"/>
        </w:rPr>
        <w:t>Аби місця зрізу були якомога меншими, потрібно враховувати типові індивідуальні біологічні особливості видів дерев і вчасно попереджувати можливі дефекти розвитку, або відповідно їх коригувати на достатньо ранньому етапі.</w:t>
      </w:r>
    </w:p>
    <w:p w14:paraId="05F4EBE9" w14:textId="77777777" w:rsidR="009A54B1" w:rsidRPr="004D780E" w:rsidRDefault="009A54B1" w:rsidP="009A54B1">
      <w:pPr>
        <w:pStyle w:val="Default"/>
        <w:ind w:firstLine="567"/>
        <w:jc w:val="both"/>
        <w:rPr>
          <w:color w:val="auto"/>
          <w:sz w:val="28"/>
          <w:szCs w:val="28"/>
        </w:rPr>
      </w:pPr>
      <w:r w:rsidRPr="004D780E">
        <w:rPr>
          <w:color w:val="auto"/>
          <w:sz w:val="28"/>
          <w:szCs w:val="28"/>
        </w:rPr>
        <w:t>Чим більша площа поверхні зрізу, тим більша небезпека, що виникне дефіцит постачання поживних речовин, який зазвичай можна помітити не раніше, ніж через один вегетаційний період.</w:t>
      </w:r>
    </w:p>
    <w:p w14:paraId="200B0823" w14:textId="77777777" w:rsidR="009A54B1" w:rsidRPr="004D780E" w:rsidRDefault="009A54B1" w:rsidP="009A54B1">
      <w:pPr>
        <w:pStyle w:val="Default"/>
        <w:ind w:firstLine="567"/>
        <w:jc w:val="both"/>
        <w:rPr>
          <w:color w:val="auto"/>
          <w:sz w:val="28"/>
          <w:szCs w:val="28"/>
        </w:rPr>
      </w:pPr>
      <w:r w:rsidRPr="004D780E">
        <w:rPr>
          <w:color w:val="auto"/>
          <w:sz w:val="28"/>
          <w:szCs w:val="28"/>
        </w:rPr>
        <w:t>Рекомендований розмір ран не повинен перевищувати максимальний діаметр:</w:t>
      </w:r>
    </w:p>
    <w:p w14:paraId="6243ECEC" w14:textId="77777777" w:rsidR="009A54B1" w:rsidRPr="004D780E" w:rsidRDefault="009A54B1" w:rsidP="009A54B1">
      <w:pPr>
        <w:pStyle w:val="Default"/>
        <w:ind w:firstLine="567"/>
        <w:jc w:val="both"/>
        <w:rPr>
          <w:color w:val="auto"/>
          <w:sz w:val="28"/>
          <w:szCs w:val="28"/>
        </w:rPr>
      </w:pPr>
      <w:r w:rsidRPr="004D780E">
        <w:rPr>
          <w:color w:val="auto"/>
          <w:sz w:val="28"/>
          <w:szCs w:val="28"/>
        </w:rPr>
        <w:t>-</w:t>
      </w:r>
      <w:r>
        <w:rPr>
          <w:color w:val="auto"/>
          <w:sz w:val="28"/>
          <w:szCs w:val="28"/>
        </w:rPr>
        <w:t> </w:t>
      </w:r>
      <w:r w:rsidRPr="004D780E">
        <w:rPr>
          <w:color w:val="auto"/>
          <w:sz w:val="28"/>
          <w:szCs w:val="28"/>
        </w:rPr>
        <w:t xml:space="preserve">5 см у дерев зі слабкою </w:t>
      </w:r>
      <w:proofErr w:type="spellStart"/>
      <w:r w:rsidRPr="004D780E">
        <w:rPr>
          <w:color w:val="auto"/>
          <w:sz w:val="28"/>
          <w:szCs w:val="28"/>
        </w:rPr>
        <w:t>компартменталізацією</w:t>
      </w:r>
      <w:proofErr w:type="spellEnd"/>
      <w:r w:rsidRPr="004D780E">
        <w:rPr>
          <w:color w:val="auto"/>
          <w:sz w:val="28"/>
          <w:szCs w:val="28"/>
        </w:rPr>
        <w:t>;</w:t>
      </w:r>
    </w:p>
    <w:p w14:paraId="62E4FB24" w14:textId="77777777" w:rsidR="009A54B1" w:rsidRPr="004D780E" w:rsidRDefault="009A54B1" w:rsidP="009A54B1">
      <w:pPr>
        <w:pStyle w:val="Default"/>
        <w:ind w:firstLine="567"/>
        <w:jc w:val="both"/>
        <w:rPr>
          <w:color w:val="auto"/>
          <w:sz w:val="28"/>
          <w:szCs w:val="28"/>
        </w:rPr>
      </w:pPr>
      <w:r w:rsidRPr="004D780E">
        <w:rPr>
          <w:color w:val="auto"/>
          <w:sz w:val="28"/>
          <w:szCs w:val="28"/>
        </w:rPr>
        <w:t>-</w:t>
      </w:r>
      <w:r>
        <w:rPr>
          <w:color w:val="auto"/>
          <w:sz w:val="28"/>
          <w:szCs w:val="28"/>
        </w:rPr>
        <w:t> </w:t>
      </w:r>
      <w:r w:rsidRPr="004D780E">
        <w:rPr>
          <w:color w:val="auto"/>
          <w:sz w:val="28"/>
          <w:szCs w:val="28"/>
        </w:rPr>
        <w:t xml:space="preserve">10 см у дерев з гарною </w:t>
      </w:r>
      <w:proofErr w:type="spellStart"/>
      <w:r w:rsidRPr="004D780E">
        <w:rPr>
          <w:color w:val="auto"/>
          <w:sz w:val="28"/>
          <w:szCs w:val="28"/>
        </w:rPr>
        <w:t>компартменталізацією</w:t>
      </w:r>
      <w:proofErr w:type="spellEnd"/>
      <w:r w:rsidRPr="004D780E">
        <w:rPr>
          <w:color w:val="auto"/>
          <w:sz w:val="28"/>
          <w:szCs w:val="28"/>
        </w:rPr>
        <w:t>.</w:t>
      </w:r>
    </w:p>
    <w:p w14:paraId="05837304" w14:textId="77777777" w:rsidR="009A54B1" w:rsidRPr="004D780E" w:rsidRDefault="009A54B1" w:rsidP="009A54B1">
      <w:pPr>
        <w:pStyle w:val="Default"/>
        <w:ind w:firstLine="567"/>
        <w:jc w:val="both"/>
        <w:rPr>
          <w:color w:val="auto"/>
          <w:sz w:val="28"/>
          <w:szCs w:val="28"/>
        </w:rPr>
      </w:pPr>
      <w:r w:rsidRPr="004D780E">
        <w:rPr>
          <w:color w:val="auto"/>
          <w:sz w:val="28"/>
          <w:szCs w:val="28"/>
        </w:rPr>
        <w:lastRenderedPageBreak/>
        <w:t xml:space="preserve">Розподіл видів дерев відповідно до здатності </w:t>
      </w:r>
      <w:proofErr w:type="spellStart"/>
      <w:r w:rsidRPr="004D780E">
        <w:rPr>
          <w:color w:val="auto"/>
          <w:sz w:val="28"/>
          <w:szCs w:val="28"/>
        </w:rPr>
        <w:t>компартменталізації</w:t>
      </w:r>
      <w:proofErr w:type="spellEnd"/>
      <w:r w:rsidRPr="004D780E">
        <w:rPr>
          <w:color w:val="auto"/>
          <w:sz w:val="28"/>
          <w:szCs w:val="28"/>
        </w:rPr>
        <w:t xml:space="preserve"> завданих обрізкою ран</w:t>
      </w:r>
    </w:p>
    <w:p w14:paraId="1EE01940" w14:textId="77777777" w:rsidR="009A54B1" w:rsidRPr="00A62789" w:rsidRDefault="009A54B1" w:rsidP="009A54B1">
      <w:pPr>
        <w:pStyle w:val="Default"/>
        <w:rPr>
          <w:iCs/>
          <w:color w:val="auto"/>
          <w:sz w:val="28"/>
          <w:szCs w:val="28"/>
        </w:rPr>
      </w:pPr>
    </w:p>
    <w:p w14:paraId="163579F4" w14:textId="77777777" w:rsidR="009A54B1" w:rsidRPr="004D780E" w:rsidRDefault="009A54B1" w:rsidP="009A54B1">
      <w:pPr>
        <w:pStyle w:val="Default"/>
        <w:ind w:firstLine="708"/>
        <w:jc w:val="right"/>
        <w:rPr>
          <w:i/>
          <w:color w:val="auto"/>
          <w:sz w:val="28"/>
          <w:szCs w:val="28"/>
        </w:rPr>
      </w:pPr>
      <w:r w:rsidRPr="004D780E">
        <w:rPr>
          <w:i/>
          <w:color w:val="auto"/>
          <w:sz w:val="28"/>
          <w:szCs w:val="28"/>
        </w:rPr>
        <w:t>Таблиця 1</w:t>
      </w:r>
    </w:p>
    <w:p w14:paraId="1C9446FB" w14:textId="77777777" w:rsidR="009A54B1" w:rsidRPr="00A62789" w:rsidRDefault="009A54B1" w:rsidP="009A54B1">
      <w:pPr>
        <w:pStyle w:val="Default"/>
        <w:rPr>
          <w:iCs/>
          <w:color w:val="auto"/>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4"/>
        <w:gridCol w:w="4408"/>
      </w:tblGrid>
      <w:tr w:rsidR="009A54B1" w:rsidRPr="004D780E" w14:paraId="0F91BEDA" w14:textId="77777777" w:rsidTr="00D10991">
        <w:trPr>
          <w:trHeight w:val="272"/>
          <w:jc w:val="center"/>
        </w:trPr>
        <w:tc>
          <w:tcPr>
            <w:tcW w:w="5194" w:type="dxa"/>
            <w:shd w:val="clear" w:color="auto" w:fill="auto"/>
          </w:tcPr>
          <w:p w14:paraId="7F73CDA4" w14:textId="77777777" w:rsidR="009A54B1" w:rsidRPr="004D780E" w:rsidRDefault="009A54B1" w:rsidP="00D10991">
            <w:pPr>
              <w:jc w:val="center"/>
              <w:rPr>
                <w:rFonts w:eastAsia="Calibri"/>
                <w:szCs w:val="28"/>
              </w:rPr>
            </w:pPr>
            <w:r w:rsidRPr="004D780E">
              <w:rPr>
                <w:rFonts w:eastAsia="Calibri"/>
                <w:szCs w:val="28"/>
              </w:rPr>
              <w:t>Види дерев</w:t>
            </w:r>
          </w:p>
        </w:tc>
        <w:tc>
          <w:tcPr>
            <w:tcW w:w="4408" w:type="dxa"/>
            <w:shd w:val="clear" w:color="auto" w:fill="auto"/>
          </w:tcPr>
          <w:p w14:paraId="18A51134" w14:textId="77777777" w:rsidR="009A54B1" w:rsidRPr="004D780E" w:rsidRDefault="009A54B1" w:rsidP="00D10991">
            <w:pPr>
              <w:jc w:val="center"/>
              <w:rPr>
                <w:rFonts w:eastAsia="Calibri"/>
                <w:szCs w:val="28"/>
              </w:rPr>
            </w:pPr>
            <w:proofErr w:type="spellStart"/>
            <w:r w:rsidRPr="004D780E">
              <w:rPr>
                <w:rFonts w:eastAsia="Calibri"/>
                <w:szCs w:val="28"/>
              </w:rPr>
              <w:t>Компартменталізація</w:t>
            </w:r>
            <w:proofErr w:type="spellEnd"/>
          </w:p>
        </w:tc>
      </w:tr>
      <w:tr w:rsidR="009A54B1" w:rsidRPr="004D780E" w14:paraId="71E27927" w14:textId="77777777" w:rsidTr="00D10991">
        <w:trPr>
          <w:trHeight w:val="272"/>
          <w:jc w:val="center"/>
        </w:trPr>
        <w:tc>
          <w:tcPr>
            <w:tcW w:w="5194" w:type="dxa"/>
            <w:shd w:val="clear" w:color="auto" w:fill="auto"/>
          </w:tcPr>
          <w:p w14:paraId="65536532" w14:textId="77777777" w:rsidR="009A54B1" w:rsidRPr="004D780E" w:rsidRDefault="009A54B1" w:rsidP="00D10991">
            <w:pPr>
              <w:rPr>
                <w:rFonts w:eastAsia="Calibri"/>
                <w:szCs w:val="28"/>
              </w:rPr>
            </w:pPr>
            <w:r w:rsidRPr="004D780E">
              <w:rPr>
                <w:rFonts w:eastAsia="Calibri"/>
                <w:szCs w:val="28"/>
              </w:rPr>
              <w:t>Клен польовий (</w:t>
            </w:r>
            <w:proofErr w:type="spellStart"/>
            <w:r w:rsidRPr="004D780E">
              <w:rPr>
                <w:rFonts w:eastAsia="Calibri"/>
                <w:szCs w:val="28"/>
              </w:rPr>
              <w:t>Acer</w:t>
            </w:r>
            <w:proofErr w:type="spellEnd"/>
            <w:r w:rsidRPr="004D780E">
              <w:rPr>
                <w:rFonts w:eastAsia="Calibri"/>
                <w:szCs w:val="28"/>
              </w:rPr>
              <w:t xml:space="preserve"> </w:t>
            </w:r>
            <w:proofErr w:type="spellStart"/>
            <w:r w:rsidRPr="004D780E">
              <w:rPr>
                <w:rFonts w:eastAsia="Calibri"/>
                <w:szCs w:val="28"/>
              </w:rPr>
              <w:t>campestre</w:t>
            </w:r>
            <w:proofErr w:type="spellEnd"/>
            <w:r w:rsidRPr="004D780E">
              <w:rPr>
                <w:rFonts w:eastAsia="Calibri"/>
                <w:szCs w:val="28"/>
              </w:rPr>
              <w:t>)</w:t>
            </w:r>
          </w:p>
        </w:tc>
        <w:tc>
          <w:tcPr>
            <w:tcW w:w="4408" w:type="dxa"/>
            <w:shd w:val="clear" w:color="auto" w:fill="auto"/>
          </w:tcPr>
          <w:p w14:paraId="4B5E0B40" w14:textId="77777777" w:rsidR="009A54B1" w:rsidRPr="004D780E" w:rsidRDefault="009A54B1" w:rsidP="00D10991">
            <w:pPr>
              <w:jc w:val="center"/>
              <w:rPr>
                <w:rFonts w:eastAsia="Calibri"/>
                <w:szCs w:val="28"/>
              </w:rPr>
            </w:pPr>
            <w:r w:rsidRPr="004D780E">
              <w:rPr>
                <w:rFonts w:eastAsia="Calibri"/>
                <w:szCs w:val="28"/>
              </w:rPr>
              <w:t>Хороша</w:t>
            </w:r>
          </w:p>
        </w:tc>
      </w:tr>
      <w:tr w:rsidR="009A54B1" w:rsidRPr="004D780E" w14:paraId="7D352C74" w14:textId="77777777" w:rsidTr="00D10991">
        <w:trPr>
          <w:trHeight w:val="272"/>
          <w:jc w:val="center"/>
        </w:trPr>
        <w:tc>
          <w:tcPr>
            <w:tcW w:w="5194" w:type="dxa"/>
            <w:shd w:val="clear" w:color="auto" w:fill="auto"/>
          </w:tcPr>
          <w:p w14:paraId="184EC462" w14:textId="77777777" w:rsidR="009A54B1" w:rsidRPr="004D780E" w:rsidRDefault="009A54B1" w:rsidP="00D10991">
            <w:pPr>
              <w:rPr>
                <w:rFonts w:eastAsia="Calibri"/>
                <w:szCs w:val="28"/>
              </w:rPr>
            </w:pPr>
            <w:r w:rsidRPr="004D780E">
              <w:rPr>
                <w:rFonts w:eastAsia="Calibri"/>
                <w:szCs w:val="28"/>
              </w:rPr>
              <w:t>Клен ясенелистий (</w:t>
            </w:r>
            <w:proofErr w:type="spellStart"/>
            <w:r w:rsidRPr="004D780E">
              <w:rPr>
                <w:rFonts w:eastAsia="Calibri"/>
                <w:szCs w:val="28"/>
              </w:rPr>
              <w:t>Acer</w:t>
            </w:r>
            <w:proofErr w:type="spellEnd"/>
            <w:r w:rsidRPr="004D780E">
              <w:rPr>
                <w:rFonts w:eastAsia="Calibri"/>
                <w:szCs w:val="28"/>
              </w:rPr>
              <w:t xml:space="preserve"> </w:t>
            </w:r>
            <w:proofErr w:type="spellStart"/>
            <w:r w:rsidRPr="004D780E">
              <w:rPr>
                <w:rFonts w:eastAsia="Calibri"/>
                <w:szCs w:val="28"/>
              </w:rPr>
              <w:t>negundo</w:t>
            </w:r>
            <w:proofErr w:type="spellEnd"/>
            <w:r w:rsidRPr="004D780E">
              <w:rPr>
                <w:rFonts w:eastAsia="Calibri"/>
                <w:szCs w:val="28"/>
              </w:rPr>
              <w:t>)</w:t>
            </w:r>
          </w:p>
        </w:tc>
        <w:tc>
          <w:tcPr>
            <w:tcW w:w="4408" w:type="dxa"/>
            <w:shd w:val="clear" w:color="auto" w:fill="auto"/>
          </w:tcPr>
          <w:p w14:paraId="20D096C8" w14:textId="77777777" w:rsidR="009A54B1" w:rsidRPr="004D780E" w:rsidRDefault="009A54B1" w:rsidP="00D10991">
            <w:pPr>
              <w:jc w:val="center"/>
              <w:rPr>
                <w:rFonts w:eastAsia="Calibri"/>
                <w:szCs w:val="28"/>
              </w:rPr>
            </w:pPr>
            <w:r w:rsidRPr="004D780E">
              <w:rPr>
                <w:rFonts w:eastAsia="Calibri"/>
                <w:szCs w:val="28"/>
              </w:rPr>
              <w:t>Слабка</w:t>
            </w:r>
          </w:p>
        </w:tc>
      </w:tr>
      <w:tr w:rsidR="009A54B1" w:rsidRPr="004D780E" w14:paraId="09683480" w14:textId="77777777" w:rsidTr="00D10991">
        <w:trPr>
          <w:trHeight w:val="272"/>
          <w:jc w:val="center"/>
        </w:trPr>
        <w:tc>
          <w:tcPr>
            <w:tcW w:w="5194" w:type="dxa"/>
            <w:shd w:val="clear" w:color="auto" w:fill="auto"/>
          </w:tcPr>
          <w:p w14:paraId="7BF74803" w14:textId="77777777" w:rsidR="009A54B1" w:rsidRPr="004D780E" w:rsidRDefault="009A54B1" w:rsidP="00D10991">
            <w:pPr>
              <w:rPr>
                <w:rFonts w:eastAsia="Calibri"/>
                <w:szCs w:val="28"/>
              </w:rPr>
            </w:pPr>
            <w:r w:rsidRPr="004D780E">
              <w:rPr>
                <w:rFonts w:eastAsia="Calibri"/>
                <w:szCs w:val="28"/>
              </w:rPr>
              <w:t>Клен звичайний (</w:t>
            </w:r>
            <w:proofErr w:type="spellStart"/>
            <w:r w:rsidRPr="004D780E">
              <w:rPr>
                <w:rFonts w:eastAsia="Calibri"/>
                <w:szCs w:val="28"/>
              </w:rPr>
              <w:t>Acer</w:t>
            </w:r>
            <w:proofErr w:type="spellEnd"/>
            <w:r w:rsidRPr="004D780E">
              <w:rPr>
                <w:rFonts w:eastAsia="Calibri"/>
                <w:szCs w:val="28"/>
              </w:rPr>
              <w:t xml:space="preserve"> </w:t>
            </w:r>
            <w:proofErr w:type="spellStart"/>
            <w:r w:rsidRPr="004D780E">
              <w:rPr>
                <w:rFonts w:eastAsia="Calibri"/>
                <w:szCs w:val="28"/>
              </w:rPr>
              <w:t>platanoides</w:t>
            </w:r>
            <w:proofErr w:type="spellEnd"/>
            <w:r w:rsidRPr="004D780E">
              <w:rPr>
                <w:rFonts w:eastAsia="Calibri"/>
                <w:szCs w:val="28"/>
              </w:rPr>
              <w:t>)</w:t>
            </w:r>
          </w:p>
        </w:tc>
        <w:tc>
          <w:tcPr>
            <w:tcW w:w="4408" w:type="dxa"/>
            <w:shd w:val="clear" w:color="auto" w:fill="auto"/>
          </w:tcPr>
          <w:p w14:paraId="58928E41" w14:textId="77777777" w:rsidR="009A54B1" w:rsidRPr="004D780E" w:rsidRDefault="009A54B1" w:rsidP="00D10991">
            <w:pPr>
              <w:jc w:val="center"/>
              <w:rPr>
                <w:rFonts w:eastAsia="Calibri"/>
                <w:szCs w:val="28"/>
              </w:rPr>
            </w:pPr>
            <w:r w:rsidRPr="004D780E">
              <w:rPr>
                <w:rFonts w:eastAsia="Calibri"/>
                <w:szCs w:val="28"/>
              </w:rPr>
              <w:t>Слабка</w:t>
            </w:r>
          </w:p>
        </w:tc>
      </w:tr>
      <w:tr w:rsidR="009A54B1" w:rsidRPr="004D780E" w14:paraId="055A3201" w14:textId="77777777" w:rsidTr="00D10991">
        <w:trPr>
          <w:trHeight w:val="272"/>
          <w:jc w:val="center"/>
        </w:trPr>
        <w:tc>
          <w:tcPr>
            <w:tcW w:w="5194" w:type="dxa"/>
            <w:shd w:val="clear" w:color="auto" w:fill="auto"/>
          </w:tcPr>
          <w:p w14:paraId="7DB2C0A7" w14:textId="77777777" w:rsidR="009A54B1" w:rsidRPr="004D780E" w:rsidRDefault="009A54B1" w:rsidP="00D10991">
            <w:pPr>
              <w:rPr>
                <w:rFonts w:eastAsia="Calibri"/>
                <w:szCs w:val="28"/>
              </w:rPr>
            </w:pPr>
            <w:r w:rsidRPr="004D780E">
              <w:rPr>
                <w:rFonts w:eastAsia="Calibri"/>
                <w:szCs w:val="28"/>
              </w:rPr>
              <w:t>Клен сріблястий (</w:t>
            </w:r>
            <w:proofErr w:type="spellStart"/>
            <w:r w:rsidRPr="004D780E">
              <w:rPr>
                <w:rFonts w:eastAsia="Calibri"/>
                <w:szCs w:val="28"/>
              </w:rPr>
              <w:t>Acer</w:t>
            </w:r>
            <w:proofErr w:type="spellEnd"/>
            <w:r w:rsidRPr="004D780E">
              <w:rPr>
                <w:rFonts w:eastAsia="Calibri"/>
                <w:szCs w:val="28"/>
              </w:rPr>
              <w:t xml:space="preserve"> </w:t>
            </w:r>
            <w:proofErr w:type="spellStart"/>
            <w:r w:rsidRPr="004D780E">
              <w:rPr>
                <w:rFonts w:eastAsia="Calibri"/>
                <w:szCs w:val="28"/>
              </w:rPr>
              <w:t>saccharinum</w:t>
            </w:r>
            <w:proofErr w:type="spellEnd"/>
            <w:r w:rsidRPr="004D780E">
              <w:rPr>
                <w:rFonts w:eastAsia="Calibri"/>
                <w:szCs w:val="28"/>
              </w:rPr>
              <w:t>)</w:t>
            </w:r>
          </w:p>
        </w:tc>
        <w:tc>
          <w:tcPr>
            <w:tcW w:w="4408" w:type="dxa"/>
            <w:shd w:val="clear" w:color="auto" w:fill="auto"/>
          </w:tcPr>
          <w:p w14:paraId="4D95C2AC" w14:textId="77777777" w:rsidR="009A54B1" w:rsidRPr="004D780E" w:rsidRDefault="009A54B1" w:rsidP="00D10991">
            <w:pPr>
              <w:jc w:val="center"/>
              <w:rPr>
                <w:rFonts w:eastAsia="Calibri"/>
                <w:szCs w:val="28"/>
              </w:rPr>
            </w:pPr>
            <w:r w:rsidRPr="004D780E">
              <w:rPr>
                <w:rFonts w:eastAsia="Calibri"/>
                <w:szCs w:val="28"/>
              </w:rPr>
              <w:t>Слабка</w:t>
            </w:r>
          </w:p>
        </w:tc>
      </w:tr>
      <w:tr w:rsidR="009A54B1" w:rsidRPr="004D780E" w14:paraId="7E1C975E" w14:textId="77777777" w:rsidTr="00D10991">
        <w:trPr>
          <w:trHeight w:val="261"/>
          <w:jc w:val="center"/>
        </w:trPr>
        <w:tc>
          <w:tcPr>
            <w:tcW w:w="5194" w:type="dxa"/>
            <w:shd w:val="clear" w:color="auto" w:fill="auto"/>
          </w:tcPr>
          <w:p w14:paraId="703D0AF4" w14:textId="77777777" w:rsidR="009A54B1" w:rsidRPr="004D780E" w:rsidRDefault="009A54B1" w:rsidP="00D10991">
            <w:pPr>
              <w:rPr>
                <w:rFonts w:eastAsia="Calibri"/>
                <w:szCs w:val="28"/>
              </w:rPr>
            </w:pPr>
            <w:r w:rsidRPr="004D780E">
              <w:rPr>
                <w:rFonts w:eastAsia="Calibri"/>
                <w:szCs w:val="28"/>
              </w:rPr>
              <w:t>Гіркокаштан звичайний (</w:t>
            </w:r>
            <w:proofErr w:type="spellStart"/>
            <w:r w:rsidRPr="004D780E">
              <w:rPr>
                <w:rFonts w:eastAsia="Calibri"/>
                <w:szCs w:val="28"/>
              </w:rPr>
              <w:t>Aesculus</w:t>
            </w:r>
            <w:proofErr w:type="spellEnd"/>
            <w:r w:rsidRPr="004D780E">
              <w:rPr>
                <w:rFonts w:eastAsia="Calibri"/>
                <w:szCs w:val="28"/>
              </w:rPr>
              <w:t xml:space="preserve"> </w:t>
            </w:r>
            <w:proofErr w:type="spellStart"/>
            <w:r w:rsidRPr="004D780E">
              <w:rPr>
                <w:rFonts w:eastAsia="Calibri"/>
                <w:szCs w:val="28"/>
              </w:rPr>
              <w:t>spp</w:t>
            </w:r>
            <w:proofErr w:type="spellEnd"/>
            <w:r w:rsidRPr="004D780E">
              <w:rPr>
                <w:rFonts w:eastAsia="Calibri"/>
                <w:szCs w:val="28"/>
              </w:rPr>
              <w:t>.)</w:t>
            </w:r>
          </w:p>
        </w:tc>
        <w:tc>
          <w:tcPr>
            <w:tcW w:w="4408" w:type="dxa"/>
            <w:shd w:val="clear" w:color="auto" w:fill="auto"/>
          </w:tcPr>
          <w:p w14:paraId="70DA347D" w14:textId="77777777" w:rsidR="009A54B1" w:rsidRPr="004D780E" w:rsidRDefault="009A54B1" w:rsidP="00D10991">
            <w:pPr>
              <w:jc w:val="center"/>
              <w:rPr>
                <w:rFonts w:eastAsia="Calibri"/>
                <w:szCs w:val="28"/>
              </w:rPr>
            </w:pPr>
            <w:r w:rsidRPr="004D780E">
              <w:rPr>
                <w:rFonts w:eastAsia="Calibri"/>
                <w:szCs w:val="28"/>
              </w:rPr>
              <w:t>Слабка</w:t>
            </w:r>
          </w:p>
        </w:tc>
      </w:tr>
      <w:tr w:rsidR="009A54B1" w:rsidRPr="004D780E" w14:paraId="1754D520" w14:textId="77777777" w:rsidTr="00D10991">
        <w:trPr>
          <w:trHeight w:val="272"/>
          <w:jc w:val="center"/>
        </w:trPr>
        <w:tc>
          <w:tcPr>
            <w:tcW w:w="5194" w:type="dxa"/>
            <w:shd w:val="clear" w:color="auto" w:fill="auto"/>
          </w:tcPr>
          <w:p w14:paraId="29E7EA02" w14:textId="77777777" w:rsidR="009A54B1" w:rsidRPr="004D780E" w:rsidRDefault="009A54B1" w:rsidP="00D10991">
            <w:pPr>
              <w:rPr>
                <w:rFonts w:eastAsia="Calibri"/>
                <w:szCs w:val="28"/>
              </w:rPr>
            </w:pPr>
            <w:r w:rsidRPr="004D780E">
              <w:rPr>
                <w:rFonts w:eastAsia="Calibri"/>
                <w:szCs w:val="28"/>
              </w:rPr>
              <w:t>Айлант найвищий (</w:t>
            </w:r>
            <w:proofErr w:type="spellStart"/>
            <w:r w:rsidRPr="004D780E">
              <w:rPr>
                <w:rFonts w:eastAsia="Calibri"/>
                <w:szCs w:val="28"/>
              </w:rPr>
              <w:t>Ailanthus</w:t>
            </w:r>
            <w:proofErr w:type="spellEnd"/>
            <w:r w:rsidRPr="004D780E">
              <w:rPr>
                <w:rFonts w:eastAsia="Calibri"/>
                <w:szCs w:val="28"/>
              </w:rPr>
              <w:t xml:space="preserve"> </w:t>
            </w:r>
            <w:proofErr w:type="spellStart"/>
            <w:r w:rsidRPr="004D780E">
              <w:rPr>
                <w:rFonts w:eastAsia="Calibri"/>
                <w:szCs w:val="28"/>
              </w:rPr>
              <w:t>altissima</w:t>
            </w:r>
            <w:proofErr w:type="spellEnd"/>
            <w:r w:rsidRPr="004D780E">
              <w:rPr>
                <w:rFonts w:eastAsia="Calibri"/>
                <w:szCs w:val="28"/>
              </w:rPr>
              <w:t>)</w:t>
            </w:r>
          </w:p>
        </w:tc>
        <w:tc>
          <w:tcPr>
            <w:tcW w:w="4408" w:type="dxa"/>
            <w:shd w:val="clear" w:color="auto" w:fill="auto"/>
          </w:tcPr>
          <w:p w14:paraId="4109281E" w14:textId="77777777" w:rsidR="009A54B1" w:rsidRPr="004D780E" w:rsidRDefault="009A54B1" w:rsidP="00D10991">
            <w:pPr>
              <w:jc w:val="center"/>
              <w:rPr>
                <w:rFonts w:eastAsia="Calibri"/>
                <w:szCs w:val="28"/>
              </w:rPr>
            </w:pPr>
            <w:r w:rsidRPr="004D780E">
              <w:rPr>
                <w:rFonts w:eastAsia="Calibri"/>
                <w:szCs w:val="28"/>
              </w:rPr>
              <w:t>Слабка</w:t>
            </w:r>
          </w:p>
        </w:tc>
      </w:tr>
      <w:tr w:rsidR="009A54B1" w:rsidRPr="004D780E" w14:paraId="32FBB7DD" w14:textId="77777777" w:rsidTr="00D10991">
        <w:trPr>
          <w:trHeight w:val="272"/>
          <w:jc w:val="center"/>
        </w:trPr>
        <w:tc>
          <w:tcPr>
            <w:tcW w:w="5194" w:type="dxa"/>
            <w:shd w:val="clear" w:color="auto" w:fill="auto"/>
          </w:tcPr>
          <w:p w14:paraId="2C80F861" w14:textId="77777777" w:rsidR="009A54B1" w:rsidRPr="004D780E" w:rsidRDefault="009A54B1" w:rsidP="00D10991">
            <w:pPr>
              <w:rPr>
                <w:rFonts w:eastAsia="Calibri"/>
                <w:szCs w:val="28"/>
              </w:rPr>
            </w:pPr>
            <w:r w:rsidRPr="004D780E">
              <w:rPr>
                <w:rFonts w:eastAsia="Calibri"/>
                <w:szCs w:val="28"/>
              </w:rPr>
              <w:t>Береза (</w:t>
            </w:r>
            <w:proofErr w:type="spellStart"/>
            <w:r w:rsidRPr="004D780E">
              <w:rPr>
                <w:rFonts w:eastAsia="Calibri"/>
                <w:szCs w:val="28"/>
              </w:rPr>
              <w:t>Betula</w:t>
            </w:r>
            <w:proofErr w:type="spellEnd"/>
            <w:r w:rsidRPr="004D780E">
              <w:rPr>
                <w:rFonts w:eastAsia="Calibri"/>
                <w:szCs w:val="28"/>
              </w:rPr>
              <w:t xml:space="preserve"> </w:t>
            </w:r>
            <w:proofErr w:type="spellStart"/>
            <w:r w:rsidRPr="004D780E">
              <w:rPr>
                <w:rFonts w:eastAsia="Calibri"/>
                <w:szCs w:val="28"/>
              </w:rPr>
              <w:t>spp</w:t>
            </w:r>
            <w:proofErr w:type="spellEnd"/>
            <w:r w:rsidRPr="004D780E">
              <w:rPr>
                <w:rFonts w:eastAsia="Calibri"/>
                <w:szCs w:val="28"/>
              </w:rPr>
              <w:t>.)</w:t>
            </w:r>
          </w:p>
        </w:tc>
        <w:tc>
          <w:tcPr>
            <w:tcW w:w="4408" w:type="dxa"/>
            <w:shd w:val="clear" w:color="auto" w:fill="auto"/>
          </w:tcPr>
          <w:p w14:paraId="6AC56D37" w14:textId="77777777" w:rsidR="009A54B1" w:rsidRPr="004D780E" w:rsidRDefault="009A54B1" w:rsidP="00D10991">
            <w:pPr>
              <w:jc w:val="center"/>
              <w:rPr>
                <w:rFonts w:eastAsia="Calibri"/>
                <w:szCs w:val="28"/>
              </w:rPr>
            </w:pPr>
            <w:r w:rsidRPr="004D780E">
              <w:rPr>
                <w:rFonts w:eastAsia="Calibri"/>
                <w:szCs w:val="28"/>
              </w:rPr>
              <w:t>Слабка</w:t>
            </w:r>
          </w:p>
        </w:tc>
      </w:tr>
      <w:tr w:rsidR="009A54B1" w:rsidRPr="004D780E" w14:paraId="309D9CA7" w14:textId="77777777" w:rsidTr="00D10991">
        <w:trPr>
          <w:trHeight w:val="272"/>
          <w:jc w:val="center"/>
        </w:trPr>
        <w:tc>
          <w:tcPr>
            <w:tcW w:w="5194" w:type="dxa"/>
            <w:shd w:val="clear" w:color="auto" w:fill="auto"/>
          </w:tcPr>
          <w:p w14:paraId="7DC96DE0" w14:textId="77777777" w:rsidR="009A54B1" w:rsidRPr="004D780E" w:rsidRDefault="009A54B1" w:rsidP="00D10991">
            <w:pPr>
              <w:rPr>
                <w:rFonts w:eastAsia="Calibri"/>
                <w:szCs w:val="28"/>
              </w:rPr>
            </w:pPr>
            <w:r w:rsidRPr="004D780E">
              <w:rPr>
                <w:rFonts w:eastAsia="Calibri"/>
                <w:szCs w:val="28"/>
              </w:rPr>
              <w:t>Каркас (</w:t>
            </w:r>
            <w:proofErr w:type="spellStart"/>
            <w:r w:rsidRPr="004D780E">
              <w:rPr>
                <w:rFonts w:eastAsia="Calibri"/>
                <w:szCs w:val="28"/>
              </w:rPr>
              <w:t>Celtis</w:t>
            </w:r>
            <w:proofErr w:type="spellEnd"/>
            <w:r w:rsidRPr="004D780E">
              <w:rPr>
                <w:rFonts w:eastAsia="Calibri"/>
                <w:szCs w:val="28"/>
              </w:rPr>
              <w:t xml:space="preserve"> </w:t>
            </w:r>
            <w:proofErr w:type="spellStart"/>
            <w:r w:rsidRPr="004D780E">
              <w:rPr>
                <w:rFonts w:eastAsia="Calibri"/>
                <w:szCs w:val="28"/>
              </w:rPr>
              <w:t>spp</w:t>
            </w:r>
            <w:proofErr w:type="spellEnd"/>
            <w:r w:rsidRPr="004D780E">
              <w:rPr>
                <w:rFonts w:eastAsia="Calibri"/>
                <w:szCs w:val="28"/>
              </w:rPr>
              <w:t>.)</w:t>
            </w:r>
          </w:p>
        </w:tc>
        <w:tc>
          <w:tcPr>
            <w:tcW w:w="4408" w:type="dxa"/>
            <w:shd w:val="clear" w:color="auto" w:fill="auto"/>
          </w:tcPr>
          <w:p w14:paraId="33892D5A" w14:textId="77777777" w:rsidR="009A54B1" w:rsidRPr="004D780E" w:rsidRDefault="009A54B1" w:rsidP="00D10991">
            <w:pPr>
              <w:jc w:val="center"/>
              <w:rPr>
                <w:rFonts w:eastAsia="Calibri"/>
                <w:szCs w:val="28"/>
              </w:rPr>
            </w:pPr>
            <w:r w:rsidRPr="004D780E">
              <w:rPr>
                <w:rFonts w:eastAsia="Calibri"/>
                <w:szCs w:val="28"/>
              </w:rPr>
              <w:t>Хороша</w:t>
            </w:r>
          </w:p>
        </w:tc>
      </w:tr>
      <w:tr w:rsidR="009A54B1" w:rsidRPr="004D780E" w14:paraId="5530BE2E" w14:textId="77777777" w:rsidTr="00D10991">
        <w:trPr>
          <w:trHeight w:val="272"/>
          <w:jc w:val="center"/>
        </w:trPr>
        <w:tc>
          <w:tcPr>
            <w:tcW w:w="5194" w:type="dxa"/>
            <w:shd w:val="clear" w:color="auto" w:fill="auto"/>
          </w:tcPr>
          <w:p w14:paraId="298F8D08" w14:textId="77777777" w:rsidR="009A54B1" w:rsidRPr="004D780E" w:rsidRDefault="009A54B1" w:rsidP="00D10991">
            <w:pPr>
              <w:rPr>
                <w:rFonts w:eastAsia="Calibri"/>
                <w:szCs w:val="28"/>
              </w:rPr>
            </w:pPr>
            <w:r w:rsidRPr="004D780E">
              <w:rPr>
                <w:rFonts w:eastAsia="Calibri"/>
                <w:szCs w:val="28"/>
              </w:rPr>
              <w:t>Глід (</w:t>
            </w:r>
            <w:proofErr w:type="spellStart"/>
            <w:r w:rsidRPr="004D780E">
              <w:rPr>
                <w:rFonts w:eastAsia="Calibri"/>
                <w:szCs w:val="28"/>
              </w:rPr>
              <w:t>Crataegus</w:t>
            </w:r>
            <w:proofErr w:type="spellEnd"/>
            <w:r w:rsidRPr="004D780E">
              <w:rPr>
                <w:rFonts w:eastAsia="Calibri"/>
                <w:szCs w:val="28"/>
              </w:rPr>
              <w:t xml:space="preserve"> </w:t>
            </w:r>
            <w:proofErr w:type="spellStart"/>
            <w:r w:rsidRPr="004D780E">
              <w:rPr>
                <w:rFonts w:eastAsia="Calibri"/>
                <w:szCs w:val="28"/>
              </w:rPr>
              <w:t>spp</w:t>
            </w:r>
            <w:proofErr w:type="spellEnd"/>
            <w:r w:rsidRPr="004D780E">
              <w:rPr>
                <w:rFonts w:eastAsia="Calibri"/>
                <w:szCs w:val="28"/>
              </w:rPr>
              <w:t>.)</w:t>
            </w:r>
          </w:p>
        </w:tc>
        <w:tc>
          <w:tcPr>
            <w:tcW w:w="4408" w:type="dxa"/>
            <w:shd w:val="clear" w:color="auto" w:fill="auto"/>
          </w:tcPr>
          <w:p w14:paraId="032247FF" w14:textId="77777777" w:rsidR="009A54B1" w:rsidRPr="004D780E" w:rsidRDefault="009A54B1" w:rsidP="00D10991">
            <w:pPr>
              <w:jc w:val="center"/>
              <w:rPr>
                <w:rFonts w:eastAsia="Calibri"/>
                <w:szCs w:val="28"/>
              </w:rPr>
            </w:pPr>
            <w:r w:rsidRPr="004D780E">
              <w:rPr>
                <w:rFonts w:eastAsia="Calibri"/>
                <w:szCs w:val="28"/>
              </w:rPr>
              <w:t>Хороша</w:t>
            </w:r>
          </w:p>
        </w:tc>
      </w:tr>
      <w:tr w:rsidR="009A54B1" w:rsidRPr="004D780E" w14:paraId="430ACE00" w14:textId="77777777" w:rsidTr="00D10991">
        <w:trPr>
          <w:trHeight w:val="272"/>
          <w:jc w:val="center"/>
        </w:trPr>
        <w:tc>
          <w:tcPr>
            <w:tcW w:w="5194" w:type="dxa"/>
            <w:shd w:val="clear" w:color="auto" w:fill="auto"/>
          </w:tcPr>
          <w:p w14:paraId="49FCBB90" w14:textId="77777777" w:rsidR="009A54B1" w:rsidRPr="004D780E" w:rsidRDefault="009A54B1" w:rsidP="00D10991">
            <w:pPr>
              <w:rPr>
                <w:rFonts w:eastAsia="Calibri"/>
                <w:szCs w:val="28"/>
              </w:rPr>
            </w:pPr>
            <w:r w:rsidRPr="004D780E">
              <w:rPr>
                <w:rFonts w:eastAsia="Calibri"/>
                <w:szCs w:val="28"/>
              </w:rPr>
              <w:t>Ясен (</w:t>
            </w:r>
            <w:proofErr w:type="spellStart"/>
            <w:r w:rsidRPr="004D780E">
              <w:rPr>
                <w:rFonts w:eastAsia="Calibri"/>
                <w:szCs w:val="28"/>
              </w:rPr>
              <w:t>Fraxinus</w:t>
            </w:r>
            <w:proofErr w:type="spellEnd"/>
            <w:r w:rsidRPr="004D780E">
              <w:rPr>
                <w:rFonts w:eastAsia="Calibri"/>
                <w:szCs w:val="28"/>
              </w:rPr>
              <w:t xml:space="preserve"> </w:t>
            </w:r>
            <w:proofErr w:type="spellStart"/>
            <w:r w:rsidRPr="004D780E">
              <w:rPr>
                <w:rFonts w:eastAsia="Calibri"/>
                <w:szCs w:val="28"/>
              </w:rPr>
              <w:t>spp</w:t>
            </w:r>
            <w:proofErr w:type="spellEnd"/>
            <w:r w:rsidRPr="004D780E">
              <w:rPr>
                <w:rFonts w:eastAsia="Calibri"/>
                <w:szCs w:val="28"/>
              </w:rPr>
              <w:t>.)</w:t>
            </w:r>
          </w:p>
        </w:tc>
        <w:tc>
          <w:tcPr>
            <w:tcW w:w="4408" w:type="dxa"/>
            <w:shd w:val="clear" w:color="auto" w:fill="auto"/>
          </w:tcPr>
          <w:p w14:paraId="7FB44D6A" w14:textId="77777777" w:rsidR="009A54B1" w:rsidRPr="004D780E" w:rsidRDefault="009A54B1" w:rsidP="00D10991">
            <w:pPr>
              <w:jc w:val="center"/>
              <w:rPr>
                <w:rFonts w:eastAsia="Calibri"/>
                <w:szCs w:val="28"/>
              </w:rPr>
            </w:pPr>
            <w:r w:rsidRPr="004D780E">
              <w:rPr>
                <w:rFonts w:eastAsia="Calibri"/>
                <w:szCs w:val="28"/>
              </w:rPr>
              <w:t>Слабка</w:t>
            </w:r>
          </w:p>
        </w:tc>
      </w:tr>
      <w:tr w:rsidR="009A54B1" w:rsidRPr="004D780E" w14:paraId="647E610C" w14:textId="77777777" w:rsidTr="00D10991">
        <w:trPr>
          <w:trHeight w:val="261"/>
          <w:jc w:val="center"/>
        </w:trPr>
        <w:tc>
          <w:tcPr>
            <w:tcW w:w="5194" w:type="dxa"/>
            <w:shd w:val="clear" w:color="auto" w:fill="auto"/>
          </w:tcPr>
          <w:p w14:paraId="108D9E75" w14:textId="77777777" w:rsidR="009A54B1" w:rsidRPr="004D780E" w:rsidRDefault="009A54B1" w:rsidP="00D10991">
            <w:pPr>
              <w:rPr>
                <w:rFonts w:eastAsia="Calibri"/>
                <w:szCs w:val="28"/>
              </w:rPr>
            </w:pPr>
            <w:r w:rsidRPr="004D780E">
              <w:rPr>
                <w:rFonts w:eastAsia="Calibri"/>
                <w:szCs w:val="28"/>
              </w:rPr>
              <w:t>Гледичія колюча (</w:t>
            </w:r>
            <w:proofErr w:type="spellStart"/>
            <w:r w:rsidRPr="004D780E">
              <w:rPr>
                <w:rFonts w:eastAsia="Calibri"/>
                <w:szCs w:val="28"/>
              </w:rPr>
              <w:t>Gleditsia</w:t>
            </w:r>
            <w:proofErr w:type="spellEnd"/>
            <w:r w:rsidRPr="004D780E">
              <w:rPr>
                <w:rFonts w:eastAsia="Calibri"/>
                <w:szCs w:val="28"/>
              </w:rPr>
              <w:t xml:space="preserve"> </w:t>
            </w:r>
            <w:proofErr w:type="spellStart"/>
            <w:r w:rsidRPr="004D780E">
              <w:rPr>
                <w:rFonts w:eastAsia="Calibri"/>
                <w:szCs w:val="28"/>
              </w:rPr>
              <w:t>triacanthos</w:t>
            </w:r>
            <w:proofErr w:type="spellEnd"/>
            <w:r w:rsidRPr="004D780E">
              <w:rPr>
                <w:rFonts w:eastAsia="Calibri"/>
                <w:szCs w:val="28"/>
              </w:rPr>
              <w:t>)</w:t>
            </w:r>
          </w:p>
        </w:tc>
        <w:tc>
          <w:tcPr>
            <w:tcW w:w="4408" w:type="dxa"/>
            <w:shd w:val="clear" w:color="auto" w:fill="auto"/>
          </w:tcPr>
          <w:p w14:paraId="2404BAC8" w14:textId="77777777" w:rsidR="009A54B1" w:rsidRPr="004D780E" w:rsidRDefault="009A54B1" w:rsidP="00D10991">
            <w:pPr>
              <w:jc w:val="center"/>
              <w:rPr>
                <w:rFonts w:eastAsia="Calibri"/>
                <w:szCs w:val="28"/>
              </w:rPr>
            </w:pPr>
            <w:r w:rsidRPr="004D780E">
              <w:rPr>
                <w:rFonts w:eastAsia="Calibri"/>
                <w:szCs w:val="28"/>
              </w:rPr>
              <w:t>Хороша</w:t>
            </w:r>
          </w:p>
        </w:tc>
      </w:tr>
      <w:tr w:rsidR="009A54B1" w:rsidRPr="004D780E" w14:paraId="3C1F00C1" w14:textId="77777777" w:rsidTr="00D10991">
        <w:trPr>
          <w:trHeight w:val="272"/>
          <w:jc w:val="center"/>
        </w:trPr>
        <w:tc>
          <w:tcPr>
            <w:tcW w:w="5194" w:type="dxa"/>
            <w:shd w:val="clear" w:color="auto" w:fill="auto"/>
          </w:tcPr>
          <w:p w14:paraId="5F5DF3C2" w14:textId="77777777" w:rsidR="009A54B1" w:rsidRPr="004D780E" w:rsidRDefault="009A54B1" w:rsidP="00D10991">
            <w:pPr>
              <w:rPr>
                <w:rFonts w:eastAsia="Calibri"/>
                <w:szCs w:val="28"/>
              </w:rPr>
            </w:pPr>
            <w:r w:rsidRPr="004D780E">
              <w:rPr>
                <w:rFonts w:eastAsia="Calibri"/>
                <w:szCs w:val="28"/>
              </w:rPr>
              <w:t>Горіх (</w:t>
            </w:r>
            <w:proofErr w:type="spellStart"/>
            <w:r w:rsidRPr="004D780E">
              <w:rPr>
                <w:rFonts w:eastAsia="Calibri"/>
                <w:szCs w:val="28"/>
              </w:rPr>
              <w:t>Juglans</w:t>
            </w:r>
            <w:proofErr w:type="spellEnd"/>
            <w:r w:rsidRPr="004D780E">
              <w:rPr>
                <w:rFonts w:eastAsia="Calibri"/>
                <w:szCs w:val="28"/>
              </w:rPr>
              <w:t xml:space="preserve"> </w:t>
            </w:r>
            <w:proofErr w:type="spellStart"/>
            <w:r w:rsidRPr="004D780E">
              <w:rPr>
                <w:rFonts w:eastAsia="Calibri"/>
                <w:szCs w:val="28"/>
              </w:rPr>
              <w:t>spp</w:t>
            </w:r>
            <w:proofErr w:type="spellEnd"/>
            <w:r w:rsidRPr="004D780E">
              <w:rPr>
                <w:rFonts w:eastAsia="Calibri"/>
                <w:szCs w:val="28"/>
              </w:rPr>
              <w:t>.)</w:t>
            </w:r>
          </w:p>
        </w:tc>
        <w:tc>
          <w:tcPr>
            <w:tcW w:w="4408" w:type="dxa"/>
            <w:shd w:val="clear" w:color="auto" w:fill="auto"/>
          </w:tcPr>
          <w:p w14:paraId="325D309F" w14:textId="77777777" w:rsidR="009A54B1" w:rsidRPr="004D780E" w:rsidRDefault="009A54B1" w:rsidP="00D10991">
            <w:pPr>
              <w:jc w:val="center"/>
              <w:rPr>
                <w:rFonts w:eastAsia="Calibri"/>
                <w:szCs w:val="28"/>
              </w:rPr>
            </w:pPr>
            <w:r w:rsidRPr="004D780E">
              <w:rPr>
                <w:rFonts w:eastAsia="Calibri"/>
                <w:szCs w:val="28"/>
              </w:rPr>
              <w:t>Слабка</w:t>
            </w:r>
          </w:p>
        </w:tc>
      </w:tr>
      <w:tr w:rsidR="009A54B1" w:rsidRPr="004D780E" w14:paraId="7A12818A" w14:textId="77777777" w:rsidTr="00D10991">
        <w:trPr>
          <w:trHeight w:val="272"/>
          <w:jc w:val="center"/>
        </w:trPr>
        <w:tc>
          <w:tcPr>
            <w:tcW w:w="5194" w:type="dxa"/>
            <w:shd w:val="clear" w:color="auto" w:fill="auto"/>
          </w:tcPr>
          <w:p w14:paraId="0C6CC069" w14:textId="77777777" w:rsidR="009A54B1" w:rsidRPr="004D780E" w:rsidRDefault="009A54B1" w:rsidP="00D10991">
            <w:pPr>
              <w:rPr>
                <w:rFonts w:eastAsia="Calibri"/>
                <w:szCs w:val="28"/>
              </w:rPr>
            </w:pPr>
            <w:proofErr w:type="spellStart"/>
            <w:r w:rsidRPr="004D780E">
              <w:rPr>
                <w:rFonts w:eastAsia="Calibri"/>
                <w:szCs w:val="28"/>
              </w:rPr>
              <w:t>Павловнія</w:t>
            </w:r>
            <w:proofErr w:type="spellEnd"/>
            <w:r w:rsidRPr="004D780E">
              <w:rPr>
                <w:rFonts w:eastAsia="Calibri"/>
                <w:szCs w:val="28"/>
              </w:rPr>
              <w:t xml:space="preserve"> </w:t>
            </w:r>
            <w:proofErr w:type="spellStart"/>
            <w:r w:rsidRPr="004D780E">
              <w:rPr>
                <w:rFonts w:eastAsia="Calibri"/>
                <w:szCs w:val="28"/>
              </w:rPr>
              <w:t>повстиста</w:t>
            </w:r>
            <w:proofErr w:type="spellEnd"/>
            <w:r w:rsidRPr="004D780E">
              <w:rPr>
                <w:rFonts w:eastAsia="Calibri"/>
                <w:szCs w:val="28"/>
              </w:rPr>
              <w:t xml:space="preserve"> (</w:t>
            </w:r>
            <w:proofErr w:type="spellStart"/>
            <w:r w:rsidRPr="004D780E">
              <w:rPr>
                <w:rFonts w:eastAsia="Calibri"/>
                <w:szCs w:val="28"/>
              </w:rPr>
              <w:t>Paulownia</w:t>
            </w:r>
            <w:proofErr w:type="spellEnd"/>
            <w:r w:rsidRPr="004D780E">
              <w:rPr>
                <w:rFonts w:eastAsia="Calibri"/>
                <w:szCs w:val="28"/>
              </w:rPr>
              <w:t xml:space="preserve"> </w:t>
            </w:r>
            <w:proofErr w:type="spellStart"/>
            <w:r w:rsidRPr="004D780E">
              <w:rPr>
                <w:rFonts w:eastAsia="Calibri"/>
                <w:szCs w:val="28"/>
              </w:rPr>
              <w:t>tomentosa</w:t>
            </w:r>
            <w:proofErr w:type="spellEnd"/>
            <w:r w:rsidRPr="004D780E">
              <w:rPr>
                <w:rFonts w:eastAsia="Calibri"/>
                <w:szCs w:val="28"/>
              </w:rPr>
              <w:t>)</w:t>
            </w:r>
          </w:p>
        </w:tc>
        <w:tc>
          <w:tcPr>
            <w:tcW w:w="4408" w:type="dxa"/>
            <w:shd w:val="clear" w:color="auto" w:fill="auto"/>
          </w:tcPr>
          <w:p w14:paraId="431E3CE2" w14:textId="77777777" w:rsidR="009A54B1" w:rsidRPr="004D780E" w:rsidRDefault="009A54B1" w:rsidP="00D10991">
            <w:pPr>
              <w:jc w:val="center"/>
              <w:rPr>
                <w:rFonts w:eastAsia="Calibri"/>
                <w:szCs w:val="28"/>
              </w:rPr>
            </w:pPr>
            <w:r w:rsidRPr="004D780E">
              <w:rPr>
                <w:rFonts w:eastAsia="Calibri"/>
                <w:szCs w:val="28"/>
              </w:rPr>
              <w:t>Слабка</w:t>
            </w:r>
          </w:p>
        </w:tc>
      </w:tr>
      <w:tr w:rsidR="009A54B1" w:rsidRPr="004D780E" w14:paraId="51BCD08F" w14:textId="77777777" w:rsidTr="00D10991">
        <w:trPr>
          <w:trHeight w:val="272"/>
          <w:jc w:val="center"/>
        </w:trPr>
        <w:tc>
          <w:tcPr>
            <w:tcW w:w="5194" w:type="dxa"/>
            <w:shd w:val="clear" w:color="auto" w:fill="auto"/>
          </w:tcPr>
          <w:p w14:paraId="33008A5D" w14:textId="77777777" w:rsidR="009A54B1" w:rsidRPr="004D780E" w:rsidRDefault="009A54B1" w:rsidP="00D10991">
            <w:pPr>
              <w:rPr>
                <w:rFonts w:eastAsia="Calibri"/>
                <w:szCs w:val="28"/>
              </w:rPr>
            </w:pPr>
            <w:r w:rsidRPr="004D780E">
              <w:rPr>
                <w:rFonts w:eastAsia="Calibri"/>
                <w:szCs w:val="28"/>
              </w:rPr>
              <w:t>Ялина (</w:t>
            </w:r>
            <w:proofErr w:type="spellStart"/>
            <w:r w:rsidRPr="004D780E">
              <w:rPr>
                <w:rFonts w:eastAsia="Calibri"/>
                <w:szCs w:val="28"/>
              </w:rPr>
              <w:t>Picea</w:t>
            </w:r>
            <w:proofErr w:type="spellEnd"/>
            <w:r w:rsidRPr="004D780E">
              <w:rPr>
                <w:rFonts w:eastAsia="Calibri"/>
                <w:szCs w:val="28"/>
              </w:rPr>
              <w:t xml:space="preserve"> </w:t>
            </w:r>
            <w:proofErr w:type="spellStart"/>
            <w:r w:rsidRPr="004D780E">
              <w:rPr>
                <w:rFonts w:eastAsia="Calibri"/>
                <w:szCs w:val="28"/>
              </w:rPr>
              <w:t>spp</w:t>
            </w:r>
            <w:proofErr w:type="spellEnd"/>
            <w:r w:rsidRPr="004D780E">
              <w:rPr>
                <w:rFonts w:eastAsia="Calibri"/>
                <w:szCs w:val="28"/>
              </w:rPr>
              <w:t>.)</w:t>
            </w:r>
          </w:p>
        </w:tc>
        <w:tc>
          <w:tcPr>
            <w:tcW w:w="4408" w:type="dxa"/>
            <w:shd w:val="clear" w:color="auto" w:fill="auto"/>
          </w:tcPr>
          <w:p w14:paraId="36C8D5BF" w14:textId="77777777" w:rsidR="009A54B1" w:rsidRPr="004D780E" w:rsidRDefault="009A54B1" w:rsidP="00D10991">
            <w:pPr>
              <w:jc w:val="center"/>
              <w:rPr>
                <w:rFonts w:eastAsia="Calibri"/>
                <w:szCs w:val="28"/>
              </w:rPr>
            </w:pPr>
            <w:r w:rsidRPr="004D780E">
              <w:rPr>
                <w:rFonts w:eastAsia="Calibri"/>
                <w:szCs w:val="28"/>
              </w:rPr>
              <w:t>Слабка</w:t>
            </w:r>
          </w:p>
        </w:tc>
      </w:tr>
      <w:tr w:rsidR="009A54B1" w:rsidRPr="004D780E" w14:paraId="65B46493" w14:textId="77777777" w:rsidTr="00D10991">
        <w:trPr>
          <w:trHeight w:val="272"/>
          <w:jc w:val="center"/>
        </w:trPr>
        <w:tc>
          <w:tcPr>
            <w:tcW w:w="5194" w:type="dxa"/>
            <w:shd w:val="clear" w:color="auto" w:fill="auto"/>
          </w:tcPr>
          <w:p w14:paraId="5399E56D" w14:textId="77777777" w:rsidR="009A54B1" w:rsidRPr="004D780E" w:rsidRDefault="009A54B1" w:rsidP="00D10991">
            <w:pPr>
              <w:rPr>
                <w:rFonts w:eastAsia="Calibri"/>
                <w:szCs w:val="28"/>
              </w:rPr>
            </w:pPr>
            <w:r w:rsidRPr="004D780E">
              <w:rPr>
                <w:rFonts w:eastAsia="Calibri"/>
                <w:szCs w:val="28"/>
              </w:rPr>
              <w:t>Сосна (</w:t>
            </w:r>
            <w:proofErr w:type="spellStart"/>
            <w:r w:rsidRPr="004D780E">
              <w:rPr>
                <w:rFonts w:eastAsia="Calibri"/>
                <w:szCs w:val="28"/>
              </w:rPr>
              <w:t>Pinus</w:t>
            </w:r>
            <w:proofErr w:type="spellEnd"/>
            <w:r w:rsidRPr="004D780E">
              <w:rPr>
                <w:rFonts w:eastAsia="Calibri"/>
                <w:szCs w:val="28"/>
              </w:rPr>
              <w:t xml:space="preserve"> </w:t>
            </w:r>
            <w:proofErr w:type="spellStart"/>
            <w:r w:rsidRPr="004D780E">
              <w:rPr>
                <w:rFonts w:eastAsia="Calibri"/>
                <w:szCs w:val="28"/>
              </w:rPr>
              <w:t>spp</w:t>
            </w:r>
            <w:proofErr w:type="spellEnd"/>
            <w:r w:rsidRPr="004D780E">
              <w:rPr>
                <w:rFonts w:eastAsia="Calibri"/>
                <w:szCs w:val="28"/>
              </w:rPr>
              <w:t>.)</w:t>
            </w:r>
          </w:p>
        </w:tc>
        <w:tc>
          <w:tcPr>
            <w:tcW w:w="4408" w:type="dxa"/>
            <w:shd w:val="clear" w:color="auto" w:fill="auto"/>
          </w:tcPr>
          <w:p w14:paraId="52035A84" w14:textId="77777777" w:rsidR="009A54B1" w:rsidRPr="004D780E" w:rsidRDefault="009A54B1" w:rsidP="00D10991">
            <w:pPr>
              <w:jc w:val="center"/>
              <w:rPr>
                <w:rFonts w:eastAsia="Calibri"/>
                <w:szCs w:val="28"/>
              </w:rPr>
            </w:pPr>
            <w:r w:rsidRPr="004D780E">
              <w:rPr>
                <w:rFonts w:eastAsia="Calibri"/>
                <w:szCs w:val="28"/>
              </w:rPr>
              <w:t>Хороша</w:t>
            </w:r>
          </w:p>
        </w:tc>
      </w:tr>
      <w:tr w:rsidR="009A54B1" w:rsidRPr="004D780E" w14:paraId="2B40A3FC" w14:textId="77777777" w:rsidTr="00D10991">
        <w:trPr>
          <w:trHeight w:val="261"/>
          <w:jc w:val="center"/>
        </w:trPr>
        <w:tc>
          <w:tcPr>
            <w:tcW w:w="5194" w:type="dxa"/>
            <w:shd w:val="clear" w:color="auto" w:fill="auto"/>
          </w:tcPr>
          <w:p w14:paraId="54834773" w14:textId="77777777" w:rsidR="009A54B1" w:rsidRPr="004D780E" w:rsidRDefault="009A54B1" w:rsidP="00D10991">
            <w:pPr>
              <w:rPr>
                <w:rFonts w:eastAsia="Calibri"/>
                <w:szCs w:val="28"/>
              </w:rPr>
            </w:pPr>
            <w:r w:rsidRPr="004D780E">
              <w:rPr>
                <w:rFonts w:eastAsia="Calibri"/>
                <w:szCs w:val="28"/>
              </w:rPr>
              <w:t xml:space="preserve">Платан </w:t>
            </w:r>
            <w:proofErr w:type="spellStart"/>
            <w:r w:rsidRPr="004D780E">
              <w:rPr>
                <w:rFonts w:eastAsia="Calibri"/>
                <w:szCs w:val="28"/>
              </w:rPr>
              <w:t>кленолистий</w:t>
            </w:r>
            <w:proofErr w:type="spellEnd"/>
            <w:r w:rsidRPr="004D780E">
              <w:rPr>
                <w:rFonts w:eastAsia="Calibri"/>
                <w:szCs w:val="28"/>
              </w:rPr>
              <w:t xml:space="preserve"> (</w:t>
            </w:r>
            <w:proofErr w:type="spellStart"/>
            <w:r w:rsidRPr="004D780E">
              <w:rPr>
                <w:rFonts w:eastAsia="Calibri"/>
                <w:szCs w:val="28"/>
              </w:rPr>
              <w:t>Platanus</w:t>
            </w:r>
            <w:proofErr w:type="spellEnd"/>
            <w:r w:rsidRPr="004D780E">
              <w:rPr>
                <w:rFonts w:eastAsia="Calibri"/>
                <w:szCs w:val="28"/>
              </w:rPr>
              <w:t xml:space="preserve"> × </w:t>
            </w:r>
            <w:proofErr w:type="spellStart"/>
            <w:r w:rsidRPr="004D780E">
              <w:rPr>
                <w:rFonts w:eastAsia="Calibri"/>
                <w:szCs w:val="28"/>
              </w:rPr>
              <w:t>hispanica</w:t>
            </w:r>
            <w:proofErr w:type="spellEnd"/>
            <w:r w:rsidRPr="004D780E">
              <w:rPr>
                <w:rFonts w:eastAsia="Calibri"/>
                <w:szCs w:val="28"/>
              </w:rPr>
              <w:t>)</w:t>
            </w:r>
          </w:p>
        </w:tc>
        <w:tc>
          <w:tcPr>
            <w:tcW w:w="4408" w:type="dxa"/>
            <w:shd w:val="clear" w:color="auto" w:fill="auto"/>
          </w:tcPr>
          <w:p w14:paraId="4B58DDC5" w14:textId="77777777" w:rsidR="009A54B1" w:rsidRPr="004D780E" w:rsidRDefault="009A54B1" w:rsidP="00D10991">
            <w:pPr>
              <w:jc w:val="center"/>
              <w:rPr>
                <w:rFonts w:eastAsia="Calibri"/>
                <w:szCs w:val="28"/>
              </w:rPr>
            </w:pPr>
            <w:r w:rsidRPr="004D780E">
              <w:rPr>
                <w:rFonts w:eastAsia="Calibri"/>
                <w:szCs w:val="28"/>
              </w:rPr>
              <w:t>Хороша</w:t>
            </w:r>
          </w:p>
        </w:tc>
      </w:tr>
      <w:tr w:rsidR="009A54B1" w:rsidRPr="004D780E" w14:paraId="1D2349AC" w14:textId="77777777" w:rsidTr="00D10991">
        <w:trPr>
          <w:trHeight w:val="272"/>
          <w:jc w:val="center"/>
        </w:trPr>
        <w:tc>
          <w:tcPr>
            <w:tcW w:w="5194" w:type="dxa"/>
            <w:shd w:val="clear" w:color="auto" w:fill="auto"/>
          </w:tcPr>
          <w:p w14:paraId="69DFD715" w14:textId="77777777" w:rsidR="009A54B1" w:rsidRPr="004D780E" w:rsidRDefault="009A54B1" w:rsidP="00D10991">
            <w:pPr>
              <w:rPr>
                <w:rFonts w:eastAsia="Calibri"/>
                <w:szCs w:val="28"/>
              </w:rPr>
            </w:pPr>
            <w:r w:rsidRPr="004D780E">
              <w:rPr>
                <w:rFonts w:eastAsia="Calibri"/>
                <w:szCs w:val="28"/>
              </w:rPr>
              <w:t>Тополя (</w:t>
            </w:r>
            <w:proofErr w:type="spellStart"/>
            <w:r w:rsidRPr="004D780E">
              <w:rPr>
                <w:rFonts w:eastAsia="Calibri"/>
                <w:szCs w:val="28"/>
              </w:rPr>
              <w:t>Populus</w:t>
            </w:r>
            <w:proofErr w:type="spellEnd"/>
            <w:r w:rsidRPr="004D780E">
              <w:rPr>
                <w:rFonts w:eastAsia="Calibri"/>
                <w:szCs w:val="28"/>
              </w:rPr>
              <w:t xml:space="preserve"> </w:t>
            </w:r>
            <w:proofErr w:type="spellStart"/>
            <w:r w:rsidRPr="004D780E">
              <w:rPr>
                <w:rFonts w:eastAsia="Calibri"/>
                <w:szCs w:val="28"/>
              </w:rPr>
              <w:t>spp</w:t>
            </w:r>
            <w:proofErr w:type="spellEnd"/>
            <w:r w:rsidRPr="004D780E">
              <w:rPr>
                <w:rFonts w:eastAsia="Calibri"/>
                <w:szCs w:val="28"/>
              </w:rPr>
              <w:t>.)</w:t>
            </w:r>
          </w:p>
        </w:tc>
        <w:tc>
          <w:tcPr>
            <w:tcW w:w="4408" w:type="dxa"/>
            <w:shd w:val="clear" w:color="auto" w:fill="auto"/>
          </w:tcPr>
          <w:p w14:paraId="4B4B26FB" w14:textId="77777777" w:rsidR="009A54B1" w:rsidRPr="004D780E" w:rsidRDefault="009A54B1" w:rsidP="00D10991">
            <w:pPr>
              <w:jc w:val="center"/>
              <w:rPr>
                <w:rFonts w:eastAsia="Calibri"/>
                <w:szCs w:val="28"/>
              </w:rPr>
            </w:pPr>
            <w:r w:rsidRPr="004D780E">
              <w:rPr>
                <w:rFonts w:eastAsia="Calibri"/>
                <w:szCs w:val="28"/>
              </w:rPr>
              <w:t>Слабка</w:t>
            </w:r>
          </w:p>
        </w:tc>
      </w:tr>
      <w:tr w:rsidR="009A54B1" w:rsidRPr="004D780E" w14:paraId="6E37B15C" w14:textId="77777777" w:rsidTr="00D10991">
        <w:trPr>
          <w:trHeight w:val="272"/>
          <w:jc w:val="center"/>
        </w:trPr>
        <w:tc>
          <w:tcPr>
            <w:tcW w:w="5194" w:type="dxa"/>
            <w:shd w:val="clear" w:color="auto" w:fill="auto"/>
          </w:tcPr>
          <w:p w14:paraId="6DCE00D5" w14:textId="77777777" w:rsidR="009A54B1" w:rsidRPr="004D780E" w:rsidRDefault="009A54B1" w:rsidP="00D10991">
            <w:pPr>
              <w:rPr>
                <w:rFonts w:eastAsia="Calibri"/>
                <w:szCs w:val="28"/>
              </w:rPr>
            </w:pPr>
            <w:r w:rsidRPr="004D780E">
              <w:rPr>
                <w:rFonts w:eastAsia="Calibri"/>
                <w:szCs w:val="28"/>
              </w:rPr>
              <w:t>Дуб звичайний (</w:t>
            </w:r>
            <w:proofErr w:type="spellStart"/>
            <w:r w:rsidRPr="004D780E">
              <w:rPr>
                <w:rFonts w:eastAsia="Calibri"/>
                <w:szCs w:val="28"/>
              </w:rPr>
              <w:t>Quercus</w:t>
            </w:r>
            <w:proofErr w:type="spellEnd"/>
            <w:r w:rsidRPr="004D780E">
              <w:rPr>
                <w:rFonts w:eastAsia="Calibri"/>
                <w:szCs w:val="28"/>
              </w:rPr>
              <w:t xml:space="preserve"> </w:t>
            </w:r>
            <w:proofErr w:type="spellStart"/>
            <w:r w:rsidRPr="004D780E">
              <w:rPr>
                <w:rFonts w:eastAsia="Calibri"/>
                <w:szCs w:val="28"/>
              </w:rPr>
              <w:t>robur</w:t>
            </w:r>
            <w:proofErr w:type="spellEnd"/>
            <w:r w:rsidRPr="004D780E">
              <w:rPr>
                <w:rFonts w:eastAsia="Calibri"/>
                <w:szCs w:val="28"/>
              </w:rPr>
              <w:t>)</w:t>
            </w:r>
          </w:p>
        </w:tc>
        <w:tc>
          <w:tcPr>
            <w:tcW w:w="4408" w:type="dxa"/>
            <w:shd w:val="clear" w:color="auto" w:fill="auto"/>
          </w:tcPr>
          <w:p w14:paraId="1302D1CF" w14:textId="77777777" w:rsidR="009A54B1" w:rsidRPr="004D780E" w:rsidRDefault="009A54B1" w:rsidP="00D10991">
            <w:pPr>
              <w:jc w:val="center"/>
              <w:rPr>
                <w:rFonts w:eastAsia="Calibri"/>
                <w:szCs w:val="28"/>
              </w:rPr>
            </w:pPr>
            <w:r w:rsidRPr="004D780E">
              <w:rPr>
                <w:rFonts w:eastAsia="Calibri"/>
                <w:szCs w:val="28"/>
              </w:rPr>
              <w:t>Хороша</w:t>
            </w:r>
          </w:p>
        </w:tc>
      </w:tr>
      <w:tr w:rsidR="009A54B1" w:rsidRPr="004D780E" w14:paraId="22D03F5B" w14:textId="77777777" w:rsidTr="00D10991">
        <w:trPr>
          <w:trHeight w:val="272"/>
          <w:jc w:val="center"/>
        </w:trPr>
        <w:tc>
          <w:tcPr>
            <w:tcW w:w="5194" w:type="dxa"/>
            <w:shd w:val="clear" w:color="auto" w:fill="auto"/>
          </w:tcPr>
          <w:p w14:paraId="699C1B58" w14:textId="77777777" w:rsidR="009A54B1" w:rsidRPr="004D780E" w:rsidRDefault="009A54B1" w:rsidP="00D10991">
            <w:pPr>
              <w:rPr>
                <w:rFonts w:eastAsia="Calibri"/>
                <w:szCs w:val="28"/>
              </w:rPr>
            </w:pPr>
            <w:r w:rsidRPr="004D780E">
              <w:rPr>
                <w:rFonts w:eastAsia="Calibri"/>
                <w:szCs w:val="28"/>
              </w:rPr>
              <w:t>Акація біла (</w:t>
            </w:r>
            <w:proofErr w:type="spellStart"/>
            <w:r w:rsidRPr="004D780E">
              <w:rPr>
                <w:rFonts w:eastAsia="Calibri"/>
                <w:szCs w:val="28"/>
              </w:rPr>
              <w:t>Robinia</w:t>
            </w:r>
            <w:proofErr w:type="spellEnd"/>
            <w:r w:rsidRPr="004D780E">
              <w:rPr>
                <w:rFonts w:eastAsia="Calibri"/>
                <w:szCs w:val="28"/>
              </w:rPr>
              <w:t xml:space="preserve"> </w:t>
            </w:r>
            <w:proofErr w:type="spellStart"/>
            <w:r w:rsidRPr="004D780E">
              <w:rPr>
                <w:rFonts w:eastAsia="Calibri"/>
                <w:szCs w:val="28"/>
              </w:rPr>
              <w:t>pseudoacacia</w:t>
            </w:r>
            <w:proofErr w:type="spellEnd"/>
            <w:r w:rsidRPr="004D780E">
              <w:rPr>
                <w:rFonts w:eastAsia="Calibri"/>
                <w:szCs w:val="28"/>
              </w:rPr>
              <w:t>)</w:t>
            </w:r>
          </w:p>
        </w:tc>
        <w:tc>
          <w:tcPr>
            <w:tcW w:w="4408" w:type="dxa"/>
            <w:shd w:val="clear" w:color="auto" w:fill="auto"/>
          </w:tcPr>
          <w:p w14:paraId="24D1E1CD" w14:textId="77777777" w:rsidR="009A54B1" w:rsidRPr="004D780E" w:rsidRDefault="009A54B1" w:rsidP="00D10991">
            <w:pPr>
              <w:jc w:val="center"/>
              <w:rPr>
                <w:rFonts w:eastAsia="Calibri"/>
                <w:szCs w:val="28"/>
              </w:rPr>
            </w:pPr>
            <w:r w:rsidRPr="004D780E">
              <w:rPr>
                <w:rFonts w:eastAsia="Calibri"/>
                <w:szCs w:val="28"/>
              </w:rPr>
              <w:t>Хороша</w:t>
            </w:r>
          </w:p>
        </w:tc>
      </w:tr>
      <w:tr w:rsidR="009A54B1" w:rsidRPr="004D780E" w14:paraId="22A68CFA" w14:textId="77777777" w:rsidTr="00D10991">
        <w:trPr>
          <w:trHeight w:val="272"/>
          <w:jc w:val="center"/>
        </w:trPr>
        <w:tc>
          <w:tcPr>
            <w:tcW w:w="5194" w:type="dxa"/>
            <w:shd w:val="clear" w:color="auto" w:fill="auto"/>
          </w:tcPr>
          <w:p w14:paraId="2A1B3D48" w14:textId="77777777" w:rsidR="009A54B1" w:rsidRPr="004D780E" w:rsidRDefault="009A54B1" w:rsidP="00D10991">
            <w:pPr>
              <w:rPr>
                <w:rFonts w:eastAsia="Calibri"/>
                <w:szCs w:val="28"/>
              </w:rPr>
            </w:pPr>
            <w:r w:rsidRPr="004D780E">
              <w:rPr>
                <w:rFonts w:eastAsia="Calibri"/>
                <w:szCs w:val="28"/>
              </w:rPr>
              <w:t>Верба (</w:t>
            </w:r>
            <w:proofErr w:type="spellStart"/>
            <w:r w:rsidRPr="004D780E">
              <w:rPr>
                <w:rFonts w:eastAsia="Calibri"/>
                <w:szCs w:val="28"/>
              </w:rPr>
              <w:t>Salix</w:t>
            </w:r>
            <w:proofErr w:type="spellEnd"/>
            <w:r w:rsidRPr="004D780E">
              <w:rPr>
                <w:rFonts w:eastAsia="Calibri"/>
                <w:szCs w:val="28"/>
              </w:rPr>
              <w:t xml:space="preserve"> </w:t>
            </w:r>
            <w:proofErr w:type="spellStart"/>
            <w:r w:rsidRPr="004D780E">
              <w:rPr>
                <w:rFonts w:eastAsia="Calibri"/>
                <w:szCs w:val="28"/>
              </w:rPr>
              <w:t>spp</w:t>
            </w:r>
            <w:proofErr w:type="spellEnd"/>
            <w:r w:rsidRPr="004D780E">
              <w:rPr>
                <w:rFonts w:eastAsia="Calibri"/>
                <w:szCs w:val="28"/>
              </w:rPr>
              <w:t>.)</w:t>
            </w:r>
          </w:p>
        </w:tc>
        <w:tc>
          <w:tcPr>
            <w:tcW w:w="4408" w:type="dxa"/>
            <w:shd w:val="clear" w:color="auto" w:fill="auto"/>
          </w:tcPr>
          <w:p w14:paraId="720AC7F9" w14:textId="77777777" w:rsidR="009A54B1" w:rsidRPr="004D780E" w:rsidRDefault="009A54B1" w:rsidP="00D10991">
            <w:pPr>
              <w:jc w:val="center"/>
              <w:rPr>
                <w:rFonts w:eastAsia="Calibri"/>
                <w:szCs w:val="28"/>
              </w:rPr>
            </w:pPr>
            <w:r w:rsidRPr="004D780E">
              <w:rPr>
                <w:rFonts w:eastAsia="Calibri"/>
                <w:szCs w:val="28"/>
              </w:rPr>
              <w:t>Слабка</w:t>
            </w:r>
          </w:p>
        </w:tc>
      </w:tr>
      <w:tr w:rsidR="009A54B1" w:rsidRPr="004D780E" w14:paraId="4D2E500D" w14:textId="77777777" w:rsidTr="00D10991">
        <w:trPr>
          <w:trHeight w:val="272"/>
          <w:jc w:val="center"/>
        </w:trPr>
        <w:tc>
          <w:tcPr>
            <w:tcW w:w="5194" w:type="dxa"/>
            <w:shd w:val="clear" w:color="auto" w:fill="auto"/>
          </w:tcPr>
          <w:p w14:paraId="6A7B0D7D" w14:textId="77777777" w:rsidR="009A54B1" w:rsidRPr="004D780E" w:rsidRDefault="009A54B1" w:rsidP="00D10991">
            <w:pPr>
              <w:rPr>
                <w:rFonts w:eastAsia="Calibri"/>
                <w:szCs w:val="28"/>
              </w:rPr>
            </w:pPr>
            <w:r w:rsidRPr="004D780E">
              <w:rPr>
                <w:rFonts w:eastAsia="Calibri"/>
                <w:szCs w:val="28"/>
              </w:rPr>
              <w:t>Софора японська (</w:t>
            </w:r>
            <w:proofErr w:type="spellStart"/>
            <w:r w:rsidRPr="004D780E">
              <w:rPr>
                <w:rFonts w:eastAsia="Calibri"/>
                <w:szCs w:val="28"/>
              </w:rPr>
              <w:t>Sophora</w:t>
            </w:r>
            <w:proofErr w:type="spellEnd"/>
            <w:r w:rsidRPr="004D780E">
              <w:rPr>
                <w:rFonts w:eastAsia="Calibri"/>
                <w:szCs w:val="28"/>
              </w:rPr>
              <w:t xml:space="preserve"> </w:t>
            </w:r>
            <w:proofErr w:type="spellStart"/>
            <w:r w:rsidRPr="004D780E">
              <w:rPr>
                <w:rFonts w:eastAsia="Calibri"/>
                <w:szCs w:val="28"/>
              </w:rPr>
              <w:t>japonica</w:t>
            </w:r>
            <w:proofErr w:type="spellEnd"/>
            <w:r w:rsidRPr="004D780E">
              <w:rPr>
                <w:rFonts w:eastAsia="Calibri"/>
                <w:szCs w:val="28"/>
              </w:rPr>
              <w:t>)</w:t>
            </w:r>
          </w:p>
        </w:tc>
        <w:tc>
          <w:tcPr>
            <w:tcW w:w="4408" w:type="dxa"/>
            <w:shd w:val="clear" w:color="auto" w:fill="auto"/>
          </w:tcPr>
          <w:p w14:paraId="0DC156DF" w14:textId="77777777" w:rsidR="009A54B1" w:rsidRPr="004D780E" w:rsidRDefault="009A54B1" w:rsidP="00D10991">
            <w:pPr>
              <w:jc w:val="center"/>
              <w:rPr>
                <w:rFonts w:eastAsia="Calibri"/>
                <w:szCs w:val="28"/>
              </w:rPr>
            </w:pPr>
            <w:r w:rsidRPr="004D780E">
              <w:rPr>
                <w:rFonts w:eastAsia="Calibri"/>
                <w:szCs w:val="28"/>
              </w:rPr>
              <w:t>Хороша</w:t>
            </w:r>
          </w:p>
        </w:tc>
      </w:tr>
      <w:tr w:rsidR="009A54B1" w:rsidRPr="004D780E" w14:paraId="03E1B063" w14:textId="77777777" w:rsidTr="00D10991">
        <w:trPr>
          <w:trHeight w:val="261"/>
          <w:jc w:val="center"/>
        </w:trPr>
        <w:tc>
          <w:tcPr>
            <w:tcW w:w="5194" w:type="dxa"/>
            <w:shd w:val="clear" w:color="auto" w:fill="auto"/>
          </w:tcPr>
          <w:p w14:paraId="04C1CE8E" w14:textId="77777777" w:rsidR="009A54B1" w:rsidRPr="004D780E" w:rsidRDefault="009A54B1" w:rsidP="00D10991">
            <w:pPr>
              <w:rPr>
                <w:rFonts w:eastAsia="Calibri"/>
                <w:szCs w:val="28"/>
              </w:rPr>
            </w:pPr>
            <w:r w:rsidRPr="004D780E">
              <w:rPr>
                <w:rFonts w:eastAsia="Calibri"/>
                <w:szCs w:val="28"/>
              </w:rPr>
              <w:t>Горобина (</w:t>
            </w:r>
            <w:proofErr w:type="spellStart"/>
            <w:r w:rsidRPr="004D780E">
              <w:rPr>
                <w:rFonts w:eastAsia="Calibri"/>
                <w:szCs w:val="28"/>
              </w:rPr>
              <w:t>Sorbus</w:t>
            </w:r>
            <w:proofErr w:type="spellEnd"/>
            <w:r w:rsidRPr="004D780E">
              <w:rPr>
                <w:rFonts w:eastAsia="Calibri"/>
                <w:szCs w:val="28"/>
              </w:rPr>
              <w:t xml:space="preserve"> </w:t>
            </w:r>
            <w:proofErr w:type="spellStart"/>
            <w:r w:rsidRPr="004D780E">
              <w:rPr>
                <w:rFonts w:eastAsia="Calibri"/>
                <w:szCs w:val="28"/>
              </w:rPr>
              <w:t>spp</w:t>
            </w:r>
            <w:proofErr w:type="spellEnd"/>
            <w:r w:rsidRPr="004D780E">
              <w:rPr>
                <w:rFonts w:eastAsia="Calibri"/>
                <w:szCs w:val="28"/>
              </w:rPr>
              <w:t>.)</w:t>
            </w:r>
          </w:p>
        </w:tc>
        <w:tc>
          <w:tcPr>
            <w:tcW w:w="4408" w:type="dxa"/>
            <w:shd w:val="clear" w:color="auto" w:fill="auto"/>
          </w:tcPr>
          <w:p w14:paraId="1A1DCA2C" w14:textId="77777777" w:rsidR="009A54B1" w:rsidRPr="004D780E" w:rsidRDefault="009A54B1" w:rsidP="00D10991">
            <w:pPr>
              <w:jc w:val="center"/>
              <w:rPr>
                <w:rFonts w:eastAsia="Calibri"/>
                <w:szCs w:val="28"/>
              </w:rPr>
            </w:pPr>
            <w:r w:rsidRPr="004D780E">
              <w:rPr>
                <w:rFonts w:eastAsia="Calibri"/>
                <w:szCs w:val="28"/>
              </w:rPr>
              <w:t>Слабка</w:t>
            </w:r>
          </w:p>
        </w:tc>
      </w:tr>
      <w:tr w:rsidR="009A54B1" w:rsidRPr="004D780E" w14:paraId="39FC06D0" w14:textId="77777777" w:rsidTr="00D10991">
        <w:trPr>
          <w:trHeight w:val="272"/>
          <w:jc w:val="center"/>
        </w:trPr>
        <w:tc>
          <w:tcPr>
            <w:tcW w:w="5194" w:type="dxa"/>
            <w:shd w:val="clear" w:color="auto" w:fill="auto"/>
          </w:tcPr>
          <w:p w14:paraId="04387480" w14:textId="77777777" w:rsidR="009A54B1" w:rsidRPr="004D780E" w:rsidRDefault="009A54B1" w:rsidP="00D10991">
            <w:pPr>
              <w:rPr>
                <w:rFonts w:eastAsia="Calibri"/>
                <w:szCs w:val="28"/>
              </w:rPr>
            </w:pPr>
            <w:r w:rsidRPr="004D780E">
              <w:rPr>
                <w:rFonts w:eastAsia="Calibri"/>
                <w:szCs w:val="28"/>
              </w:rPr>
              <w:t>Туя (</w:t>
            </w:r>
            <w:proofErr w:type="spellStart"/>
            <w:r w:rsidRPr="004D780E">
              <w:rPr>
                <w:rFonts w:eastAsia="Calibri"/>
                <w:szCs w:val="28"/>
              </w:rPr>
              <w:t>Thuja</w:t>
            </w:r>
            <w:proofErr w:type="spellEnd"/>
            <w:r w:rsidRPr="004D780E">
              <w:rPr>
                <w:rFonts w:eastAsia="Calibri"/>
                <w:szCs w:val="28"/>
              </w:rPr>
              <w:t xml:space="preserve"> </w:t>
            </w:r>
            <w:proofErr w:type="spellStart"/>
            <w:r w:rsidRPr="004D780E">
              <w:rPr>
                <w:rFonts w:eastAsia="Calibri"/>
                <w:szCs w:val="28"/>
              </w:rPr>
              <w:t>spp</w:t>
            </w:r>
            <w:proofErr w:type="spellEnd"/>
            <w:r w:rsidRPr="004D780E">
              <w:rPr>
                <w:rFonts w:eastAsia="Calibri"/>
                <w:szCs w:val="28"/>
              </w:rPr>
              <w:t>.)</w:t>
            </w:r>
          </w:p>
        </w:tc>
        <w:tc>
          <w:tcPr>
            <w:tcW w:w="4408" w:type="dxa"/>
            <w:shd w:val="clear" w:color="auto" w:fill="auto"/>
          </w:tcPr>
          <w:p w14:paraId="04D9FE43" w14:textId="77777777" w:rsidR="009A54B1" w:rsidRPr="004D780E" w:rsidRDefault="009A54B1" w:rsidP="00D10991">
            <w:pPr>
              <w:jc w:val="center"/>
              <w:rPr>
                <w:rFonts w:eastAsia="Calibri"/>
                <w:szCs w:val="28"/>
              </w:rPr>
            </w:pPr>
            <w:r w:rsidRPr="004D780E">
              <w:rPr>
                <w:rFonts w:eastAsia="Calibri"/>
                <w:szCs w:val="28"/>
              </w:rPr>
              <w:t>Слабка</w:t>
            </w:r>
          </w:p>
        </w:tc>
      </w:tr>
      <w:tr w:rsidR="009A54B1" w:rsidRPr="004D780E" w14:paraId="50441ECB" w14:textId="77777777" w:rsidTr="00D10991">
        <w:trPr>
          <w:trHeight w:val="272"/>
          <w:jc w:val="center"/>
        </w:trPr>
        <w:tc>
          <w:tcPr>
            <w:tcW w:w="5194" w:type="dxa"/>
            <w:shd w:val="clear" w:color="auto" w:fill="auto"/>
          </w:tcPr>
          <w:p w14:paraId="149E356D" w14:textId="77777777" w:rsidR="009A54B1" w:rsidRPr="004D780E" w:rsidRDefault="009A54B1" w:rsidP="00D10991">
            <w:pPr>
              <w:rPr>
                <w:rFonts w:eastAsia="Calibri"/>
                <w:szCs w:val="28"/>
              </w:rPr>
            </w:pPr>
            <w:r w:rsidRPr="004D780E">
              <w:rPr>
                <w:rFonts w:eastAsia="Calibri"/>
                <w:szCs w:val="28"/>
              </w:rPr>
              <w:t>Липа (</w:t>
            </w:r>
            <w:proofErr w:type="spellStart"/>
            <w:r w:rsidRPr="004D780E">
              <w:rPr>
                <w:rFonts w:eastAsia="Calibri"/>
                <w:szCs w:val="28"/>
              </w:rPr>
              <w:t>Tilia</w:t>
            </w:r>
            <w:proofErr w:type="spellEnd"/>
            <w:r w:rsidRPr="004D780E">
              <w:rPr>
                <w:rFonts w:eastAsia="Calibri"/>
                <w:szCs w:val="28"/>
              </w:rPr>
              <w:t xml:space="preserve"> </w:t>
            </w:r>
            <w:proofErr w:type="spellStart"/>
            <w:r w:rsidRPr="004D780E">
              <w:rPr>
                <w:rFonts w:eastAsia="Calibri"/>
                <w:szCs w:val="28"/>
              </w:rPr>
              <w:t>spp</w:t>
            </w:r>
            <w:proofErr w:type="spellEnd"/>
            <w:r w:rsidRPr="004D780E">
              <w:rPr>
                <w:rFonts w:eastAsia="Calibri"/>
                <w:szCs w:val="28"/>
              </w:rPr>
              <w:t>.)</w:t>
            </w:r>
          </w:p>
        </w:tc>
        <w:tc>
          <w:tcPr>
            <w:tcW w:w="4408" w:type="dxa"/>
            <w:shd w:val="clear" w:color="auto" w:fill="auto"/>
          </w:tcPr>
          <w:p w14:paraId="1474649A" w14:textId="77777777" w:rsidR="009A54B1" w:rsidRPr="004D780E" w:rsidRDefault="009A54B1" w:rsidP="00D10991">
            <w:pPr>
              <w:jc w:val="center"/>
              <w:rPr>
                <w:rFonts w:eastAsia="Calibri"/>
                <w:szCs w:val="28"/>
              </w:rPr>
            </w:pPr>
            <w:r w:rsidRPr="004D780E">
              <w:rPr>
                <w:rFonts w:eastAsia="Calibri"/>
                <w:szCs w:val="28"/>
              </w:rPr>
              <w:t>Хороша</w:t>
            </w:r>
          </w:p>
        </w:tc>
      </w:tr>
      <w:tr w:rsidR="009A54B1" w:rsidRPr="004D780E" w14:paraId="5B5C3DD5" w14:textId="77777777" w:rsidTr="00D10991">
        <w:trPr>
          <w:trHeight w:val="284"/>
          <w:jc w:val="center"/>
        </w:trPr>
        <w:tc>
          <w:tcPr>
            <w:tcW w:w="5194" w:type="dxa"/>
            <w:shd w:val="clear" w:color="auto" w:fill="auto"/>
          </w:tcPr>
          <w:p w14:paraId="605E2A16" w14:textId="77777777" w:rsidR="009A54B1" w:rsidRPr="004D780E" w:rsidRDefault="009A54B1" w:rsidP="00D10991">
            <w:pPr>
              <w:rPr>
                <w:rFonts w:eastAsia="Calibri"/>
                <w:szCs w:val="28"/>
              </w:rPr>
            </w:pPr>
            <w:r w:rsidRPr="004D780E">
              <w:rPr>
                <w:rFonts w:eastAsia="Calibri"/>
                <w:szCs w:val="28"/>
              </w:rPr>
              <w:t>В</w:t>
            </w:r>
            <w:r>
              <w:rPr>
                <w:rFonts w:eastAsia="Calibri"/>
                <w:szCs w:val="28"/>
              </w:rPr>
              <w:t>’</w:t>
            </w:r>
            <w:r w:rsidRPr="004D780E">
              <w:rPr>
                <w:rFonts w:eastAsia="Calibri"/>
                <w:szCs w:val="28"/>
              </w:rPr>
              <w:t>яз (</w:t>
            </w:r>
            <w:proofErr w:type="spellStart"/>
            <w:r w:rsidRPr="004D780E">
              <w:rPr>
                <w:rFonts w:eastAsia="Calibri"/>
                <w:szCs w:val="28"/>
              </w:rPr>
              <w:t>Ulmus</w:t>
            </w:r>
            <w:proofErr w:type="spellEnd"/>
            <w:r w:rsidRPr="004D780E">
              <w:rPr>
                <w:rFonts w:eastAsia="Calibri"/>
                <w:szCs w:val="28"/>
              </w:rPr>
              <w:t xml:space="preserve"> </w:t>
            </w:r>
            <w:proofErr w:type="spellStart"/>
            <w:r w:rsidRPr="004D780E">
              <w:rPr>
                <w:rFonts w:eastAsia="Calibri"/>
                <w:szCs w:val="28"/>
              </w:rPr>
              <w:t>spp</w:t>
            </w:r>
            <w:proofErr w:type="spellEnd"/>
            <w:r w:rsidRPr="004D780E">
              <w:rPr>
                <w:rFonts w:eastAsia="Calibri"/>
                <w:szCs w:val="28"/>
              </w:rPr>
              <w:t>.)</w:t>
            </w:r>
          </w:p>
        </w:tc>
        <w:tc>
          <w:tcPr>
            <w:tcW w:w="4408" w:type="dxa"/>
            <w:shd w:val="clear" w:color="auto" w:fill="auto"/>
          </w:tcPr>
          <w:p w14:paraId="17816DC1" w14:textId="77777777" w:rsidR="009A54B1" w:rsidRPr="004D780E" w:rsidRDefault="009A54B1" w:rsidP="00D10991">
            <w:pPr>
              <w:jc w:val="center"/>
              <w:rPr>
                <w:rFonts w:eastAsia="Calibri"/>
                <w:szCs w:val="28"/>
              </w:rPr>
            </w:pPr>
            <w:r w:rsidRPr="004D780E">
              <w:rPr>
                <w:rFonts w:eastAsia="Calibri"/>
                <w:szCs w:val="28"/>
              </w:rPr>
              <w:t>Хороша</w:t>
            </w:r>
          </w:p>
        </w:tc>
      </w:tr>
    </w:tbl>
    <w:p w14:paraId="7CBD0179" w14:textId="77777777" w:rsidR="009A54B1" w:rsidRPr="004D780E" w:rsidRDefault="009A54B1" w:rsidP="009A54B1">
      <w:pPr>
        <w:pStyle w:val="Default"/>
        <w:ind w:firstLine="567"/>
        <w:jc w:val="both"/>
        <w:rPr>
          <w:color w:val="auto"/>
          <w:sz w:val="28"/>
          <w:szCs w:val="28"/>
        </w:rPr>
      </w:pPr>
    </w:p>
    <w:p w14:paraId="79EE6AC7" w14:textId="77777777" w:rsidR="009A54B1" w:rsidRPr="004D780E" w:rsidRDefault="009A54B1" w:rsidP="009A54B1">
      <w:pPr>
        <w:pStyle w:val="Default"/>
        <w:ind w:firstLine="567"/>
        <w:jc w:val="both"/>
        <w:rPr>
          <w:color w:val="auto"/>
          <w:sz w:val="28"/>
          <w:szCs w:val="28"/>
        </w:rPr>
      </w:pPr>
      <w:r w:rsidRPr="004D780E">
        <w:rPr>
          <w:color w:val="auto"/>
          <w:sz w:val="28"/>
          <w:szCs w:val="28"/>
        </w:rPr>
        <w:t>Винятки можуть застосовуватися у випадку обрізки відмерлих гілок, видалення гілок з міркувань безпеки. Рекомендований діаметр бокової гілки, що видаляється</w:t>
      </w:r>
      <w:r>
        <w:rPr>
          <w:color w:val="auto"/>
          <w:sz w:val="28"/>
          <w:szCs w:val="28"/>
        </w:rPr>
        <w:t>,</w:t>
      </w:r>
      <w:r w:rsidRPr="004D780E">
        <w:rPr>
          <w:color w:val="auto"/>
          <w:sz w:val="28"/>
          <w:szCs w:val="28"/>
        </w:rPr>
        <w:t xml:space="preserve"> не повинен перевищувати 1/3 діаметра материнської гілки (стовбура). Обрізка не повинна негативно вплинути на тривалість життя рослини.</w:t>
      </w:r>
    </w:p>
    <w:p w14:paraId="4A833CD1" w14:textId="77777777" w:rsidR="009A54B1" w:rsidRPr="004D780E" w:rsidRDefault="009A54B1" w:rsidP="009A54B1">
      <w:pPr>
        <w:pStyle w:val="Default"/>
        <w:ind w:firstLine="567"/>
        <w:jc w:val="both"/>
        <w:rPr>
          <w:color w:val="auto"/>
          <w:sz w:val="28"/>
          <w:szCs w:val="28"/>
        </w:rPr>
      </w:pPr>
      <w:r w:rsidRPr="004D780E">
        <w:rPr>
          <w:color w:val="auto"/>
          <w:sz w:val="28"/>
          <w:szCs w:val="28"/>
        </w:rPr>
        <w:t xml:space="preserve">Фахівці, які займаються обрізкою дерев, за специфікою роботи несуть високий ризик перенесення шкідників i хвороб між деревами на одній ділянці та </w:t>
      </w:r>
      <w:r>
        <w:rPr>
          <w:color w:val="auto"/>
          <w:sz w:val="28"/>
          <w:szCs w:val="28"/>
        </w:rPr>
        <w:lastRenderedPageBreak/>
        <w:t>їх</w:t>
      </w:r>
      <w:r w:rsidRPr="004D780E">
        <w:rPr>
          <w:color w:val="auto"/>
          <w:sz w:val="28"/>
          <w:szCs w:val="28"/>
        </w:rPr>
        <w:t xml:space="preserve"> перенесення з однієї ділянки на іншу, тому варто застосовувати відповідні заходи </w:t>
      </w:r>
      <w:proofErr w:type="spellStart"/>
      <w:r w:rsidRPr="004D780E">
        <w:rPr>
          <w:color w:val="auto"/>
          <w:sz w:val="28"/>
          <w:szCs w:val="28"/>
        </w:rPr>
        <w:t>біобезпеки</w:t>
      </w:r>
      <w:proofErr w:type="spellEnd"/>
      <w:r w:rsidRPr="004D780E">
        <w:rPr>
          <w:color w:val="auto"/>
          <w:sz w:val="28"/>
          <w:szCs w:val="28"/>
        </w:rPr>
        <w:t>, щоб обмежити цей ризик (все обладнання має бути очищене та продезінфіковане відповідно до інструкції виробника, чистка інструментів та іншого обладнання має бути частиною щоденного обслуговування). При виконанні робіт забороняється обрізати бензопилою обростаючі гілки першого, другого порядку та галузки,  допускати обриви кори на живій деревині нижче місця зрізу.</w:t>
      </w:r>
    </w:p>
    <w:p w14:paraId="27C106C1" w14:textId="77777777" w:rsidR="009A54B1" w:rsidRPr="004D780E" w:rsidRDefault="009A54B1" w:rsidP="009A54B1">
      <w:pPr>
        <w:pStyle w:val="Default"/>
        <w:ind w:firstLine="567"/>
        <w:jc w:val="both"/>
        <w:rPr>
          <w:color w:val="auto"/>
          <w:sz w:val="28"/>
          <w:szCs w:val="28"/>
        </w:rPr>
      </w:pPr>
      <w:r w:rsidRPr="004D780E">
        <w:rPr>
          <w:color w:val="auto"/>
          <w:sz w:val="28"/>
          <w:szCs w:val="28"/>
        </w:rPr>
        <w:t>1.1.</w:t>
      </w:r>
      <w:r>
        <w:rPr>
          <w:color w:val="auto"/>
          <w:sz w:val="28"/>
          <w:szCs w:val="28"/>
        </w:rPr>
        <w:t> </w:t>
      </w:r>
      <w:r w:rsidRPr="004D780E">
        <w:rPr>
          <w:color w:val="auto"/>
          <w:sz w:val="28"/>
          <w:szCs w:val="28"/>
        </w:rPr>
        <w:t>Особливості проведення формувального обрізання:</w:t>
      </w:r>
    </w:p>
    <w:p w14:paraId="332CD203" w14:textId="77777777" w:rsidR="009A54B1" w:rsidRPr="004D780E" w:rsidRDefault="009A54B1" w:rsidP="009A54B1">
      <w:pPr>
        <w:rPr>
          <w:szCs w:val="28"/>
        </w:rPr>
      </w:pPr>
      <w:r w:rsidRPr="004D780E">
        <w:rPr>
          <w:szCs w:val="28"/>
        </w:rPr>
        <w:t xml:space="preserve">Формувальному обрізанню дерев підлягають не тільки молоді дерева на етапі їх вегетативного розвитку, а і дерева, які розташовані в алейних і рядових посадках вже у </w:t>
      </w:r>
      <w:proofErr w:type="spellStart"/>
      <w:r w:rsidRPr="004D780E">
        <w:rPr>
          <w:szCs w:val="28"/>
        </w:rPr>
        <w:t>напівдорослому</w:t>
      </w:r>
      <w:proofErr w:type="spellEnd"/>
      <w:r w:rsidRPr="004D780E">
        <w:rPr>
          <w:szCs w:val="28"/>
        </w:rPr>
        <w:t xml:space="preserve"> віці. Формувальне обрізання крон дерев обов</w:t>
      </w:r>
      <w:r>
        <w:rPr>
          <w:szCs w:val="28"/>
        </w:rPr>
        <w:t>’</w:t>
      </w:r>
      <w:r w:rsidRPr="004D780E">
        <w:rPr>
          <w:szCs w:val="28"/>
        </w:rPr>
        <w:t>язково проводиться, з метою формування правильної, симетричної, здорової та декоративної крони.</w:t>
      </w:r>
    </w:p>
    <w:p w14:paraId="598183E5" w14:textId="77777777" w:rsidR="009A54B1" w:rsidRPr="004D780E" w:rsidRDefault="009A54B1" w:rsidP="009A54B1">
      <w:pPr>
        <w:rPr>
          <w:szCs w:val="28"/>
        </w:rPr>
      </w:pPr>
      <w:r w:rsidRPr="004D780E">
        <w:rPr>
          <w:szCs w:val="28"/>
        </w:rPr>
        <w:t xml:space="preserve">Крони швидкорослих порід у місцях, де потрібно зберігати певну висоту і форму, обрізують щороку і один раз за 2-4 роки у </w:t>
      </w:r>
      <w:proofErr w:type="spellStart"/>
      <w:r w:rsidRPr="004D780E">
        <w:rPr>
          <w:szCs w:val="28"/>
        </w:rPr>
        <w:t>повільнорослих</w:t>
      </w:r>
      <w:proofErr w:type="spellEnd"/>
      <w:r w:rsidRPr="004D780E">
        <w:rPr>
          <w:szCs w:val="28"/>
        </w:rPr>
        <w:t xml:space="preserve"> (в</w:t>
      </w:r>
      <w:r>
        <w:rPr>
          <w:szCs w:val="28"/>
        </w:rPr>
        <w:t>’</w:t>
      </w:r>
      <w:r w:rsidRPr="004D780E">
        <w:rPr>
          <w:szCs w:val="28"/>
        </w:rPr>
        <w:t xml:space="preserve">яз, дуб і липа). При обрізанні </w:t>
      </w:r>
      <w:proofErr w:type="spellStart"/>
      <w:r w:rsidRPr="004D780E">
        <w:rPr>
          <w:szCs w:val="28"/>
        </w:rPr>
        <w:t>повільнорос</w:t>
      </w:r>
      <w:r>
        <w:rPr>
          <w:szCs w:val="28"/>
        </w:rPr>
        <w:t>л</w:t>
      </w:r>
      <w:r w:rsidRPr="004D780E">
        <w:rPr>
          <w:szCs w:val="28"/>
        </w:rPr>
        <w:t>их</w:t>
      </w:r>
      <w:proofErr w:type="spellEnd"/>
      <w:r w:rsidRPr="004D780E">
        <w:rPr>
          <w:szCs w:val="28"/>
        </w:rPr>
        <w:t xml:space="preserve"> дерев в основному вкорочують однорічні прирости і лише окремі гілки обрізують до </w:t>
      </w:r>
      <w:proofErr w:type="spellStart"/>
      <w:r w:rsidRPr="004D780E">
        <w:rPr>
          <w:szCs w:val="28"/>
        </w:rPr>
        <w:t>дво</w:t>
      </w:r>
      <w:proofErr w:type="spellEnd"/>
      <w:r w:rsidRPr="004D780E">
        <w:rPr>
          <w:szCs w:val="28"/>
        </w:rPr>
        <w:t>-</w:t>
      </w:r>
      <w:r>
        <w:rPr>
          <w:szCs w:val="28"/>
        </w:rPr>
        <w:t xml:space="preserve">, </w:t>
      </w:r>
      <w:r w:rsidRPr="004D780E">
        <w:rPr>
          <w:szCs w:val="28"/>
        </w:rPr>
        <w:t>трирічної деревини.</w:t>
      </w:r>
    </w:p>
    <w:p w14:paraId="58ADDAFB" w14:textId="77777777" w:rsidR="009A54B1" w:rsidRPr="004D780E" w:rsidRDefault="009A54B1" w:rsidP="009A54B1">
      <w:pPr>
        <w:rPr>
          <w:szCs w:val="28"/>
        </w:rPr>
      </w:pPr>
      <w:r w:rsidRPr="004D780E">
        <w:rPr>
          <w:szCs w:val="28"/>
        </w:rPr>
        <w:t>Розрізняють слабке, помірне і сильне формувальне обрізання, ступінь якого залежить від виду дерева, його віку, стану крони та періоду проведення попередньої обрізки:</w:t>
      </w:r>
    </w:p>
    <w:p w14:paraId="20B6B384" w14:textId="77777777" w:rsidR="009A54B1" w:rsidRPr="004D780E" w:rsidRDefault="009A54B1" w:rsidP="009A54B1">
      <w:pPr>
        <w:pStyle w:val="Default"/>
        <w:ind w:firstLine="567"/>
        <w:jc w:val="both"/>
        <w:rPr>
          <w:color w:val="auto"/>
          <w:sz w:val="28"/>
          <w:szCs w:val="28"/>
        </w:rPr>
      </w:pPr>
      <w:r w:rsidRPr="004D780E">
        <w:rPr>
          <w:i/>
          <w:iCs/>
          <w:color w:val="auto"/>
          <w:sz w:val="28"/>
          <w:szCs w:val="28"/>
        </w:rPr>
        <w:t>слабке</w:t>
      </w:r>
      <w:r w:rsidRPr="004D780E">
        <w:rPr>
          <w:color w:val="auto"/>
          <w:sz w:val="28"/>
          <w:szCs w:val="28"/>
        </w:rPr>
        <w:t>: видалення до 15% об</w:t>
      </w:r>
      <w:r>
        <w:rPr>
          <w:color w:val="auto"/>
          <w:sz w:val="28"/>
          <w:szCs w:val="28"/>
        </w:rPr>
        <w:t>’</w:t>
      </w:r>
      <w:r w:rsidRPr="004D780E">
        <w:rPr>
          <w:color w:val="auto"/>
          <w:sz w:val="28"/>
          <w:szCs w:val="28"/>
        </w:rPr>
        <w:t>єму крони (щорічна);</w:t>
      </w:r>
    </w:p>
    <w:p w14:paraId="1C118AC0" w14:textId="77777777" w:rsidR="009A54B1" w:rsidRPr="004D780E" w:rsidRDefault="009A54B1" w:rsidP="009A54B1">
      <w:pPr>
        <w:pStyle w:val="Default"/>
        <w:ind w:firstLine="567"/>
        <w:jc w:val="both"/>
        <w:rPr>
          <w:color w:val="auto"/>
          <w:sz w:val="28"/>
          <w:szCs w:val="28"/>
        </w:rPr>
      </w:pPr>
      <w:r w:rsidRPr="004D780E">
        <w:rPr>
          <w:i/>
          <w:iCs/>
          <w:color w:val="auto"/>
          <w:sz w:val="28"/>
          <w:szCs w:val="28"/>
        </w:rPr>
        <w:t>середнє</w:t>
      </w:r>
      <w:r w:rsidRPr="004D780E">
        <w:rPr>
          <w:color w:val="auto"/>
          <w:sz w:val="28"/>
          <w:szCs w:val="28"/>
        </w:rPr>
        <w:t>: 15-30% об</w:t>
      </w:r>
      <w:r>
        <w:rPr>
          <w:color w:val="auto"/>
          <w:sz w:val="28"/>
          <w:szCs w:val="28"/>
        </w:rPr>
        <w:t>’</w:t>
      </w:r>
      <w:r w:rsidRPr="004D780E">
        <w:rPr>
          <w:color w:val="auto"/>
          <w:sz w:val="28"/>
          <w:szCs w:val="28"/>
        </w:rPr>
        <w:t>єму крони (якщо зелені насадження не обрізалися 2</w:t>
      </w:r>
      <w:r>
        <w:rPr>
          <w:color w:val="auto"/>
          <w:sz w:val="28"/>
          <w:szCs w:val="28"/>
        </w:rPr>
        <w:t> </w:t>
      </w:r>
      <w:r w:rsidRPr="004D780E">
        <w:rPr>
          <w:color w:val="auto"/>
          <w:sz w:val="28"/>
          <w:szCs w:val="28"/>
        </w:rPr>
        <w:t>роки);</w:t>
      </w:r>
    </w:p>
    <w:p w14:paraId="68049947" w14:textId="77777777" w:rsidR="009A54B1" w:rsidRPr="004D780E" w:rsidRDefault="009A54B1" w:rsidP="009A54B1">
      <w:pPr>
        <w:rPr>
          <w:szCs w:val="28"/>
        </w:rPr>
      </w:pPr>
      <w:r w:rsidRPr="004D780E">
        <w:rPr>
          <w:i/>
          <w:iCs/>
          <w:szCs w:val="28"/>
        </w:rPr>
        <w:t>сильне</w:t>
      </w:r>
      <w:r w:rsidRPr="004D780E">
        <w:rPr>
          <w:szCs w:val="28"/>
        </w:rPr>
        <w:t>: 30</w:t>
      </w:r>
      <w:r>
        <w:rPr>
          <w:szCs w:val="28"/>
        </w:rPr>
        <w:t>-</w:t>
      </w:r>
      <w:r w:rsidRPr="004D780E">
        <w:rPr>
          <w:szCs w:val="28"/>
        </w:rPr>
        <w:t>60%, об</w:t>
      </w:r>
      <w:r>
        <w:rPr>
          <w:szCs w:val="28"/>
        </w:rPr>
        <w:t>’</w:t>
      </w:r>
      <w:r w:rsidRPr="004D780E">
        <w:rPr>
          <w:szCs w:val="28"/>
        </w:rPr>
        <w:t>єму крони (у випадках коли зелені насадження не</w:t>
      </w:r>
      <w:r>
        <w:rPr>
          <w:szCs w:val="28"/>
        </w:rPr>
        <w:t> </w:t>
      </w:r>
      <w:r w:rsidRPr="004D780E">
        <w:rPr>
          <w:szCs w:val="28"/>
        </w:rPr>
        <w:t>обрізалися більш ніж 3 роки).</w:t>
      </w:r>
    </w:p>
    <w:p w14:paraId="1379151C" w14:textId="77777777" w:rsidR="009A54B1" w:rsidRPr="004D780E" w:rsidRDefault="009A54B1" w:rsidP="009A54B1">
      <w:pPr>
        <w:pStyle w:val="af0"/>
        <w:tabs>
          <w:tab w:val="left" w:pos="993"/>
        </w:tabs>
        <w:ind w:left="0" w:firstLine="567"/>
        <w:jc w:val="both"/>
        <w:rPr>
          <w:sz w:val="28"/>
          <w:szCs w:val="28"/>
          <w:lang w:val="uk-UA"/>
        </w:rPr>
      </w:pPr>
      <w:r w:rsidRPr="004D780E">
        <w:rPr>
          <w:sz w:val="28"/>
          <w:szCs w:val="28"/>
          <w:lang w:val="uk-UA"/>
        </w:rPr>
        <w:t xml:space="preserve">Кронам дерев найчастіше надають кулясту, овальну, пірамідальну </w:t>
      </w:r>
      <w:proofErr w:type="spellStart"/>
      <w:r w:rsidRPr="004D780E">
        <w:rPr>
          <w:sz w:val="28"/>
          <w:szCs w:val="28"/>
          <w:lang w:val="uk-UA"/>
        </w:rPr>
        <w:t>aбo</w:t>
      </w:r>
      <w:proofErr w:type="spellEnd"/>
      <w:r w:rsidRPr="004D780E">
        <w:rPr>
          <w:sz w:val="28"/>
          <w:szCs w:val="28"/>
          <w:lang w:val="uk-UA"/>
        </w:rPr>
        <w:t xml:space="preserve"> конусоподібну форму.</w:t>
      </w:r>
    </w:p>
    <w:p w14:paraId="272B7E42" w14:textId="77777777" w:rsidR="009A54B1" w:rsidRPr="004D780E" w:rsidRDefault="009A54B1" w:rsidP="009A54B1">
      <w:pPr>
        <w:pStyle w:val="af0"/>
        <w:tabs>
          <w:tab w:val="left" w:pos="993"/>
        </w:tabs>
        <w:ind w:left="0" w:firstLine="567"/>
        <w:jc w:val="both"/>
        <w:rPr>
          <w:sz w:val="28"/>
          <w:szCs w:val="28"/>
          <w:lang w:val="uk-UA"/>
        </w:rPr>
      </w:pPr>
      <w:r w:rsidRPr="004D780E">
        <w:rPr>
          <w:sz w:val="28"/>
          <w:szCs w:val="28"/>
          <w:lang w:val="uk-UA"/>
        </w:rPr>
        <w:t xml:space="preserve">Для створення кулястої чи овальної форми бажано, щоб замість однієї головної </w:t>
      </w:r>
      <w:proofErr w:type="spellStart"/>
      <w:r w:rsidRPr="004D780E">
        <w:rPr>
          <w:sz w:val="28"/>
          <w:szCs w:val="28"/>
          <w:lang w:val="uk-UA"/>
        </w:rPr>
        <w:t>вісі</w:t>
      </w:r>
      <w:proofErr w:type="spellEnd"/>
      <w:r w:rsidRPr="004D780E">
        <w:rPr>
          <w:sz w:val="28"/>
          <w:szCs w:val="28"/>
          <w:lang w:val="uk-UA"/>
        </w:rPr>
        <w:t xml:space="preserve"> були сформовані 2-3, здатні нести основну масу пагонів та листя, для чого закладається ярус бокових гілок, а головну вісь обмежують у зростанні.</w:t>
      </w:r>
    </w:p>
    <w:p w14:paraId="4A976E76" w14:textId="77777777" w:rsidR="009A54B1" w:rsidRPr="004D780E" w:rsidRDefault="009A54B1" w:rsidP="009A54B1">
      <w:pPr>
        <w:pStyle w:val="af0"/>
        <w:tabs>
          <w:tab w:val="left" w:pos="993"/>
        </w:tabs>
        <w:ind w:left="0" w:firstLine="567"/>
        <w:jc w:val="both"/>
        <w:rPr>
          <w:sz w:val="28"/>
          <w:szCs w:val="28"/>
          <w:lang w:val="uk-UA"/>
        </w:rPr>
      </w:pPr>
      <w:r w:rsidRPr="004D780E">
        <w:rPr>
          <w:sz w:val="28"/>
          <w:szCs w:val="28"/>
          <w:lang w:val="uk-UA"/>
        </w:rPr>
        <w:t>Для пірамідальної або конусоподібної форми  визначається ширина основи крони, а потім поступово до вершини зменшують кількість залишених бруньок на пагонах, тобто пагони вкорочують. Видаляють усі гілки, що виходять за межі природної форми.</w:t>
      </w:r>
    </w:p>
    <w:p w14:paraId="2E757F75" w14:textId="77777777" w:rsidR="009A54B1" w:rsidRPr="004D780E" w:rsidRDefault="009A54B1" w:rsidP="009A54B1">
      <w:pPr>
        <w:pStyle w:val="af0"/>
        <w:tabs>
          <w:tab w:val="left" w:pos="993"/>
        </w:tabs>
        <w:ind w:left="0" w:firstLine="567"/>
        <w:jc w:val="both"/>
        <w:rPr>
          <w:sz w:val="28"/>
          <w:szCs w:val="28"/>
          <w:lang w:val="uk-UA"/>
        </w:rPr>
      </w:pPr>
      <w:r w:rsidRPr="004D780E">
        <w:rPr>
          <w:sz w:val="28"/>
          <w:szCs w:val="28"/>
          <w:lang w:val="uk-UA"/>
        </w:rPr>
        <w:t xml:space="preserve">У дерев з плакучою, пірамідальною </w:t>
      </w:r>
      <w:r>
        <w:rPr>
          <w:sz w:val="28"/>
          <w:szCs w:val="28"/>
          <w:lang w:val="uk-UA"/>
        </w:rPr>
        <w:t>або</w:t>
      </w:r>
      <w:r w:rsidRPr="004D780E">
        <w:rPr>
          <w:sz w:val="28"/>
          <w:szCs w:val="28"/>
          <w:lang w:val="uk-UA"/>
        </w:rPr>
        <w:t xml:space="preserve"> кулястою кроною необхідно своєчасно видаляти пагони, що розвиваються на підщепах нижче місця щеплень, а також регулювати ріст, напрям i густоту гілок.</w:t>
      </w:r>
    </w:p>
    <w:p w14:paraId="6CA77621" w14:textId="77777777" w:rsidR="009A54B1" w:rsidRPr="004D780E" w:rsidRDefault="009A54B1" w:rsidP="009A54B1">
      <w:pPr>
        <w:pStyle w:val="af0"/>
        <w:tabs>
          <w:tab w:val="left" w:pos="993"/>
        </w:tabs>
        <w:ind w:left="0" w:firstLine="567"/>
        <w:jc w:val="both"/>
        <w:rPr>
          <w:sz w:val="28"/>
          <w:szCs w:val="28"/>
          <w:lang w:val="uk-UA"/>
        </w:rPr>
      </w:pPr>
      <w:r w:rsidRPr="004D780E">
        <w:rPr>
          <w:sz w:val="28"/>
          <w:szCs w:val="28"/>
          <w:lang w:val="uk-UA"/>
        </w:rPr>
        <w:t>При проведенні формувального обрізування необхідно враховувати природну форму крони, її вікові зміни, можливість пробудження сплячих бруньок та здатність рослини переносити обрізування.</w:t>
      </w:r>
    </w:p>
    <w:p w14:paraId="6F6BCCE4" w14:textId="77777777" w:rsidR="009A54B1" w:rsidRPr="004D780E" w:rsidRDefault="009A54B1" w:rsidP="009A54B1">
      <w:pPr>
        <w:pStyle w:val="af0"/>
        <w:tabs>
          <w:tab w:val="left" w:pos="993"/>
        </w:tabs>
        <w:ind w:left="0" w:firstLine="567"/>
        <w:jc w:val="both"/>
        <w:rPr>
          <w:sz w:val="28"/>
          <w:szCs w:val="28"/>
          <w:lang w:val="uk-UA"/>
        </w:rPr>
      </w:pPr>
      <w:r w:rsidRPr="004D780E">
        <w:rPr>
          <w:sz w:val="28"/>
          <w:szCs w:val="28"/>
          <w:lang w:val="uk-UA"/>
        </w:rPr>
        <w:t xml:space="preserve">Добре </w:t>
      </w:r>
      <w:proofErr w:type="spellStart"/>
      <w:r w:rsidRPr="004D780E">
        <w:rPr>
          <w:sz w:val="28"/>
          <w:szCs w:val="28"/>
          <w:lang w:val="uk-UA"/>
        </w:rPr>
        <w:t>переносять</w:t>
      </w:r>
      <w:proofErr w:type="spellEnd"/>
      <w:r w:rsidRPr="004D780E">
        <w:rPr>
          <w:sz w:val="28"/>
          <w:szCs w:val="28"/>
          <w:lang w:val="uk-UA"/>
        </w:rPr>
        <w:t xml:space="preserve"> обрізку липи, в</w:t>
      </w:r>
      <w:r>
        <w:rPr>
          <w:sz w:val="28"/>
          <w:szCs w:val="28"/>
          <w:lang w:val="uk-UA"/>
        </w:rPr>
        <w:t>’</w:t>
      </w:r>
      <w:r w:rsidRPr="004D780E">
        <w:rPr>
          <w:sz w:val="28"/>
          <w:szCs w:val="28"/>
          <w:lang w:val="uk-UA"/>
        </w:rPr>
        <w:t xml:space="preserve">язи, тополі, осики, верби, ясен пухнастий, робінія </w:t>
      </w:r>
      <w:proofErr w:type="spellStart"/>
      <w:r w:rsidRPr="004D780E">
        <w:rPr>
          <w:sz w:val="28"/>
          <w:szCs w:val="28"/>
          <w:lang w:val="uk-UA"/>
        </w:rPr>
        <w:t>псевдоакація</w:t>
      </w:r>
      <w:proofErr w:type="spellEnd"/>
      <w:r w:rsidRPr="004D780E">
        <w:rPr>
          <w:sz w:val="28"/>
          <w:szCs w:val="28"/>
          <w:lang w:val="uk-UA"/>
        </w:rPr>
        <w:t xml:space="preserve">, ялина звичайна, туя західна, ялівець. Погано </w:t>
      </w:r>
      <w:proofErr w:type="spellStart"/>
      <w:r w:rsidRPr="004D780E">
        <w:rPr>
          <w:sz w:val="28"/>
          <w:szCs w:val="28"/>
          <w:lang w:val="uk-UA"/>
        </w:rPr>
        <w:t>переносять</w:t>
      </w:r>
      <w:proofErr w:type="spellEnd"/>
      <w:r w:rsidRPr="004D780E">
        <w:rPr>
          <w:sz w:val="28"/>
          <w:szCs w:val="28"/>
          <w:lang w:val="uk-UA"/>
        </w:rPr>
        <w:t xml:space="preserve"> обрізку берези, горіхи, ясен звичайний, горобина, черемха, клен гостролистий, сосна, ялиця.</w:t>
      </w:r>
    </w:p>
    <w:p w14:paraId="15A03F3E" w14:textId="77777777" w:rsidR="009A54B1" w:rsidRPr="004D780E" w:rsidRDefault="009A54B1" w:rsidP="009A54B1">
      <w:pPr>
        <w:pStyle w:val="af0"/>
        <w:tabs>
          <w:tab w:val="left" w:pos="993"/>
        </w:tabs>
        <w:ind w:left="0" w:firstLine="567"/>
        <w:jc w:val="both"/>
        <w:rPr>
          <w:sz w:val="28"/>
          <w:szCs w:val="28"/>
          <w:lang w:val="uk-UA" w:eastAsia="uk-UA" w:bidi="uk-UA"/>
        </w:rPr>
      </w:pPr>
      <w:r w:rsidRPr="004D780E">
        <w:rPr>
          <w:sz w:val="28"/>
          <w:szCs w:val="28"/>
          <w:lang w:val="uk-UA"/>
        </w:rPr>
        <w:lastRenderedPageBreak/>
        <w:t xml:space="preserve">Формувальне обрізування краще за все здійснювати ранньою весною </w:t>
      </w:r>
      <w:r>
        <w:rPr>
          <w:sz w:val="28"/>
          <w:szCs w:val="28"/>
          <w:lang w:val="uk-UA"/>
        </w:rPr>
        <w:t>–</w:t>
      </w:r>
      <w:r w:rsidRPr="004D780E">
        <w:rPr>
          <w:sz w:val="28"/>
          <w:szCs w:val="28"/>
          <w:lang w:val="uk-UA"/>
        </w:rPr>
        <w:t xml:space="preserve"> до початку періоду вегетації та восени після завершення листопаду.</w:t>
      </w:r>
    </w:p>
    <w:p w14:paraId="3FA6DD1A" w14:textId="77777777" w:rsidR="009A54B1" w:rsidRPr="004D780E" w:rsidRDefault="009A54B1" w:rsidP="009A54B1">
      <w:pPr>
        <w:pStyle w:val="af0"/>
        <w:tabs>
          <w:tab w:val="left" w:pos="993"/>
        </w:tabs>
        <w:ind w:left="0" w:firstLine="567"/>
        <w:jc w:val="both"/>
        <w:rPr>
          <w:sz w:val="28"/>
          <w:szCs w:val="28"/>
          <w:lang w:val="uk-UA" w:eastAsia="uk-UA" w:bidi="uk-UA"/>
        </w:rPr>
      </w:pPr>
      <w:r w:rsidRPr="004D780E">
        <w:rPr>
          <w:sz w:val="28"/>
          <w:szCs w:val="28"/>
          <w:lang w:val="uk-UA" w:eastAsia="uk-UA" w:bidi="uk-UA"/>
        </w:rPr>
        <w:t>У хвойних рослин формувальну обрізку проводять в період з квітня до другої декади червня.</w:t>
      </w:r>
    </w:p>
    <w:p w14:paraId="7F7D1565" w14:textId="77777777" w:rsidR="009A54B1" w:rsidRPr="004D780E" w:rsidRDefault="009A54B1" w:rsidP="009A54B1">
      <w:pPr>
        <w:pStyle w:val="af0"/>
        <w:tabs>
          <w:tab w:val="left" w:pos="993"/>
        </w:tabs>
        <w:ind w:left="0" w:firstLine="567"/>
        <w:jc w:val="both"/>
        <w:rPr>
          <w:sz w:val="28"/>
          <w:szCs w:val="28"/>
          <w:lang w:val="uk-UA" w:eastAsia="uk-UA" w:bidi="uk-UA"/>
        </w:rPr>
      </w:pPr>
      <w:r w:rsidRPr="004D780E">
        <w:rPr>
          <w:sz w:val="28"/>
          <w:szCs w:val="28"/>
          <w:lang w:val="uk-UA" w:eastAsia="uk-UA" w:bidi="uk-UA"/>
        </w:rPr>
        <w:t>У листопадних дерев формувальну обрізку проводять в період з третьої декади січня до середини квітня, та протягом вегетаційного періоду по мірі виявлення пагонів.</w:t>
      </w:r>
    </w:p>
    <w:p w14:paraId="7CAAB38E" w14:textId="77777777" w:rsidR="009A54B1" w:rsidRPr="004D780E" w:rsidRDefault="009A54B1" w:rsidP="009A54B1">
      <w:pPr>
        <w:pStyle w:val="af0"/>
        <w:tabs>
          <w:tab w:val="left" w:pos="993"/>
        </w:tabs>
        <w:ind w:left="0" w:firstLine="567"/>
        <w:jc w:val="both"/>
        <w:rPr>
          <w:sz w:val="28"/>
          <w:szCs w:val="28"/>
          <w:lang w:val="uk-UA" w:eastAsia="uk-UA" w:bidi="uk-UA"/>
        </w:rPr>
      </w:pPr>
      <w:r w:rsidRPr="004D780E">
        <w:rPr>
          <w:sz w:val="28"/>
          <w:szCs w:val="28"/>
          <w:lang w:val="uk-UA" w:eastAsia="uk-UA" w:bidi="uk-UA"/>
        </w:rPr>
        <w:t xml:space="preserve">Для більшості рослин літнє формування або в період вегетації можливе, а для деяких рослин, зокрема, для </w:t>
      </w:r>
      <w:proofErr w:type="spellStart"/>
      <w:r w:rsidRPr="004D780E">
        <w:rPr>
          <w:sz w:val="28"/>
          <w:szCs w:val="28"/>
          <w:lang w:val="uk-UA" w:eastAsia="uk-UA" w:bidi="uk-UA"/>
        </w:rPr>
        <w:t>ранньоквітуючих</w:t>
      </w:r>
      <w:proofErr w:type="spellEnd"/>
      <w:r w:rsidRPr="004D780E">
        <w:rPr>
          <w:sz w:val="28"/>
          <w:szCs w:val="28"/>
          <w:lang w:val="uk-UA" w:eastAsia="uk-UA" w:bidi="uk-UA"/>
        </w:rPr>
        <w:t>, воно необхідне.</w:t>
      </w:r>
    </w:p>
    <w:p w14:paraId="3BB75622" w14:textId="77777777" w:rsidR="009A54B1" w:rsidRPr="004D780E" w:rsidRDefault="009A54B1" w:rsidP="009A54B1">
      <w:pPr>
        <w:pStyle w:val="af0"/>
        <w:tabs>
          <w:tab w:val="left" w:pos="993"/>
        </w:tabs>
        <w:ind w:left="0" w:firstLine="567"/>
        <w:jc w:val="both"/>
        <w:rPr>
          <w:sz w:val="28"/>
          <w:szCs w:val="28"/>
          <w:lang w:val="uk-UA" w:eastAsia="uk-UA" w:bidi="uk-UA"/>
        </w:rPr>
      </w:pPr>
      <w:r w:rsidRPr="004D780E">
        <w:rPr>
          <w:sz w:val="28"/>
          <w:szCs w:val="28"/>
          <w:lang w:val="uk-UA"/>
        </w:rPr>
        <w:t>Перед початком будь-яких робіт з обрізування також необхідно оцінити фази розвитку дерева.</w:t>
      </w:r>
    </w:p>
    <w:p w14:paraId="03702076" w14:textId="77777777" w:rsidR="009A54B1" w:rsidRPr="004D780E" w:rsidRDefault="009A54B1" w:rsidP="009A54B1">
      <w:pPr>
        <w:rPr>
          <w:szCs w:val="28"/>
        </w:rPr>
      </w:pPr>
      <w:r w:rsidRPr="004D780E">
        <w:rPr>
          <w:szCs w:val="28"/>
        </w:rPr>
        <w:t>1.1.1.</w:t>
      </w:r>
      <w:r>
        <w:rPr>
          <w:szCs w:val="28"/>
        </w:rPr>
        <w:t> </w:t>
      </w:r>
      <w:r w:rsidRPr="004D780E">
        <w:rPr>
          <w:szCs w:val="28"/>
        </w:rPr>
        <w:t>Основні операції обрізування крони дерев.</w:t>
      </w:r>
    </w:p>
    <w:p w14:paraId="7F99F4A1" w14:textId="77777777" w:rsidR="009A54B1" w:rsidRPr="004D780E" w:rsidRDefault="009A54B1" w:rsidP="009A54B1">
      <w:pPr>
        <w:rPr>
          <w:szCs w:val="28"/>
        </w:rPr>
      </w:pPr>
      <w:r w:rsidRPr="004D780E">
        <w:rPr>
          <w:i/>
          <w:szCs w:val="28"/>
        </w:rPr>
        <w:t>Структурне обрізування</w:t>
      </w:r>
      <w:r w:rsidRPr="004D780E">
        <w:rPr>
          <w:szCs w:val="28"/>
        </w:rPr>
        <w:t xml:space="preserve"> — втручання в форму крони дерева для встановлення та підтримки бажаної стабільної структури (наприклад шляхом видалення a6o вкорочення гілок із гострими розвилками). Зміна висоти дерева </w:t>
      </w:r>
      <w:r>
        <w:rPr>
          <w:szCs w:val="28"/>
        </w:rPr>
        <w:t>або</w:t>
      </w:r>
      <w:r w:rsidRPr="004D780E">
        <w:rPr>
          <w:szCs w:val="28"/>
        </w:rPr>
        <w:t xml:space="preserve"> істотна зміна форми крони не допускається.</w:t>
      </w:r>
    </w:p>
    <w:p w14:paraId="504AB34E" w14:textId="77777777" w:rsidR="009A54B1" w:rsidRPr="004D780E" w:rsidRDefault="009A54B1" w:rsidP="009A54B1">
      <w:pPr>
        <w:rPr>
          <w:szCs w:val="28"/>
        </w:rPr>
      </w:pPr>
      <w:r w:rsidRPr="004D780E">
        <w:rPr>
          <w:szCs w:val="28"/>
        </w:rPr>
        <w:t>Підставами для структурного обрізування можуть бути: формування єдиного головного стовбура; пригнічення відрослих вторинних пагонів; обмеження тертя гілок, там де вони не зрослись; видалення/вкорочення гілок, уражених шкідниками a6o хворобами; формування гарного розподілу гілок.</w:t>
      </w:r>
    </w:p>
    <w:p w14:paraId="5CCDAA0D" w14:textId="77777777" w:rsidR="009A54B1" w:rsidRPr="004D780E" w:rsidRDefault="009A54B1" w:rsidP="009A54B1">
      <w:pPr>
        <w:pStyle w:val="Default"/>
        <w:jc w:val="both"/>
        <w:rPr>
          <w:color w:val="auto"/>
          <w:sz w:val="28"/>
          <w:szCs w:val="28"/>
        </w:rPr>
      </w:pPr>
      <w:r w:rsidRPr="004D780E">
        <w:rPr>
          <w:color w:val="auto"/>
          <w:sz w:val="28"/>
          <w:szCs w:val="28"/>
        </w:rPr>
        <w:object w:dxaOrig="12810" w:dyaOrig="4980" w14:anchorId="716F8914">
          <v:shape id="_x0000_i1026" type="#_x0000_t75" style="width:437.4pt;height:170.4pt" o:ole="">
            <v:imagedata r:id="rId7" o:title=""/>
          </v:shape>
          <o:OLEObject Type="Embed" ProgID="PBrush" ShapeID="_x0000_i1026" DrawAspect="Content" ObjectID="_1807099080" r:id="rId8"/>
        </w:object>
      </w:r>
    </w:p>
    <w:p w14:paraId="59019215" w14:textId="77777777" w:rsidR="009A54B1" w:rsidRPr="004D780E" w:rsidRDefault="009A54B1" w:rsidP="009A54B1">
      <w:pPr>
        <w:pStyle w:val="Default"/>
        <w:jc w:val="center"/>
        <w:rPr>
          <w:color w:val="auto"/>
          <w:sz w:val="28"/>
          <w:szCs w:val="28"/>
        </w:rPr>
      </w:pPr>
      <w:r w:rsidRPr="004D780E">
        <w:rPr>
          <w:color w:val="auto"/>
          <w:sz w:val="28"/>
          <w:szCs w:val="28"/>
        </w:rPr>
        <w:t>Рис.</w:t>
      </w:r>
      <w:r>
        <w:rPr>
          <w:color w:val="auto"/>
          <w:sz w:val="28"/>
          <w:szCs w:val="28"/>
        </w:rPr>
        <w:t xml:space="preserve"> 1.</w:t>
      </w:r>
      <w:r w:rsidRPr="004D780E">
        <w:rPr>
          <w:color w:val="auto"/>
          <w:sz w:val="28"/>
          <w:szCs w:val="28"/>
        </w:rPr>
        <w:t xml:space="preserve"> Структурне обрізування крони.</w:t>
      </w:r>
    </w:p>
    <w:p w14:paraId="2C4E15E8" w14:textId="77777777" w:rsidR="009A54B1" w:rsidRPr="004D780E" w:rsidRDefault="009A54B1" w:rsidP="009A54B1">
      <w:pPr>
        <w:pStyle w:val="Default"/>
        <w:jc w:val="center"/>
        <w:rPr>
          <w:color w:val="auto"/>
          <w:sz w:val="28"/>
          <w:szCs w:val="28"/>
        </w:rPr>
      </w:pPr>
      <w:r w:rsidRPr="004D780E">
        <w:rPr>
          <w:color w:val="auto"/>
          <w:sz w:val="28"/>
          <w:szCs w:val="28"/>
        </w:rPr>
        <w:t>(Європейський стандарт обрізки дерев)</w:t>
      </w:r>
    </w:p>
    <w:p w14:paraId="4AAB3CCC" w14:textId="77777777" w:rsidR="009A54B1" w:rsidRPr="004D780E" w:rsidRDefault="009A54B1" w:rsidP="009A54B1">
      <w:pPr>
        <w:pStyle w:val="Default"/>
        <w:ind w:firstLine="567"/>
        <w:jc w:val="both"/>
        <w:rPr>
          <w:color w:val="auto"/>
          <w:sz w:val="28"/>
          <w:szCs w:val="28"/>
        </w:rPr>
      </w:pPr>
    </w:p>
    <w:p w14:paraId="26483DF2" w14:textId="77777777" w:rsidR="009A54B1" w:rsidRPr="004D780E" w:rsidRDefault="009A54B1" w:rsidP="009A54B1">
      <w:pPr>
        <w:pStyle w:val="Default"/>
        <w:ind w:firstLine="567"/>
        <w:jc w:val="both"/>
        <w:rPr>
          <w:color w:val="auto"/>
          <w:sz w:val="28"/>
          <w:szCs w:val="28"/>
        </w:rPr>
      </w:pPr>
      <w:r w:rsidRPr="004D780E">
        <w:rPr>
          <w:i/>
          <w:color w:val="auto"/>
          <w:sz w:val="28"/>
          <w:szCs w:val="28"/>
        </w:rPr>
        <w:t>Бічне вкорочення крони</w:t>
      </w:r>
      <w:r w:rsidRPr="004D780E">
        <w:rPr>
          <w:color w:val="auto"/>
          <w:sz w:val="28"/>
          <w:szCs w:val="28"/>
        </w:rPr>
        <w:t xml:space="preserve"> </w:t>
      </w:r>
      <w:r>
        <w:rPr>
          <w:color w:val="auto"/>
          <w:sz w:val="28"/>
          <w:szCs w:val="28"/>
        </w:rPr>
        <w:t>–</w:t>
      </w:r>
      <w:r w:rsidRPr="004D780E">
        <w:rPr>
          <w:color w:val="auto"/>
          <w:sz w:val="28"/>
          <w:szCs w:val="28"/>
        </w:rPr>
        <w:t xml:space="preserve"> втручання, спрямоване на зменшення бічних </w:t>
      </w:r>
      <w:r>
        <w:rPr>
          <w:color w:val="auto"/>
          <w:sz w:val="28"/>
          <w:szCs w:val="28"/>
        </w:rPr>
        <w:t>або</w:t>
      </w:r>
      <w:r w:rsidRPr="004D780E">
        <w:rPr>
          <w:color w:val="auto"/>
          <w:sz w:val="28"/>
          <w:szCs w:val="28"/>
        </w:rPr>
        <w:t xml:space="preserve"> нижніх частин крони. Бічне вкорочення крони не порушує верхівку крони i не змінює висоту дерева.</w:t>
      </w:r>
    </w:p>
    <w:p w14:paraId="3C7D2C9B" w14:textId="77777777" w:rsidR="009A54B1" w:rsidRPr="004D780E" w:rsidRDefault="009A54B1" w:rsidP="009A54B1">
      <w:pPr>
        <w:pStyle w:val="Default"/>
        <w:ind w:firstLine="567"/>
        <w:jc w:val="both"/>
        <w:rPr>
          <w:color w:val="auto"/>
          <w:sz w:val="28"/>
          <w:szCs w:val="28"/>
        </w:rPr>
      </w:pPr>
      <w:r w:rsidRPr="004D780E">
        <w:rPr>
          <w:color w:val="auto"/>
          <w:sz w:val="28"/>
          <w:szCs w:val="28"/>
        </w:rPr>
        <w:t>Підставами для бічного вкорочення крони можуть бути:</w:t>
      </w:r>
    </w:p>
    <w:p w14:paraId="2924F8EC" w14:textId="77777777" w:rsidR="009A54B1" w:rsidRPr="004D780E" w:rsidRDefault="009A54B1" w:rsidP="009A54B1">
      <w:pPr>
        <w:pStyle w:val="Default"/>
        <w:ind w:firstLine="567"/>
        <w:jc w:val="both"/>
        <w:rPr>
          <w:color w:val="auto"/>
          <w:sz w:val="28"/>
          <w:szCs w:val="28"/>
        </w:rPr>
      </w:pPr>
      <w:r w:rsidRPr="004D780E">
        <w:rPr>
          <w:color w:val="auto"/>
          <w:sz w:val="28"/>
          <w:szCs w:val="28"/>
        </w:rPr>
        <w:t>-</w:t>
      </w:r>
      <w:r>
        <w:rPr>
          <w:color w:val="auto"/>
          <w:sz w:val="28"/>
          <w:szCs w:val="28"/>
        </w:rPr>
        <w:t> </w:t>
      </w:r>
      <w:r w:rsidRPr="004D780E">
        <w:rPr>
          <w:color w:val="auto"/>
          <w:sz w:val="28"/>
          <w:szCs w:val="28"/>
        </w:rPr>
        <w:t xml:space="preserve">попередження можливого пошкодження гілками розташованих поруч ліній </w:t>
      </w:r>
      <w:proofErr w:type="spellStart"/>
      <w:r w:rsidRPr="004D780E">
        <w:rPr>
          <w:color w:val="auto"/>
          <w:sz w:val="28"/>
          <w:szCs w:val="28"/>
        </w:rPr>
        <w:t>електропередач</w:t>
      </w:r>
      <w:proofErr w:type="spellEnd"/>
      <w:r w:rsidRPr="004D780E">
        <w:rPr>
          <w:color w:val="auto"/>
          <w:sz w:val="28"/>
          <w:szCs w:val="28"/>
        </w:rPr>
        <w:t>, фасадів будівель чи вікон тощо;</w:t>
      </w:r>
    </w:p>
    <w:p w14:paraId="0A6E3B92" w14:textId="77777777" w:rsidR="009A54B1" w:rsidRPr="004D780E" w:rsidRDefault="009A54B1" w:rsidP="009A54B1">
      <w:pPr>
        <w:pStyle w:val="Default"/>
        <w:ind w:firstLine="567"/>
        <w:jc w:val="both"/>
        <w:rPr>
          <w:color w:val="auto"/>
          <w:sz w:val="28"/>
          <w:szCs w:val="28"/>
        </w:rPr>
      </w:pPr>
      <w:r w:rsidRPr="004D780E">
        <w:rPr>
          <w:color w:val="auto"/>
          <w:sz w:val="28"/>
          <w:szCs w:val="28"/>
        </w:rPr>
        <w:t>-</w:t>
      </w:r>
      <w:r>
        <w:rPr>
          <w:color w:val="auto"/>
          <w:sz w:val="28"/>
          <w:szCs w:val="28"/>
        </w:rPr>
        <w:t> </w:t>
      </w:r>
      <w:r w:rsidRPr="004D780E">
        <w:rPr>
          <w:color w:val="auto"/>
          <w:sz w:val="28"/>
          <w:szCs w:val="28"/>
        </w:rPr>
        <w:t>покращ</w:t>
      </w:r>
      <w:r>
        <w:rPr>
          <w:color w:val="auto"/>
          <w:sz w:val="28"/>
          <w:szCs w:val="28"/>
        </w:rPr>
        <w:t>а</w:t>
      </w:r>
      <w:r w:rsidRPr="004D780E">
        <w:rPr>
          <w:color w:val="auto"/>
          <w:sz w:val="28"/>
          <w:szCs w:val="28"/>
        </w:rPr>
        <w:t>ння стійкості дерев, коригуюче зменшення/вкорочення важких верхівок крони, виправлення дестабілізованих гілок тощо;</w:t>
      </w:r>
    </w:p>
    <w:p w14:paraId="41F00E9B" w14:textId="77777777" w:rsidR="009A54B1" w:rsidRPr="004D780E" w:rsidRDefault="009A54B1" w:rsidP="009A54B1">
      <w:pPr>
        <w:pStyle w:val="Default"/>
        <w:ind w:firstLine="567"/>
        <w:jc w:val="both"/>
        <w:rPr>
          <w:color w:val="auto"/>
          <w:sz w:val="28"/>
          <w:szCs w:val="28"/>
        </w:rPr>
      </w:pPr>
      <w:r w:rsidRPr="004D780E">
        <w:rPr>
          <w:color w:val="auto"/>
          <w:sz w:val="28"/>
          <w:szCs w:val="28"/>
        </w:rPr>
        <w:t>-</w:t>
      </w:r>
      <w:r>
        <w:rPr>
          <w:color w:val="auto"/>
          <w:sz w:val="28"/>
          <w:szCs w:val="28"/>
        </w:rPr>
        <w:t> </w:t>
      </w:r>
      <w:r w:rsidRPr="004D780E">
        <w:rPr>
          <w:color w:val="auto"/>
          <w:sz w:val="28"/>
          <w:szCs w:val="28"/>
        </w:rPr>
        <w:t>збереження можливості для руху людей та транспорту.</w:t>
      </w:r>
    </w:p>
    <w:p w14:paraId="316D1D7C" w14:textId="77777777" w:rsidR="009A54B1" w:rsidRPr="004D780E" w:rsidRDefault="009A54B1" w:rsidP="009A54B1">
      <w:pPr>
        <w:pStyle w:val="Default"/>
        <w:ind w:firstLine="567"/>
        <w:jc w:val="both"/>
        <w:rPr>
          <w:color w:val="auto"/>
          <w:sz w:val="28"/>
          <w:szCs w:val="28"/>
        </w:rPr>
      </w:pPr>
      <w:r w:rsidRPr="004D780E">
        <w:rPr>
          <w:color w:val="auto"/>
          <w:sz w:val="28"/>
          <w:szCs w:val="28"/>
        </w:rPr>
        <w:t>Усі зрізи повинні бути якомога меншими, щоб досягти бажаного результату.</w:t>
      </w:r>
    </w:p>
    <w:p w14:paraId="4210FB55" w14:textId="77777777" w:rsidR="009A54B1" w:rsidRPr="004D780E" w:rsidRDefault="009A54B1" w:rsidP="009A54B1">
      <w:pPr>
        <w:pStyle w:val="Default"/>
        <w:ind w:firstLine="567"/>
        <w:jc w:val="both"/>
        <w:rPr>
          <w:color w:val="auto"/>
          <w:sz w:val="28"/>
          <w:szCs w:val="28"/>
        </w:rPr>
      </w:pPr>
      <w:r w:rsidRPr="004D780E">
        <w:rPr>
          <w:color w:val="auto"/>
          <w:sz w:val="28"/>
          <w:szCs w:val="28"/>
        </w:rPr>
        <w:lastRenderedPageBreak/>
        <w:t>Відростання необхідно розглядати як реакцію на втручання. Тому бічне вкорочення крони доведеться часто періодично повторювати, щоб керувати відростанням гілок дерева.</w:t>
      </w:r>
    </w:p>
    <w:p w14:paraId="2086CB31" w14:textId="4ED703B9" w:rsidR="009A54B1" w:rsidRPr="004D780E" w:rsidRDefault="009A54B1" w:rsidP="009A54B1">
      <w:pPr>
        <w:pStyle w:val="Default"/>
        <w:jc w:val="center"/>
        <w:rPr>
          <w:color w:val="auto"/>
          <w:sz w:val="28"/>
          <w:szCs w:val="28"/>
        </w:rPr>
      </w:pPr>
      <w:r w:rsidRPr="004D780E">
        <w:rPr>
          <w:noProof/>
          <w:color w:val="auto"/>
          <w:sz w:val="28"/>
          <w:szCs w:val="28"/>
          <w:lang w:eastAsia="ru-RU"/>
        </w:rPr>
        <w:drawing>
          <wp:inline distT="0" distB="0" distL="0" distR="0" wp14:anchorId="5EEAB10F" wp14:editId="70C84A4B">
            <wp:extent cx="2567940" cy="1203960"/>
            <wp:effectExtent l="0" t="0" r="381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67940" cy="1203960"/>
                    </a:xfrm>
                    <a:prstGeom prst="rect">
                      <a:avLst/>
                    </a:prstGeom>
                    <a:noFill/>
                    <a:ln>
                      <a:noFill/>
                    </a:ln>
                  </pic:spPr>
                </pic:pic>
              </a:graphicData>
            </a:graphic>
          </wp:inline>
        </w:drawing>
      </w:r>
    </w:p>
    <w:p w14:paraId="6E2DCC13" w14:textId="77777777" w:rsidR="009A54B1" w:rsidRPr="004D780E" w:rsidRDefault="009A54B1" w:rsidP="009A54B1">
      <w:pPr>
        <w:pStyle w:val="Default"/>
        <w:jc w:val="center"/>
        <w:rPr>
          <w:color w:val="auto"/>
          <w:sz w:val="28"/>
          <w:szCs w:val="28"/>
        </w:rPr>
      </w:pPr>
      <w:r w:rsidRPr="004D780E">
        <w:rPr>
          <w:color w:val="auto"/>
          <w:sz w:val="28"/>
          <w:szCs w:val="28"/>
        </w:rPr>
        <w:t>Рис.</w:t>
      </w:r>
      <w:r>
        <w:rPr>
          <w:color w:val="auto"/>
          <w:sz w:val="28"/>
          <w:szCs w:val="28"/>
        </w:rPr>
        <w:t xml:space="preserve"> 2.</w:t>
      </w:r>
      <w:r w:rsidRPr="004D780E">
        <w:rPr>
          <w:color w:val="auto"/>
          <w:sz w:val="28"/>
          <w:szCs w:val="28"/>
        </w:rPr>
        <w:t xml:space="preserve"> Бічне вкорочення крони</w:t>
      </w:r>
    </w:p>
    <w:p w14:paraId="6DFAD45C" w14:textId="77777777" w:rsidR="009A54B1" w:rsidRPr="004D780E" w:rsidRDefault="009A54B1" w:rsidP="009A54B1">
      <w:pPr>
        <w:pStyle w:val="Default"/>
        <w:jc w:val="center"/>
        <w:rPr>
          <w:color w:val="auto"/>
          <w:sz w:val="28"/>
          <w:szCs w:val="28"/>
        </w:rPr>
      </w:pPr>
      <w:r w:rsidRPr="004D780E">
        <w:rPr>
          <w:color w:val="auto"/>
          <w:sz w:val="28"/>
          <w:szCs w:val="28"/>
        </w:rPr>
        <w:t>(Європейський стандарт обрізки дерев)</w:t>
      </w:r>
    </w:p>
    <w:p w14:paraId="4AB1B725" w14:textId="77777777" w:rsidR="009A54B1" w:rsidRPr="004D780E" w:rsidRDefault="009A54B1" w:rsidP="009A54B1">
      <w:pPr>
        <w:pStyle w:val="Default"/>
        <w:ind w:firstLine="567"/>
        <w:jc w:val="both"/>
        <w:rPr>
          <w:color w:val="auto"/>
          <w:sz w:val="28"/>
          <w:szCs w:val="28"/>
        </w:rPr>
      </w:pPr>
    </w:p>
    <w:p w14:paraId="1ECBEBAC" w14:textId="77777777" w:rsidR="009A54B1" w:rsidRPr="004D780E" w:rsidRDefault="009A54B1" w:rsidP="009A54B1">
      <w:pPr>
        <w:pStyle w:val="Default"/>
        <w:ind w:firstLine="567"/>
        <w:jc w:val="both"/>
        <w:rPr>
          <w:color w:val="auto"/>
          <w:sz w:val="28"/>
          <w:szCs w:val="28"/>
        </w:rPr>
      </w:pPr>
      <w:r w:rsidRPr="004D780E">
        <w:rPr>
          <w:i/>
          <w:color w:val="auto"/>
          <w:sz w:val="28"/>
          <w:szCs w:val="28"/>
        </w:rPr>
        <w:t>Верхнє вкорочення крони</w:t>
      </w:r>
      <w:r w:rsidRPr="004D780E">
        <w:rPr>
          <w:color w:val="auto"/>
          <w:sz w:val="28"/>
          <w:szCs w:val="28"/>
        </w:rPr>
        <w:t xml:space="preserve"> </w:t>
      </w:r>
      <w:r>
        <w:rPr>
          <w:color w:val="auto"/>
          <w:sz w:val="28"/>
          <w:szCs w:val="28"/>
        </w:rPr>
        <w:t>–</w:t>
      </w:r>
      <w:r w:rsidRPr="004D780E">
        <w:rPr>
          <w:color w:val="auto"/>
          <w:sz w:val="28"/>
          <w:szCs w:val="28"/>
        </w:rPr>
        <w:t xml:space="preserve"> зменшення верхівки, верхньої частини крони.</w:t>
      </w:r>
    </w:p>
    <w:p w14:paraId="101CE82C" w14:textId="77777777" w:rsidR="009A54B1" w:rsidRPr="004D780E" w:rsidRDefault="009A54B1" w:rsidP="009A54B1">
      <w:pPr>
        <w:pStyle w:val="Default"/>
        <w:ind w:firstLine="567"/>
        <w:jc w:val="both"/>
        <w:rPr>
          <w:color w:val="auto"/>
          <w:sz w:val="28"/>
          <w:szCs w:val="28"/>
        </w:rPr>
      </w:pPr>
      <w:r w:rsidRPr="004D780E">
        <w:rPr>
          <w:color w:val="auto"/>
          <w:sz w:val="28"/>
          <w:szCs w:val="28"/>
        </w:rPr>
        <w:t>Підставами для верхнього вкорочення крони можуть бути пониження крони дерева під електромережами та іншими комунікаціями, де потрібно зберігати певну висоту дерева. Згідно з вимогами ДБН В.2.3-5:2018 «Вулиці та дороги населених пунктів», відстань від повітряних електромереж до дерев слід приймати відповідно до Правил улаштування електроустановок.</w:t>
      </w:r>
    </w:p>
    <w:p w14:paraId="4003ACC9" w14:textId="77777777" w:rsidR="009A54B1" w:rsidRPr="004D780E" w:rsidRDefault="009A54B1" w:rsidP="009A54B1">
      <w:pPr>
        <w:pStyle w:val="Default"/>
        <w:ind w:firstLine="567"/>
        <w:jc w:val="both"/>
        <w:rPr>
          <w:color w:val="auto"/>
          <w:sz w:val="28"/>
          <w:szCs w:val="28"/>
        </w:rPr>
      </w:pPr>
      <w:r w:rsidRPr="004D780E">
        <w:rPr>
          <w:color w:val="auto"/>
          <w:sz w:val="28"/>
          <w:szCs w:val="28"/>
        </w:rPr>
        <w:t xml:space="preserve">Цей тип обрізки є менш поширеним, i його завжди слід розглядати разом із необхідністю механічної стабілізації всього дерева. Мета полягає не в тому, щоб зробити дерева меншими в довгостроковій перспективі, а в тому, щоб зберегти </w:t>
      </w:r>
      <w:proofErr w:type="spellStart"/>
      <w:r w:rsidRPr="004D780E">
        <w:rPr>
          <w:color w:val="auto"/>
          <w:sz w:val="28"/>
          <w:szCs w:val="28"/>
        </w:rPr>
        <w:t>ïx</w:t>
      </w:r>
      <w:proofErr w:type="spellEnd"/>
      <w:r w:rsidRPr="004D780E">
        <w:rPr>
          <w:color w:val="auto"/>
          <w:sz w:val="28"/>
          <w:szCs w:val="28"/>
        </w:rPr>
        <w:t xml:space="preserve"> на певній висоті шляхом багаторазової обрізки. Це втручання, яке часто </w:t>
      </w:r>
      <w:proofErr w:type="spellStart"/>
      <w:r w:rsidRPr="004D780E">
        <w:rPr>
          <w:color w:val="auto"/>
          <w:sz w:val="28"/>
          <w:szCs w:val="28"/>
        </w:rPr>
        <w:t>незворотно</w:t>
      </w:r>
      <w:proofErr w:type="spellEnd"/>
      <w:r w:rsidRPr="004D780E">
        <w:rPr>
          <w:color w:val="auto"/>
          <w:sz w:val="28"/>
          <w:szCs w:val="28"/>
        </w:rPr>
        <w:t xml:space="preserve"> впливає на архітектоніку крони i фізіологію всього дерева.</w:t>
      </w:r>
    </w:p>
    <w:p w14:paraId="68087BD3" w14:textId="77777777" w:rsidR="009A54B1" w:rsidRPr="004D780E" w:rsidRDefault="009A54B1" w:rsidP="009A54B1">
      <w:pPr>
        <w:pStyle w:val="Default"/>
        <w:ind w:firstLine="567"/>
        <w:jc w:val="both"/>
        <w:rPr>
          <w:color w:val="auto"/>
          <w:sz w:val="28"/>
          <w:szCs w:val="28"/>
        </w:rPr>
      </w:pPr>
      <w:r w:rsidRPr="004D780E">
        <w:rPr>
          <w:color w:val="auto"/>
          <w:sz w:val="28"/>
          <w:szCs w:val="28"/>
        </w:rPr>
        <w:t>Перш ніж розглядати можливість зниження верхньої частини крони, важливо розглянути можливі альтернативи для досягнення бажаної механічної стабілізації.</w:t>
      </w:r>
    </w:p>
    <w:p w14:paraId="28834191" w14:textId="77777777" w:rsidR="009A54B1" w:rsidRPr="004D780E" w:rsidRDefault="009A54B1" w:rsidP="009A54B1">
      <w:pPr>
        <w:pStyle w:val="Default"/>
        <w:ind w:firstLine="567"/>
        <w:jc w:val="both"/>
        <w:rPr>
          <w:color w:val="auto"/>
          <w:sz w:val="28"/>
          <w:szCs w:val="28"/>
        </w:rPr>
      </w:pPr>
      <w:r w:rsidRPr="004D780E">
        <w:rPr>
          <w:color w:val="auto"/>
          <w:sz w:val="28"/>
          <w:szCs w:val="28"/>
        </w:rPr>
        <w:t xml:space="preserve">Новий контур верхівки крони повинен відповідати початковій формі крони дерева </w:t>
      </w:r>
      <w:r>
        <w:rPr>
          <w:color w:val="auto"/>
          <w:sz w:val="28"/>
          <w:szCs w:val="28"/>
        </w:rPr>
        <w:t>або</w:t>
      </w:r>
      <w:r w:rsidRPr="004D780E">
        <w:rPr>
          <w:color w:val="auto"/>
          <w:sz w:val="28"/>
          <w:szCs w:val="28"/>
        </w:rPr>
        <w:t xml:space="preserve"> групи дерев, беручи до уваги аеродинаміку.</w:t>
      </w:r>
    </w:p>
    <w:p w14:paraId="4E773170" w14:textId="77777777" w:rsidR="009A54B1" w:rsidRPr="004D780E" w:rsidRDefault="009A54B1" w:rsidP="009A54B1">
      <w:pPr>
        <w:pStyle w:val="Default"/>
        <w:ind w:firstLine="567"/>
        <w:jc w:val="both"/>
        <w:rPr>
          <w:color w:val="auto"/>
          <w:sz w:val="28"/>
          <w:szCs w:val="28"/>
        </w:rPr>
      </w:pPr>
      <w:r w:rsidRPr="004D780E">
        <w:rPr>
          <w:color w:val="auto"/>
          <w:sz w:val="28"/>
          <w:szCs w:val="28"/>
        </w:rPr>
        <w:t xml:space="preserve">Верхнє вкорочення крони завжди має бути частиною довгострокового плану догляду за деревами. </w:t>
      </w:r>
    </w:p>
    <w:p w14:paraId="4DB086C1" w14:textId="77777777" w:rsidR="009A54B1" w:rsidRPr="004D780E" w:rsidRDefault="009A54B1" w:rsidP="009A54B1">
      <w:pPr>
        <w:pStyle w:val="Default"/>
        <w:ind w:firstLine="567"/>
        <w:jc w:val="both"/>
        <w:rPr>
          <w:color w:val="auto"/>
          <w:sz w:val="28"/>
          <w:szCs w:val="28"/>
        </w:rPr>
      </w:pPr>
      <w:r w:rsidRPr="004D780E">
        <w:rPr>
          <w:color w:val="auto"/>
          <w:sz w:val="28"/>
          <w:szCs w:val="28"/>
        </w:rPr>
        <w:t>Після верхньої обрізки крони огляд протягом 3-5 років повинен встановити:</w:t>
      </w:r>
    </w:p>
    <w:p w14:paraId="082E77A1" w14:textId="77777777" w:rsidR="009A54B1" w:rsidRPr="004D780E" w:rsidRDefault="009A54B1" w:rsidP="009A54B1">
      <w:pPr>
        <w:pStyle w:val="Default"/>
        <w:ind w:firstLine="567"/>
        <w:jc w:val="both"/>
        <w:rPr>
          <w:color w:val="auto"/>
          <w:sz w:val="28"/>
          <w:szCs w:val="28"/>
        </w:rPr>
      </w:pPr>
      <w:r w:rsidRPr="004D780E">
        <w:rPr>
          <w:color w:val="auto"/>
          <w:sz w:val="28"/>
          <w:szCs w:val="28"/>
        </w:rPr>
        <w:t>-</w:t>
      </w:r>
      <w:r>
        <w:rPr>
          <w:color w:val="auto"/>
          <w:sz w:val="28"/>
          <w:szCs w:val="28"/>
        </w:rPr>
        <w:t> </w:t>
      </w:r>
      <w:r w:rsidRPr="004D780E">
        <w:rPr>
          <w:color w:val="auto"/>
          <w:sz w:val="28"/>
          <w:szCs w:val="28"/>
        </w:rPr>
        <w:t>чи досягнуто бажаної стабілізації?</w:t>
      </w:r>
    </w:p>
    <w:p w14:paraId="79B002F9" w14:textId="77777777" w:rsidR="009A54B1" w:rsidRPr="004D780E" w:rsidRDefault="009A54B1" w:rsidP="009A54B1">
      <w:pPr>
        <w:pStyle w:val="Default"/>
        <w:ind w:firstLine="567"/>
        <w:jc w:val="both"/>
        <w:rPr>
          <w:color w:val="auto"/>
          <w:sz w:val="28"/>
          <w:szCs w:val="28"/>
        </w:rPr>
      </w:pPr>
      <w:r w:rsidRPr="004D780E">
        <w:rPr>
          <w:color w:val="auto"/>
          <w:sz w:val="28"/>
          <w:szCs w:val="28"/>
        </w:rPr>
        <w:t>-</w:t>
      </w:r>
      <w:r>
        <w:rPr>
          <w:color w:val="auto"/>
          <w:sz w:val="28"/>
          <w:szCs w:val="28"/>
        </w:rPr>
        <w:t> </w:t>
      </w:r>
      <w:r w:rsidRPr="004D780E">
        <w:rPr>
          <w:color w:val="auto"/>
          <w:sz w:val="28"/>
          <w:szCs w:val="28"/>
        </w:rPr>
        <w:t>як відреагувало дерево i яка динаміка відростання дерева?</w:t>
      </w:r>
    </w:p>
    <w:p w14:paraId="706F0018" w14:textId="77777777" w:rsidR="009A54B1" w:rsidRPr="004D780E" w:rsidRDefault="009A54B1" w:rsidP="009A54B1">
      <w:pPr>
        <w:pStyle w:val="Default"/>
        <w:ind w:firstLine="567"/>
        <w:jc w:val="both"/>
        <w:rPr>
          <w:color w:val="auto"/>
          <w:sz w:val="28"/>
          <w:szCs w:val="28"/>
        </w:rPr>
      </w:pPr>
      <w:r w:rsidRPr="004D780E">
        <w:rPr>
          <w:color w:val="auto"/>
          <w:sz w:val="28"/>
          <w:szCs w:val="28"/>
        </w:rPr>
        <w:t>-</w:t>
      </w:r>
      <w:r>
        <w:rPr>
          <w:color w:val="auto"/>
          <w:sz w:val="28"/>
          <w:szCs w:val="28"/>
        </w:rPr>
        <w:t> </w:t>
      </w:r>
      <w:r w:rsidRPr="004D780E">
        <w:rPr>
          <w:color w:val="auto"/>
          <w:sz w:val="28"/>
          <w:szCs w:val="28"/>
        </w:rPr>
        <w:t>який ступінь відмирання та/або некрозу кори?</w:t>
      </w:r>
    </w:p>
    <w:p w14:paraId="6D637973" w14:textId="77777777" w:rsidR="009A54B1" w:rsidRPr="004D780E" w:rsidRDefault="009A54B1" w:rsidP="009A54B1">
      <w:pPr>
        <w:pStyle w:val="Default"/>
        <w:ind w:firstLine="567"/>
        <w:jc w:val="both"/>
        <w:rPr>
          <w:color w:val="auto"/>
          <w:sz w:val="28"/>
          <w:szCs w:val="28"/>
        </w:rPr>
      </w:pPr>
      <w:r w:rsidRPr="004D780E">
        <w:rPr>
          <w:color w:val="auto"/>
          <w:sz w:val="28"/>
          <w:szCs w:val="28"/>
        </w:rPr>
        <w:t xml:space="preserve">На основі цього моніторингу можна затвердити </w:t>
      </w:r>
      <w:r>
        <w:rPr>
          <w:color w:val="auto"/>
          <w:sz w:val="28"/>
          <w:szCs w:val="28"/>
        </w:rPr>
        <w:t>або</w:t>
      </w:r>
      <w:r w:rsidRPr="004D780E">
        <w:rPr>
          <w:color w:val="auto"/>
          <w:sz w:val="28"/>
          <w:szCs w:val="28"/>
        </w:rPr>
        <w:t xml:space="preserve"> змінити наступні кроки в плані догляду за деревом.</w:t>
      </w:r>
    </w:p>
    <w:p w14:paraId="1C371DCD" w14:textId="77777777" w:rsidR="009A54B1" w:rsidRPr="004D780E" w:rsidRDefault="009A54B1" w:rsidP="009A54B1">
      <w:pPr>
        <w:pStyle w:val="Default"/>
        <w:ind w:firstLine="567"/>
        <w:jc w:val="both"/>
        <w:rPr>
          <w:color w:val="auto"/>
          <w:sz w:val="28"/>
          <w:szCs w:val="28"/>
        </w:rPr>
      </w:pPr>
      <w:r w:rsidRPr="004D780E">
        <w:rPr>
          <w:color w:val="auto"/>
          <w:sz w:val="28"/>
          <w:szCs w:val="28"/>
        </w:rPr>
        <w:t>Рівень необхідного верхнього обмеження крони визначається в метрах зниження висоти відносно до вихідної висоти дерева.</w:t>
      </w:r>
    </w:p>
    <w:p w14:paraId="097F000B" w14:textId="77777777" w:rsidR="009A54B1" w:rsidRPr="004D780E" w:rsidRDefault="009A54B1" w:rsidP="009A54B1">
      <w:pPr>
        <w:pStyle w:val="Default"/>
        <w:ind w:firstLine="567"/>
        <w:jc w:val="both"/>
        <w:rPr>
          <w:color w:val="auto"/>
          <w:sz w:val="28"/>
          <w:szCs w:val="28"/>
        </w:rPr>
      </w:pPr>
      <w:r w:rsidRPr="004D780E">
        <w:rPr>
          <w:color w:val="auto"/>
          <w:sz w:val="28"/>
          <w:szCs w:val="28"/>
        </w:rPr>
        <w:t>Верхнє вкорочення крони не бажано поєднувати з одночасним видаленням гілок у нижній кроні. Слід зберігати максимально можливу площу листя.</w:t>
      </w:r>
    </w:p>
    <w:p w14:paraId="68314CCF" w14:textId="77777777" w:rsidR="009A54B1" w:rsidRPr="004D780E" w:rsidRDefault="009A54B1" w:rsidP="009A54B1">
      <w:pPr>
        <w:pStyle w:val="Default"/>
        <w:jc w:val="center"/>
        <w:rPr>
          <w:color w:val="auto"/>
          <w:sz w:val="28"/>
          <w:szCs w:val="28"/>
        </w:rPr>
      </w:pPr>
      <w:r w:rsidRPr="004D780E">
        <w:rPr>
          <w:color w:val="auto"/>
          <w:sz w:val="28"/>
          <w:szCs w:val="28"/>
        </w:rPr>
        <w:object w:dxaOrig="7425" w:dyaOrig="4305" w14:anchorId="6C9782C2">
          <v:shape id="_x0000_i1028" type="#_x0000_t75" style="width:272.4pt;height:157.8pt" o:ole="">
            <v:imagedata r:id="rId10" o:title=""/>
          </v:shape>
          <o:OLEObject Type="Embed" ProgID="PBrush" ShapeID="_x0000_i1028" DrawAspect="Content" ObjectID="_1807099081" r:id="rId11"/>
        </w:object>
      </w:r>
    </w:p>
    <w:p w14:paraId="465C7E7C" w14:textId="77777777" w:rsidR="009A54B1" w:rsidRPr="004D780E" w:rsidRDefault="009A54B1" w:rsidP="009A54B1">
      <w:pPr>
        <w:pStyle w:val="Default"/>
        <w:spacing w:line="235" w:lineRule="auto"/>
        <w:jc w:val="center"/>
        <w:rPr>
          <w:color w:val="auto"/>
          <w:sz w:val="28"/>
          <w:szCs w:val="28"/>
        </w:rPr>
      </w:pPr>
      <w:r w:rsidRPr="004D780E">
        <w:rPr>
          <w:color w:val="auto"/>
          <w:sz w:val="28"/>
          <w:szCs w:val="28"/>
        </w:rPr>
        <w:t>Рис.</w:t>
      </w:r>
      <w:r>
        <w:rPr>
          <w:color w:val="auto"/>
          <w:sz w:val="28"/>
          <w:szCs w:val="28"/>
        </w:rPr>
        <w:t xml:space="preserve"> 3.</w:t>
      </w:r>
      <w:r w:rsidRPr="004D780E">
        <w:rPr>
          <w:color w:val="auto"/>
          <w:sz w:val="28"/>
          <w:szCs w:val="28"/>
        </w:rPr>
        <w:t xml:space="preserve"> Верхнє вкорочення крони</w:t>
      </w:r>
    </w:p>
    <w:p w14:paraId="656D3A5B" w14:textId="77777777" w:rsidR="009A54B1" w:rsidRPr="004D780E" w:rsidRDefault="009A54B1" w:rsidP="009A54B1">
      <w:pPr>
        <w:pStyle w:val="Default"/>
        <w:spacing w:line="235" w:lineRule="auto"/>
        <w:jc w:val="center"/>
        <w:rPr>
          <w:color w:val="auto"/>
          <w:sz w:val="28"/>
          <w:szCs w:val="28"/>
        </w:rPr>
      </w:pPr>
      <w:r w:rsidRPr="004D780E">
        <w:rPr>
          <w:color w:val="auto"/>
          <w:sz w:val="28"/>
          <w:szCs w:val="28"/>
        </w:rPr>
        <w:t>(Європейський стандарт обрізки дерев)</w:t>
      </w:r>
    </w:p>
    <w:p w14:paraId="2A6490B3" w14:textId="77777777" w:rsidR="009A54B1" w:rsidRDefault="009A54B1" w:rsidP="009A54B1">
      <w:pPr>
        <w:pStyle w:val="Default"/>
        <w:spacing w:line="235" w:lineRule="auto"/>
        <w:ind w:firstLine="567"/>
        <w:jc w:val="both"/>
        <w:rPr>
          <w:i/>
          <w:color w:val="auto"/>
          <w:sz w:val="28"/>
          <w:szCs w:val="28"/>
        </w:rPr>
      </w:pPr>
    </w:p>
    <w:p w14:paraId="6F0FDC1F" w14:textId="77777777" w:rsidR="009A54B1" w:rsidRPr="004D780E" w:rsidRDefault="009A54B1" w:rsidP="009A54B1">
      <w:pPr>
        <w:pStyle w:val="Default"/>
        <w:spacing w:line="235" w:lineRule="auto"/>
        <w:ind w:firstLine="567"/>
        <w:jc w:val="both"/>
        <w:rPr>
          <w:color w:val="auto"/>
          <w:sz w:val="28"/>
          <w:szCs w:val="28"/>
        </w:rPr>
      </w:pPr>
      <w:r w:rsidRPr="004D780E">
        <w:rPr>
          <w:i/>
          <w:color w:val="auto"/>
          <w:sz w:val="28"/>
          <w:szCs w:val="28"/>
        </w:rPr>
        <w:t xml:space="preserve">Формування крони дерева </w:t>
      </w:r>
      <w:r>
        <w:rPr>
          <w:i/>
          <w:color w:val="auto"/>
          <w:sz w:val="28"/>
          <w:szCs w:val="28"/>
        </w:rPr>
        <w:t>–</w:t>
      </w:r>
      <w:r w:rsidRPr="004D780E">
        <w:rPr>
          <w:color w:val="auto"/>
          <w:sz w:val="28"/>
          <w:szCs w:val="28"/>
        </w:rPr>
        <w:t xml:space="preserve"> це комплекс заходів, які </w:t>
      </w:r>
      <w:proofErr w:type="spellStart"/>
      <w:r w:rsidRPr="004D780E">
        <w:rPr>
          <w:color w:val="auto"/>
          <w:sz w:val="28"/>
          <w:szCs w:val="28"/>
        </w:rPr>
        <w:t>незворотно</w:t>
      </w:r>
      <w:proofErr w:type="spellEnd"/>
      <w:r w:rsidRPr="004D780E">
        <w:rPr>
          <w:color w:val="auto"/>
          <w:sz w:val="28"/>
          <w:szCs w:val="28"/>
        </w:rPr>
        <w:t xml:space="preserve"> змінюють природну архітектоніку крони дерева. Існує два основних типи формування дерева: </w:t>
      </w:r>
      <w:proofErr w:type="spellStart"/>
      <w:r w:rsidRPr="004D780E">
        <w:rPr>
          <w:color w:val="auto"/>
          <w:sz w:val="28"/>
          <w:szCs w:val="28"/>
        </w:rPr>
        <w:t>тримінг</w:t>
      </w:r>
      <w:proofErr w:type="spellEnd"/>
      <w:r w:rsidRPr="004D780E">
        <w:rPr>
          <w:color w:val="auto"/>
          <w:sz w:val="28"/>
          <w:szCs w:val="28"/>
        </w:rPr>
        <w:t xml:space="preserve"> та </w:t>
      </w:r>
      <w:proofErr w:type="spellStart"/>
      <w:r w:rsidRPr="004D780E">
        <w:rPr>
          <w:color w:val="auto"/>
          <w:sz w:val="28"/>
          <w:szCs w:val="28"/>
        </w:rPr>
        <w:t>полардінг</w:t>
      </w:r>
      <w:proofErr w:type="spellEnd"/>
      <w:r w:rsidRPr="004D780E">
        <w:rPr>
          <w:color w:val="auto"/>
          <w:sz w:val="28"/>
          <w:szCs w:val="28"/>
        </w:rPr>
        <w:t>.</w:t>
      </w:r>
    </w:p>
    <w:p w14:paraId="4E7C7AD6" w14:textId="77777777" w:rsidR="009A54B1" w:rsidRPr="004D780E" w:rsidRDefault="009A54B1" w:rsidP="009A54B1">
      <w:pPr>
        <w:pStyle w:val="Default"/>
        <w:spacing w:line="235" w:lineRule="auto"/>
        <w:ind w:firstLine="567"/>
        <w:jc w:val="both"/>
        <w:rPr>
          <w:color w:val="auto"/>
          <w:sz w:val="28"/>
          <w:szCs w:val="28"/>
        </w:rPr>
      </w:pPr>
      <w:r w:rsidRPr="004D780E">
        <w:rPr>
          <w:color w:val="auto"/>
          <w:sz w:val="28"/>
          <w:szCs w:val="28"/>
        </w:rPr>
        <w:t xml:space="preserve">Обрізку потрібно починати, коли дерево молоде, i продовжувати до кінця його життя. Формуюче обрізування виконується в кроні молодих i </w:t>
      </w:r>
      <w:proofErr w:type="spellStart"/>
      <w:r w:rsidRPr="004D780E">
        <w:rPr>
          <w:color w:val="auto"/>
          <w:sz w:val="28"/>
          <w:szCs w:val="28"/>
        </w:rPr>
        <w:t>напівдорослих</w:t>
      </w:r>
      <w:proofErr w:type="spellEnd"/>
      <w:r w:rsidRPr="004D780E">
        <w:rPr>
          <w:color w:val="auto"/>
          <w:sz w:val="28"/>
          <w:szCs w:val="28"/>
        </w:rPr>
        <w:t xml:space="preserve"> дерев, як правило для того, щоб у дерева буд один домінуючий стовбур та утворилася стабільна i стійка постійна крона. При цьому має залишатися достатній простір для розвитку крони.</w:t>
      </w:r>
    </w:p>
    <w:p w14:paraId="18813B09" w14:textId="77777777" w:rsidR="009A54B1" w:rsidRPr="004D780E" w:rsidRDefault="009A54B1" w:rsidP="009A54B1">
      <w:pPr>
        <w:pStyle w:val="Default"/>
        <w:spacing w:line="235" w:lineRule="auto"/>
        <w:ind w:firstLine="567"/>
        <w:jc w:val="both"/>
        <w:rPr>
          <w:color w:val="auto"/>
          <w:sz w:val="28"/>
          <w:szCs w:val="28"/>
        </w:rPr>
      </w:pPr>
      <w:r w:rsidRPr="004D780E">
        <w:rPr>
          <w:color w:val="auto"/>
          <w:sz w:val="28"/>
          <w:szCs w:val="28"/>
        </w:rPr>
        <w:t>Крони дерев, розташованих поруч з проїзною частиною, трамвайними коліями, тролейбусними лініями, тротуаром або велосипедною доріжкою, повинні підрізатись в межах габариту руху, згідно з вимогами ДБН В.2.3-5:2018 «Вулиці та дороги населених пунктів».</w:t>
      </w:r>
    </w:p>
    <w:p w14:paraId="30C29333" w14:textId="77777777" w:rsidR="009A54B1" w:rsidRPr="004D780E" w:rsidRDefault="009A54B1" w:rsidP="009A54B1">
      <w:pPr>
        <w:pStyle w:val="Default"/>
        <w:spacing w:line="235" w:lineRule="auto"/>
        <w:ind w:firstLine="567"/>
        <w:jc w:val="both"/>
        <w:rPr>
          <w:color w:val="auto"/>
          <w:sz w:val="28"/>
          <w:szCs w:val="28"/>
        </w:rPr>
      </w:pPr>
      <w:r w:rsidRPr="004D780E">
        <w:rPr>
          <w:color w:val="auto"/>
          <w:sz w:val="28"/>
          <w:szCs w:val="28"/>
        </w:rPr>
        <w:t xml:space="preserve">Рекомендована мінімальна висота </w:t>
      </w:r>
      <w:proofErr w:type="spellStart"/>
      <w:r w:rsidRPr="004D780E">
        <w:rPr>
          <w:color w:val="auto"/>
          <w:sz w:val="28"/>
          <w:szCs w:val="28"/>
        </w:rPr>
        <w:t>підкронового</w:t>
      </w:r>
      <w:proofErr w:type="spellEnd"/>
      <w:r w:rsidRPr="004D780E">
        <w:rPr>
          <w:color w:val="auto"/>
          <w:sz w:val="28"/>
          <w:szCs w:val="28"/>
        </w:rPr>
        <w:t xml:space="preserve"> простору:</w:t>
      </w:r>
    </w:p>
    <w:p w14:paraId="3395D795" w14:textId="77777777" w:rsidR="009A54B1" w:rsidRPr="004D780E" w:rsidRDefault="009A54B1" w:rsidP="009A54B1">
      <w:pPr>
        <w:pStyle w:val="Default"/>
        <w:spacing w:line="235" w:lineRule="auto"/>
        <w:ind w:firstLine="567"/>
        <w:jc w:val="both"/>
        <w:rPr>
          <w:color w:val="auto"/>
          <w:sz w:val="28"/>
          <w:szCs w:val="28"/>
        </w:rPr>
      </w:pPr>
      <w:r w:rsidRPr="004D780E">
        <w:rPr>
          <w:color w:val="auto"/>
          <w:sz w:val="28"/>
          <w:szCs w:val="28"/>
        </w:rPr>
        <w:t xml:space="preserve">для пішоходів та велосипедистів </w:t>
      </w:r>
      <w:r>
        <w:rPr>
          <w:color w:val="auto"/>
          <w:sz w:val="28"/>
          <w:szCs w:val="28"/>
        </w:rPr>
        <w:t>–</w:t>
      </w:r>
      <w:r w:rsidRPr="004D780E">
        <w:rPr>
          <w:color w:val="auto"/>
          <w:sz w:val="28"/>
          <w:szCs w:val="28"/>
        </w:rPr>
        <w:t xml:space="preserve"> 2.5 м;</w:t>
      </w:r>
    </w:p>
    <w:p w14:paraId="167C309E" w14:textId="77777777" w:rsidR="009A54B1" w:rsidRPr="004D780E" w:rsidRDefault="009A54B1" w:rsidP="009A54B1">
      <w:pPr>
        <w:pStyle w:val="Default"/>
        <w:spacing w:line="235" w:lineRule="auto"/>
        <w:ind w:firstLine="567"/>
        <w:jc w:val="both"/>
        <w:rPr>
          <w:color w:val="auto"/>
          <w:sz w:val="28"/>
          <w:szCs w:val="28"/>
        </w:rPr>
      </w:pPr>
      <w:r w:rsidRPr="004D780E">
        <w:rPr>
          <w:color w:val="auto"/>
          <w:sz w:val="28"/>
          <w:szCs w:val="28"/>
        </w:rPr>
        <w:t xml:space="preserve">для транспортних засобів </w:t>
      </w:r>
      <w:r>
        <w:rPr>
          <w:color w:val="auto"/>
          <w:sz w:val="28"/>
          <w:szCs w:val="28"/>
        </w:rPr>
        <w:t>–</w:t>
      </w:r>
      <w:r w:rsidRPr="004D780E">
        <w:rPr>
          <w:color w:val="auto"/>
          <w:sz w:val="28"/>
          <w:szCs w:val="28"/>
        </w:rPr>
        <w:t xml:space="preserve"> 4.5 м.</w:t>
      </w:r>
    </w:p>
    <w:p w14:paraId="3561EDCC" w14:textId="77777777" w:rsidR="009A54B1" w:rsidRPr="004D780E" w:rsidRDefault="009A54B1" w:rsidP="009A54B1">
      <w:pPr>
        <w:pStyle w:val="Default"/>
        <w:spacing w:line="235" w:lineRule="auto"/>
        <w:ind w:firstLine="567"/>
        <w:jc w:val="both"/>
        <w:rPr>
          <w:color w:val="auto"/>
          <w:sz w:val="28"/>
          <w:szCs w:val="28"/>
        </w:rPr>
      </w:pPr>
      <w:r w:rsidRPr="004D780E">
        <w:rPr>
          <w:color w:val="auto"/>
          <w:sz w:val="28"/>
          <w:szCs w:val="28"/>
        </w:rPr>
        <w:t>Враховуючи тенденцію гілок з часом згинатися, доцільно прагнути щоб штамб одинокого дерева становив 3 м для пішоходів i 5-6 м для транспортних засобів, враховуючи місце розташування та вид дерева.</w:t>
      </w:r>
    </w:p>
    <w:p w14:paraId="08EC8121" w14:textId="77777777" w:rsidR="009A54B1" w:rsidRPr="004D780E" w:rsidRDefault="009A54B1" w:rsidP="009A54B1">
      <w:pPr>
        <w:pStyle w:val="Default"/>
        <w:spacing w:line="235" w:lineRule="auto"/>
        <w:ind w:firstLine="567"/>
        <w:jc w:val="both"/>
        <w:rPr>
          <w:color w:val="auto"/>
          <w:sz w:val="28"/>
          <w:szCs w:val="28"/>
        </w:rPr>
      </w:pPr>
      <w:r w:rsidRPr="004D780E">
        <w:rPr>
          <w:color w:val="auto"/>
          <w:sz w:val="28"/>
          <w:szCs w:val="28"/>
        </w:rPr>
        <w:t xml:space="preserve">З того боку, де ведеться обрізування, треба зберігати як мінімум половину крони, </w:t>
      </w:r>
      <w:proofErr w:type="spellStart"/>
      <w:r w:rsidRPr="004D780E">
        <w:rPr>
          <w:color w:val="auto"/>
          <w:sz w:val="28"/>
          <w:szCs w:val="28"/>
        </w:rPr>
        <w:t>прагнучи</w:t>
      </w:r>
      <w:proofErr w:type="spellEnd"/>
      <w:r w:rsidRPr="004D780E">
        <w:rPr>
          <w:color w:val="auto"/>
          <w:sz w:val="28"/>
          <w:szCs w:val="28"/>
        </w:rPr>
        <w:t xml:space="preserve"> до балансу між висотою стовбура і загальною висотою дерева. Висота стовбура повинна зазвичай становити щонайменше 50% загальної висоти, висота крони </w:t>
      </w:r>
      <w:r>
        <w:rPr>
          <w:color w:val="auto"/>
          <w:sz w:val="28"/>
          <w:szCs w:val="28"/>
        </w:rPr>
        <w:t>–</w:t>
      </w:r>
      <w:r w:rsidRPr="004D780E">
        <w:rPr>
          <w:color w:val="auto"/>
          <w:sz w:val="28"/>
          <w:szCs w:val="28"/>
        </w:rPr>
        <w:t xml:space="preserve"> не</w:t>
      </w:r>
      <w:r>
        <w:rPr>
          <w:color w:val="auto"/>
          <w:sz w:val="28"/>
          <w:szCs w:val="28"/>
        </w:rPr>
        <w:t xml:space="preserve"> </w:t>
      </w:r>
      <w:r w:rsidRPr="004D780E">
        <w:rPr>
          <w:color w:val="auto"/>
          <w:sz w:val="28"/>
          <w:szCs w:val="28"/>
        </w:rPr>
        <w:t>менше 40%.</w:t>
      </w:r>
    </w:p>
    <w:p w14:paraId="7422968B" w14:textId="0AF4C387" w:rsidR="009A54B1" w:rsidRPr="004D780E" w:rsidRDefault="009A54B1" w:rsidP="009A54B1">
      <w:pPr>
        <w:pStyle w:val="Default"/>
        <w:spacing w:line="235" w:lineRule="auto"/>
        <w:jc w:val="center"/>
        <w:rPr>
          <w:color w:val="auto"/>
          <w:sz w:val="28"/>
          <w:szCs w:val="28"/>
        </w:rPr>
      </w:pPr>
      <w:r w:rsidRPr="004D780E">
        <w:rPr>
          <w:noProof/>
          <w:color w:val="auto"/>
          <w:sz w:val="28"/>
          <w:szCs w:val="28"/>
          <w:lang w:eastAsia="ru-RU"/>
        </w:rPr>
        <w:drawing>
          <wp:inline distT="0" distB="0" distL="0" distR="0" wp14:anchorId="0B80456A" wp14:editId="745C1093">
            <wp:extent cx="2560320" cy="1752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60320" cy="1752600"/>
                    </a:xfrm>
                    <a:prstGeom prst="rect">
                      <a:avLst/>
                    </a:prstGeom>
                    <a:noFill/>
                    <a:ln>
                      <a:noFill/>
                    </a:ln>
                  </pic:spPr>
                </pic:pic>
              </a:graphicData>
            </a:graphic>
          </wp:inline>
        </w:drawing>
      </w:r>
    </w:p>
    <w:p w14:paraId="6DF63E3E" w14:textId="77777777" w:rsidR="009A54B1" w:rsidRPr="004D780E" w:rsidRDefault="009A54B1" w:rsidP="009A54B1">
      <w:pPr>
        <w:pStyle w:val="Default"/>
        <w:spacing w:line="235" w:lineRule="auto"/>
        <w:jc w:val="center"/>
        <w:rPr>
          <w:color w:val="auto"/>
          <w:sz w:val="28"/>
          <w:szCs w:val="28"/>
        </w:rPr>
      </w:pPr>
      <w:r w:rsidRPr="004D780E">
        <w:rPr>
          <w:color w:val="auto"/>
          <w:sz w:val="28"/>
          <w:szCs w:val="28"/>
        </w:rPr>
        <w:t xml:space="preserve">Рис. </w:t>
      </w:r>
      <w:r>
        <w:rPr>
          <w:color w:val="auto"/>
          <w:sz w:val="28"/>
          <w:szCs w:val="28"/>
        </w:rPr>
        <w:t xml:space="preserve">4. </w:t>
      </w:r>
      <w:r w:rsidRPr="004D780E">
        <w:rPr>
          <w:color w:val="auto"/>
          <w:sz w:val="28"/>
          <w:szCs w:val="28"/>
        </w:rPr>
        <w:t>Формуюче обрізування крони</w:t>
      </w:r>
    </w:p>
    <w:p w14:paraId="1ABEB228" w14:textId="77777777" w:rsidR="009A54B1" w:rsidRPr="004D780E" w:rsidRDefault="009A54B1" w:rsidP="009A54B1">
      <w:pPr>
        <w:pStyle w:val="Default"/>
        <w:spacing w:line="235" w:lineRule="auto"/>
        <w:jc w:val="center"/>
        <w:rPr>
          <w:color w:val="auto"/>
          <w:sz w:val="28"/>
          <w:szCs w:val="28"/>
        </w:rPr>
      </w:pPr>
      <w:r w:rsidRPr="004D780E">
        <w:rPr>
          <w:color w:val="auto"/>
          <w:sz w:val="28"/>
          <w:szCs w:val="28"/>
        </w:rPr>
        <w:t>(Європейський стандарт обрізки дерев)</w:t>
      </w:r>
    </w:p>
    <w:p w14:paraId="20C57616" w14:textId="77777777" w:rsidR="009A54B1" w:rsidRPr="004D780E" w:rsidRDefault="009A54B1" w:rsidP="009A54B1">
      <w:pPr>
        <w:pStyle w:val="Default"/>
        <w:ind w:firstLine="567"/>
        <w:jc w:val="both"/>
        <w:rPr>
          <w:color w:val="auto"/>
          <w:sz w:val="28"/>
          <w:szCs w:val="28"/>
        </w:rPr>
      </w:pPr>
    </w:p>
    <w:p w14:paraId="524FDD64" w14:textId="77777777" w:rsidR="009A54B1" w:rsidRPr="004D780E" w:rsidRDefault="009A54B1" w:rsidP="009A54B1">
      <w:pPr>
        <w:pStyle w:val="Default"/>
        <w:ind w:firstLine="567"/>
        <w:jc w:val="both"/>
        <w:rPr>
          <w:color w:val="auto"/>
          <w:sz w:val="28"/>
          <w:szCs w:val="28"/>
        </w:rPr>
      </w:pPr>
      <w:r w:rsidRPr="004D780E">
        <w:rPr>
          <w:color w:val="auto"/>
          <w:sz w:val="28"/>
          <w:szCs w:val="28"/>
        </w:rPr>
        <w:t xml:space="preserve">Підняття крони має відбуватися у кілька послідовних етапів. Формуюче обрізування слід починати, як тільки дерево </w:t>
      </w:r>
      <w:proofErr w:type="spellStart"/>
      <w:r w:rsidRPr="004D780E">
        <w:rPr>
          <w:color w:val="auto"/>
          <w:sz w:val="28"/>
          <w:szCs w:val="28"/>
        </w:rPr>
        <w:t>приживеться</w:t>
      </w:r>
      <w:proofErr w:type="spellEnd"/>
      <w:r w:rsidRPr="004D780E">
        <w:rPr>
          <w:color w:val="auto"/>
          <w:sz w:val="28"/>
          <w:szCs w:val="28"/>
        </w:rPr>
        <w:t>, як правило, не пізніше 3 років після посадки.</w:t>
      </w:r>
    </w:p>
    <w:p w14:paraId="5CED3665" w14:textId="77777777" w:rsidR="009A54B1" w:rsidRPr="004D780E" w:rsidRDefault="009A54B1" w:rsidP="009A54B1">
      <w:pPr>
        <w:pStyle w:val="Default"/>
        <w:ind w:firstLine="567"/>
        <w:jc w:val="both"/>
        <w:rPr>
          <w:color w:val="auto"/>
          <w:sz w:val="28"/>
          <w:szCs w:val="28"/>
        </w:rPr>
      </w:pPr>
      <w:r w:rsidRPr="004D780E">
        <w:rPr>
          <w:color w:val="auto"/>
          <w:sz w:val="28"/>
          <w:szCs w:val="28"/>
        </w:rPr>
        <w:t>Формуюче обрізування молодих дерев з періодичною, i обрізку слід повторювати кожні 2-3 роки, залежно від швидкості росту та цілей.</w:t>
      </w:r>
    </w:p>
    <w:p w14:paraId="134C9E34" w14:textId="77777777" w:rsidR="009A54B1" w:rsidRPr="004D780E" w:rsidRDefault="009A54B1" w:rsidP="009A54B1">
      <w:pPr>
        <w:pStyle w:val="Default"/>
        <w:ind w:firstLine="567"/>
        <w:jc w:val="both"/>
        <w:rPr>
          <w:color w:val="auto"/>
          <w:sz w:val="28"/>
          <w:szCs w:val="28"/>
        </w:rPr>
      </w:pPr>
      <w:r w:rsidRPr="004D780E">
        <w:rPr>
          <w:color w:val="auto"/>
          <w:sz w:val="28"/>
          <w:szCs w:val="28"/>
        </w:rPr>
        <w:t>Площа видаленої листової поверхні не повинна перевищувати 30% від загальної.</w:t>
      </w:r>
    </w:p>
    <w:p w14:paraId="7D5DFEBD" w14:textId="77777777" w:rsidR="009A54B1" w:rsidRPr="004D780E" w:rsidRDefault="009A54B1" w:rsidP="009A54B1">
      <w:pPr>
        <w:pStyle w:val="Default"/>
        <w:ind w:firstLine="567"/>
        <w:jc w:val="both"/>
        <w:rPr>
          <w:color w:val="auto"/>
          <w:sz w:val="28"/>
          <w:szCs w:val="28"/>
        </w:rPr>
      </w:pPr>
      <w:r w:rsidRPr="004D780E">
        <w:rPr>
          <w:i/>
          <w:color w:val="auto"/>
          <w:sz w:val="28"/>
          <w:szCs w:val="28"/>
        </w:rPr>
        <w:t>Обрізування крони дерев вуличних насаджень для формування просвіту</w:t>
      </w:r>
      <w:r w:rsidRPr="004D780E">
        <w:rPr>
          <w:color w:val="auto"/>
          <w:sz w:val="28"/>
          <w:szCs w:val="28"/>
        </w:rPr>
        <w:t xml:space="preserve"> потрібно розпочинати вже на стадії молодого дерева. Початок крони потрібно вибирати в залежності від виду дерева, його форми, призначення сусідніх ділянок і топографії так, щоб запланований просвіт міг бути сформований і збережений. Якщо, наприклад, висота стовбура має становити 4,50 м, то цього слід досягти за 4-5 заходів з обрізування. Заходи з обрізування повинні проводитися регулярно раз на два-три роки. Потрібно вчасно запобігати виникненню в ділянці майбутнього стовбура гілок діаметром більше 5</w:t>
      </w:r>
      <w:r>
        <w:rPr>
          <w:color w:val="auto"/>
          <w:sz w:val="28"/>
          <w:szCs w:val="28"/>
        </w:rPr>
        <w:t xml:space="preserve"> </w:t>
      </w:r>
      <w:r w:rsidRPr="004D780E">
        <w:rPr>
          <w:color w:val="auto"/>
          <w:sz w:val="28"/>
          <w:szCs w:val="28"/>
        </w:rPr>
        <w:t>см.</w:t>
      </w:r>
    </w:p>
    <w:p w14:paraId="1A028E4D" w14:textId="77777777" w:rsidR="009A54B1" w:rsidRPr="004D780E" w:rsidRDefault="009A54B1" w:rsidP="009A54B1">
      <w:pPr>
        <w:pStyle w:val="Default"/>
        <w:ind w:firstLine="567"/>
        <w:jc w:val="both"/>
        <w:rPr>
          <w:i/>
          <w:color w:val="auto"/>
          <w:sz w:val="28"/>
          <w:szCs w:val="28"/>
          <w:highlight w:val="yellow"/>
        </w:rPr>
      </w:pPr>
      <w:r w:rsidRPr="004D780E">
        <w:rPr>
          <w:i/>
          <w:color w:val="auto"/>
          <w:sz w:val="28"/>
          <w:szCs w:val="28"/>
        </w:rPr>
        <w:t>Прорідження крони дерев з</w:t>
      </w:r>
      <w:r w:rsidRPr="004D780E">
        <w:rPr>
          <w:color w:val="auto"/>
          <w:sz w:val="28"/>
          <w:szCs w:val="28"/>
        </w:rPr>
        <w:t>аходи з прорідження крони поділяють за обсягом частки обростаючих гілок першого порядку і скелетних гілок третього порядку, які потрібно видалити на: легкі (15%), середні (20%), сильні (55%).</w:t>
      </w:r>
    </w:p>
    <w:p w14:paraId="6F19DA57" w14:textId="77777777" w:rsidR="009A54B1" w:rsidRPr="004D780E" w:rsidRDefault="009A54B1" w:rsidP="009A54B1">
      <w:pPr>
        <w:pStyle w:val="Default"/>
        <w:ind w:firstLine="567"/>
        <w:jc w:val="both"/>
        <w:rPr>
          <w:color w:val="auto"/>
          <w:sz w:val="28"/>
          <w:szCs w:val="28"/>
        </w:rPr>
      </w:pPr>
      <w:r w:rsidRPr="004D780E">
        <w:rPr>
          <w:color w:val="auto"/>
          <w:sz w:val="28"/>
          <w:szCs w:val="28"/>
        </w:rPr>
        <w:t>1.2.</w:t>
      </w:r>
      <w:r>
        <w:rPr>
          <w:color w:val="auto"/>
          <w:sz w:val="28"/>
          <w:szCs w:val="28"/>
        </w:rPr>
        <w:t> </w:t>
      </w:r>
      <w:r w:rsidRPr="004D780E">
        <w:rPr>
          <w:color w:val="auto"/>
          <w:sz w:val="28"/>
          <w:szCs w:val="28"/>
        </w:rPr>
        <w:t>Особливості проведення санітарного обрізання:</w:t>
      </w:r>
    </w:p>
    <w:p w14:paraId="4DDA288D" w14:textId="77777777" w:rsidR="009A54B1" w:rsidRPr="004D780E" w:rsidRDefault="009A54B1" w:rsidP="009A54B1">
      <w:pPr>
        <w:pStyle w:val="af0"/>
        <w:tabs>
          <w:tab w:val="left" w:pos="993"/>
        </w:tabs>
        <w:ind w:left="0" w:firstLine="567"/>
        <w:jc w:val="both"/>
        <w:rPr>
          <w:sz w:val="28"/>
          <w:szCs w:val="28"/>
          <w:lang w:val="uk-UA"/>
        </w:rPr>
      </w:pPr>
      <w:r w:rsidRPr="004D780E">
        <w:rPr>
          <w:sz w:val="28"/>
          <w:szCs w:val="28"/>
          <w:lang w:val="uk-UA"/>
        </w:rPr>
        <w:t>Санітарне обрізування потрібно проводити щороку протягом вегетаційного періоду. Таким чином, щоб крона дерев лишалась механічно міцною, симетричною та декоративною.</w:t>
      </w:r>
    </w:p>
    <w:p w14:paraId="45528742" w14:textId="77777777" w:rsidR="009A54B1" w:rsidRPr="004D780E" w:rsidRDefault="009A54B1" w:rsidP="009A54B1">
      <w:pPr>
        <w:pStyle w:val="af0"/>
        <w:tabs>
          <w:tab w:val="left" w:pos="993"/>
        </w:tabs>
        <w:ind w:left="0" w:firstLine="567"/>
        <w:jc w:val="both"/>
        <w:rPr>
          <w:sz w:val="28"/>
          <w:szCs w:val="28"/>
          <w:lang w:val="uk-UA"/>
        </w:rPr>
      </w:pPr>
      <w:r w:rsidRPr="004D780E">
        <w:rPr>
          <w:sz w:val="28"/>
          <w:szCs w:val="28"/>
          <w:lang w:val="uk-UA"/>
        </w:rPr>
        <w:t xml:space="preserve">У старіючих </w:t>
      </w:r>
      <w:r>
        <w:rPr>
          <w:sz w:val="28"/>
          <w:szCs w:val="28"/>
          <w:lang w:val="uk-UA"/>
        </w:rPr>
        <w:t>або</w:t>
      </w:r>
      <w:r w:rsidRPr="004D780E">
        <w:rPr>
          <w:sz w:val="28"/>
          <w:szCs w:val="28"/>
          <w:lang w:val="uk-UA"/>
        </w:rPr>
        <w:t xml:space="preserve"> пригнічених дерев видаляються </w:t>
      </w:r>
      <w:r>
        <w:rPr>
          <w:sz w:val="28"/>
          <w:szCs w:val="28"/>
          <w:lang w:val="uk-UA"/>
        </w:rPr>
        <w:t>сухі</w:t>
      </w:r>
      <w:r w:rsidRPr="004D780E">
        <w:rPr>
          <w:sz w:val="28"/>
          <w:szCs w:val="28"/>
          <w:lang w:val="uk-UA"/>
        </w:rPr>
        <w:t xml:space="preserve"> вершини </w:t>
      </w:r>
      <w:r>
        <w:rPr>
          <w:sz w:val="28"/>
          <w:szCs w:val="28"/>
          <w:lang w:val="uk-UA"/>
        </w:rPr>
        <w:t>або</w:t>
      </w:r>
      <w:r w:rsidRPr="004D780E">
        <w:rPr>
          <w:sz w:val="28"/>
          <w:szCs w:val="28"/>
          <w:lang w:val="uk-UA"/>
        </w:rPr>
        <w:t xml:space="preserve"> окремі гілки, що висохли. Зрізати </w:t>
      </w:r>
      <w:r>
        <w:rPr>
          <w:sz w:val="28"/>
          <w:szCs w:val="28"/>
          <w:lang w:val="uk-UA"/>
        </w:rPr>
        <w:t>їх</w:t>
      </w:r>
      <w:r w:rsidRPr="004D780E">
        <w:rPr>
          <w:sz w:val="28"/>
          <w:szCs w:val="28"/>
          <w:lang w:val="uk-UA"/>
        </w:rPr>
        <w:t xml:space="preserve"> потрібно з частиною живої деревини </w:t>
      </w:r>
      <w:r>
        <w:rPr>
          <w:sz w:val="28"/>
          <w:szCs w:val="28"/>
          <w:lang w:val="uk-UA"/>
        </w:rPr>
        <w:t>або</w:t>
      </w:r>
      <w:r w:rsidRPr="004D780E">
        <w:rPr>
          <w:sz w:val="28"/>
          <w:szCs w:val="28"/>
          <w:lang w:val="uk-UA"/>
        </w:rPr>
        <w:t xml:space="preserve"> біля основи.</w:t>
      </w:r>
    </w:p>
    <w:p w14:paraId="0A1BC73F" w14:textId="77777777" w:rsidR="009A54B1" w:rsidRPr="004D780E" w:rsidRDefault="009A54B1" w:rsidP="009A54B1">
      <w:pPr>
        <w:pStyle w:val="Default"/>
        <w:ind w:firstLine="567"/>
        <w:jc w:val="both"/>
        <w:rPr>
          <w:color w:val="auto"/>
          <w:sz w:val="28"/>
          <w:szCs w:val="28"/>
        </w:rPr>
      </w:pPr>
      <w:r w:rsidRPr="004D780E">
        <w:rPr>
          <w:color w:val="auto"/>
          <w:sz w:val="28"/>
          <w:szCs w:val="28"/>
        </w:rPr>
        <w:t>1.3.</w:t>
      </w:r>
      <w:r>
        <w:rPr>
          <w:color w:val="auto"/>
          <w:sz w:val="28"/>
          <w:szCs w:val="28"/>
        </w:rPr>
        <w:t> </w:t>
      </w:r>
      <w:r w:rsidRPr="004D780E">
        <w:rPr>
          <w:color w:val="auto"/>
          <w:sz w:val="28"/>
          <w:szCs w:val="28"/>
        </w:rPr>
        <w:t xml:space="preserve">Особливості проведення </w:t>
      </w:r>
      <w:proofErr w:type="spellStart"/>
      <w:r w:rsidRPr="004D780E">
        <w:rPr>
          <w:color w:val="auto"/>
          <w:sz w:val="28"/>
          <w:szCs w:val="28"/>
        </w:rPr>
        <w:t>омолоджувального</w:t>
      </w:r>
      <w:proofErr w:type="spellEnd"/>
      <w:r w:rsidRPr="004D780E">
        <w:rPr>
          <w:color w:val="auto"/>
          <w:sz w:val="28"/>
          <w:szCs w:val="28"/>
        </w:rPr>
        <w:t xml:space="preserve"> обрізання:</w:t>
      </w:r>
    </w:p>
    <w:p w14:paraId="66B76E50" w14:textId="77777777" w:rsidR="009A54B1" w:rsidRPr="004D780E" w:rsidRDefault="009A54B1" w:rsidP="009A54B1">
      <w:pPr>
        <w:pStyle w:val="Default"/>
        <w:ind w:firstLine="567"/>
        <w:jc w:val="both"/>
        <w:rPr>
          <w:color w:val="auto"/>
          <w:sz w:val="28"/>
          <w:szCs w:val="28"/>
        </w:rPr>
      </w:pPr>
      <w:proofErr w:type="spellStart"/>
      <w:r w:rsidRPr="004D780E">
        <w:rPr>
          <w:color w:val="auto"/>
          <w:sz w:val="28"/>
          <w:szCs w:val="28"/>
        </w:rPr>
        <w:t>Омолоджувальне</w:t>
      </w:r>
      <w:proofErr w:type="spellEnd"/>
      <w:r w:rsidRPr="004D780E">
        <w:rPr>
          <w:color w:val="auto"/>
          <w:sz w:val="28"/>
          <w:szCs w:val="28"/>
        </w:rPr>
        <w:t xml:space="preserve"> обрізання дерев – це заходи по догляду за кронами старіючих та пошкоджених дерев, що спрямовані на відновлення фізіологічної активності рослини, стимулювання активного росту молодих пагонів і розвитку сплячих бруньок, відновлення симетричності та декоративності крони та короткотривале попередження пушіння тополь.</w:t>
      </w:r>
    </w:p>
    <w:p w14:paraId="260FD645" w14:textId="77777777" w:rsidR="009A54B1" w:rsidRPr="004D780E" w:rsidRDefault="009A54B1" w:rsidP="009A54B1">
      <w:pPr>
        <w:pStyle w:val="af0"/>
        <w:tabs>
          <w:tab w:val="left" w:pos="993"/>
        </w:tabs>
        <w:ind w:left="0" w:firstLine="567"/>
        <w:jc w:val="both"/>
        <w:rPr>
          <w:sz w:val="28"/>
          <w:szCs w:val="28"/>
          <w:lang w:val="uk-UA"/>
        </w:rPr>
      </w:pPr>
      <w:proofErr w:type="spellStart"/>
      <w:r w:rsidRPr="004D780E">
        <w:rPr>
          <w:sz w:val="28"/>
          <w:szCs w:val="28"/>
          <w:lang w:val="uk-UA"/>
        </w:rPr>
        <w:t>Омолоджувальну</w:t>
      </w:r>
      <w:proofErr w:type="spellEnd"/>
      <w:r w:rsidRPr="004D780E">
        <w:rPr>
          <w:sz w:val="28"/>
          <w:szCs w:val="28"/>
          <w:lang w:val="uk-UA"/>
        </w:rPr>
        <w:t xml:space="preserve"> обрізку дерев слід проводити тільки у видів, які мають гарну </w:t>
      </w:r>
      <w:proofErr w:type="spellStart"/>
      <w:r w:rsidRPr="004D780E">
        <w:rPr>
          <w:sz w:val="28"/>
          <w:szCs w:val="28"/>
          <w:lang w:val="uk-UA"/>
        </w:rPr>
        <w:t>пагоноутворюючу</w:t>
      </w:r>
      <w:proofErr w:type="spellEnd"/>
      <w:r w:rsidRPr="004D780E">
        <w:rPr>
          <w:sz w:val="28"/>
          <w:szCs w:val="28"/>
          <w:lang w:val="uk-UA"/>
        </w:rPr>
        <w:t xml:space="preserve"> здатність (липа, тополя, верба та інші).</w:t>
      </w:r>
    </w:p>
    <w:p w14:paraId="489BDB6D" w14:textId="77777777" w:rsidR="009A54B1" w:rsidRPr="004D780E" w:rsidRDefault="009A54B1" w:rsidP="009A54B1">
      <w:pPr>
        <w:pStyle w:val="af0"/>
        <w:tabs>
          <w:tab w:val="left" w:pos="993"/>
        </w:tabs>
        <w:ind w:left="0" w:firstLine="567"/>
        <w:jc w:val="both"/>
        <w:rPr>
          <w:sz w:val="28"/>
          <w:szCs w:val="28"/>
          <w:lang w:val="uk-UA"/>
        </w:rPr>
      </w:pPr>
      <w:r w:rsidRPr="004D780E">
        <w:rPr>
          <w:sz w:val="28"/>
          <w:szCs w:val="28"/>
          <w:lang w:val="uk-UA"/>
        </w:rPr>
        <w:t xml:space="preserve">У хвойних, а також листяних дерев з низькою </w:t>
      </w:r>
      <w:proofErr w:type="spellStart"/>
      <w:r w:rsidRPr="004D780E">
        <w:rPr>
          <w:sz w:val="28"/>
          <w:szCs w:val="28"/>
          <w:lang w:val="uk-UA"/>
        </w:rPr>
        <w:t>пагоноутворювальною</w:t>
      </w:r>
      <w:proofErr w:type="spellEnd"/>
      <w:r w:rsidRPr="004D780E">
        <w:rPr>
          <w:sz w:val="28"/>
          <w:szCs w:val="28"/>
          <w:lang w:val="uk-UA"/>
        </w:rPr>
        <w:t xml:space="preserve"> здатністю (береза, </w:t>
      </w:r>
      <w:r>
        <w:rPr>
          <w:sz w:val="28"/>
          <w:szCs w:val="28"/>
          <w:lang w:val="uk-UA"/>
        </w:rPr>
        <w:t>горіх</w:t>
      </w:r>
      <w:r w:rsidRPr="004D780E">
        <w:rPr>
          <w:sz w:val="28"/>
          <w:szCs w:val="28"/>
          <w:lang w:val="uk-UA"/>
        </w:rPr>
        <w:t xml:space="preserve">) </w:t>
      </w:r>
      <w:proofErr w:type="spellStart"/>
      <w:r w:rsidRPr="004D780E">
        <w:rPr>
          <w:sz w:val="28"/>
          <w:szCs w:val="28"/>
          <w:lang w:val="uk-UA"/>
        </w:rPr>
        <w:t>омолоджувальна</w:t>
      </w:r>
      <w:proofErr w:type="spellEnd"/>
      <w:r w:rsidRPr="004D780E">
        <w:rPr>
          <w:sz w:val="28"/>
          <w:szCs w:val="28"/>
          <w:lang w:val="uk-UA"/>
        </w:rPr>
        <w:t xml:space="preserve"> обрізка не проводиться.</w:t>
      </w:r>
    </w:p>
    <w:p w14:paraId="1E3DAD95" w14:textId="77777777" w:rsidR="009A54B1" w:rsidRPr="004D780E" w:rsidRDefault="009A54B1" w:rsidP="009A54B1">
      <w:pPr>
        <w:pStyle w:val="af0"/>
        <w:tabs>
          <w:tab w:val="left" w:pos="993"/>
        </w:tabs>
        <w:ind w:left="0" w:firstLine="567"/>
        <w:jc w:val="both"/>
        <w:rPr>
          <w:sz w:val="28"/>
          <w:szCs w:val="28"/>
          <w:lang w:val="uk-UA"/>
        </w:rPr>
      </w:pPr>
      <w:r w:rsidRPr="004D780E">
        <w:rPr>
          <w:sz w:val="28"/>
          <w:szCs w:val="28"/>
          <w:lang w:val="uk-UA"/>
        </w:rPr>
        <w:t>При цьому вкорочують на 1/2-3/4 загальної довжини старої гілки, залишаючи одну-дві гілки другого порядку.</w:t>
      </w:r>
    </w:p>
    <w:p w14:paraId="3F38DD75" w14:textId="77777777" w:rsidR="009A54B1" w:rsidRPr="004D780E" w:rsidRDefault="009A54B1" w:rsidP="009A54B1">
      <w:pPr>
        <w:pStyle w:val="af0"/>
        <w:tabs>
          <w:tab w:val="left" w:pos="993"/>
        </w:tabs>
        <w:ind w:left="0" w:firstLine="567"/>
        <w:jc w:val="both"/>
        <w:rPr>
          <w:sz w:val="28"/>
          <w:szCs w:val="28"/>
          <w:lang w:val="uk-UA"/>
        </w:rPr>
      </w:pPr>
      <w:r w:rsidRPr="004D780E">
        <w:rPr>
          <w:sz w:val="28"/>
          <w:szCs w:val="28"/>
          <w:lang w:val="uk-UA"/>
        </w:rPr>
        <w:t>Омолоджують дерева навесні (до початку вегетації), поступово протягом двох-трьох років.</w:t>
      </w:r>
    </w:p>
    <w:p w14:paraId="0394B16B" w14:textId="77777777" w:rsidR="009A54B1" w:rsidRPr="004D780E" w:rsidRDefault="009A54B1" w:rsidP="009A54B1">
      <w:pPr>
        <w:rPr>
          <w:szCs w:val="28"/>
        </w:rPr>
      </w:pPr>
      <w:proofErr w:type="spellStart"/>
      <w:r w:rsidRPr="004D780E">
        <w:rPr>
          <w:szCs w:val="28"/>
        </w:rPr>
        <w:t>Омолоджувальне</w:t>
      </w:r>
      <w:proofErr w:type="spellEnd"/>
      <w:r w:rsidRPr="004D780E">
        <w:rPr>
          <w:szCs w:val="28"/>
        </w:rPr>
        <w:t xml:space="preserve"> обрізання дерев слід повторювати кожні 3-5 років після проведення первинних заходів.</w:t>
      </w:r>
    </w:p>
    <w:p w14:paraId="7A66F629" w14:textId="77777777" w:rsidR="009A54B1" w:rsidRPr="004D780E" w:rsidRDefault="009A54B1" w:rsidP="009A54B1">
      <w:pPr>
        <w:pStyle w:val="af0"/>
        <w:tabs>
          <w:tab w:val="left" w:pos="993"/>
        </w:tabs>
        <w:ind w:left="0" w:firstLine="567"/>
        <w:jc w:val="both"/>
        <w:rPr>
          <w:sz w:val="28"/>
          <w:szCs w:val="28"/>
          <w:lang w:val="uk-UA"/>
        </w:rPr>
      </w:pPr>
      <w:r w:rsidRPr="004D780E">
        <w:rPr>
          <w:sz w:val="28"/>
          <w:szCs w:val="28"/>
          <w:lang w:val="uk-UA"/>
        </w:rPr>
        <w:t xml:space="preserve">Омолоджувати дерева слід до зони появи молодих пагонів. Зріз необхідно робити відразу над листом появи цього </w:t>
      </w:r>
      <w:proofErr w:type="spellStart"/>
      <w:r w:rsidRPr="004D780E">
        <w:rPr>
          <w:sz w:val="28"/>
          <w:szCs w:val="28"/>
          <w:lang w:val="uk-UA"/>
        </w:rPr>
        <w:t>пагона</w:t>
      </w:r>
      <w:proofErr w:type="spellEnd"/>
      <w:r w:rsidRPr="004D780E">
        <w:rPr>
          <w:sz w:val="28"/>
          <w:szCs w:val="28"/>
          <w:lang w:val="uk-UA"/>
        </w:rPr>
        <w:t xml:space="preserve">, якщо зробити його вище </w:t>
      </w:r>
      <w:r>
        <w:rPr>
          <w:sz w:val="28"/>
          <w:szCs w:val="28"/>
          <w:lang w:val="uk-UA"/>
        </w:rPr>
        <w:t>–</w:t>
      </w:r>
      <w:r w:rsidRPr="004D780E">
        <w:rPr>
          <w:sz w:val="28"/>
          <w:szCs w:val="28"/>
          <w:lang w:val="uk-UA"/>
        </w:rPr>
        <w:t xml:space="preserve"> то</w:t>
      </w:r>
      <w:r>
        <w:rPr>
          <w:sz w:val="28"/>
          <w:szCs w:val="28"/>
          <w:lang w:val="uk-UA"/>
        </w:rPr>
        <w:t xml:space="preserve"> </w:t>
      </w:r>
      <w:r w:rsidRPr="004D780E">
        <w:rPr>
          <w:sz w:val="28"/>
          <w:szCs w:val="28"/>
          <w:lang w:val="uk-UA"/>
        </w:rPr>
        <w:t>частина деревини, що залишилася, може засохнути.</w:t>
      </w:r>
    </w:p>
    <w:p w14:paraId="5AFE8E1C" w14:textId="77777777" w:rsidR="009A54B1" w:rsidRPr="004D780E" w:rsidRDefault="009A54B1" w:rsidP="009A54B1">
      <w:pPr>
        <w:pStyle w:val="af0"/>
        <w:tabs>
          <w:tab w:val="left" w:pos="993"/>
        </w:tabs>
        <w:ind w:left="0" w:firstLine="567"/>
        <w:jc w:val="both"/>
        <w:rPr>
          <w:sz w:val="28"/>
          <w:szCs w:val="28"/>
          <w:lang w:val="uk-UA"/>
        </w:rPr>
      </w:pPr>
      <w:r w:rsidRPr="004D780E">
        <w:rPr>
          <w:sz w:val="28"/>
          <w:szCs w:val="28"/>
          <w:lang w:val="uk-UA"/>
        </w:rPr>
        <w:lastRenderedPageBreak/>
        <w:t xml:space="preserve">З метою досягнення балансу крони на деревах, де проводиться </w:t>
      </w:r>
      <w:proofErr w:type="spellStart"/>
      <w:r w:rsidRPr="004D780E">
        <w:rPr>
          <w:sz w:val="28"/>
          <w:szCs w:val="28"/>
          <w:lang w:val="uk-UA"/>
        </w:rPr>
        <w:t>омолоджувальне</w:t>
      </w:r>
      <w:proofErr w:type="spellEnd"/>
      <w:r w:rsidRPr="004D780E">
        <w:rPr>
          <w:sz w:val="28"/>
          <w:szCs w:val="28"/>
          <w:lang w:val="uk-UA"/>
        </w:rPr>
        <w:t xml:space="preserve"> обрізання, скелетні гілки першого порядку на деревах вкорочуються у необхідному обсязі, а їх видалення можливе в окремих обґрунтованих випадках.</w:t>
      </w:r>
    </w:p>
    <w:p w14:paraId="729EB4E4" w14:textId="77777777" w:rsidR="009A54B1" w:rsidRPr="004D780E" w:rsidRDefault="009A54B1" w:rsidP="009A54B1">
      <w:pPr>
        <w:pStyle w:val="af0"/>
        <w:tabs>
          <w:tab w:val="left" w:pos="993"/>
        </w:tabs>
        <w:ind w:left="0" w:firstLine="567"/>
        <w:jc w:val="both"/>
        <w:rPr>
          <w:sz w:val="28"/>
          <w:szCs w:val="28"/>
          <w:lang w:val="uk-UA"/>
        </w:rPr>
      </w:pPr>
      <w:r w:rsidRPr="004D780E">
        <w:rPr>
          <w:sz w:val="28"/>
          <w:szCs w:val="28"/>
          <w:lang w:val="uk-UA"/>
        </w:rPr>
        <w:t xml:space="preserve">Розрізняють 3 ступені </w:t>
      </w:r>
      <w:proofErr w:type="spellStart"/>
      <w:r w:rsidRPr="004D780E">
        <w:rPr>
          <w:sz w:val="28"/>
          <w:szCs w:val="28"/>
          <w:lang w:val="uk-UA"/>
        </w:rPr>
        <w:t>омолоджувального</w:t>
      </w:r>
      <w:proofErr w:type="spellEnd"/>
      <w:r w:rsidRPr="004D780E">
        <w:rPr>
          <w:sz w:val="28"/>
          <w:szCs w:val="28"/>
          <w:lang w:val="uk-UA"/>
        </w:rPr>
        <w:t xml:space="preserve"> обрізання дерев: слабке (зняття</w:t>
      </w:r>
      <w:r>
        <w:rPr>
          <w:sz w:val="28"/>
          <w:szCs w:val="28"/>
          <w:lang w:val="uk-UA"/>
        </w:rPr>
        <w:t> </w:t>
      </w:r>
      <w:r w:rsidRPr="004D780E">
        <w:rPr>
          <w:sz w:val="28"/>
          <w:szCs w:val="28"/>
          <w:lang w:val="uk-UA"/>
        </w:rPr>
        <w:t>≤</w:t>
      </w:r>
      <w:r>
        <w:rPr>
          <w:sz w:val="28"/>
          <w:szCs w:val="28"/>
          <w:lang w:val="uk-UA"/>
        </w:rPr>
        <w:t> </w:t>
      </w:r>
      <w:r w:rsidRPr="004D780E">
        <w:rPr>
          <w:sz w:val="28"/>
          <w:szCs w:val="28"/>
          <w:lang w:val="uk-UA"/>
        </w:rPr>
        <w:t>25% надземної маси), помірне (зняття 25-50% надземної маси) та сильне (зняття ≥</w:t>
      </w:r>
      <w:r>
        <w:rPr>
          <w:sz w:val="28"/>
          <w:szCs w:val="28"/>
          <w:lang w:val="uk-UA"/>
        </w:rPr>
        <w:t> </w:t>
      </w:r>
      <w:r w:rsidRPr="004D780E">
        <w:rPr>
          <w:sz w:val="28"/>
          <w:szCs w:val="28"/>
          <w:lang w:val="uk-UA"/>
        </w:rPr>
        <w:t>50% надземної маси).</w:t>
      </w:r>
    </w:p>
    <w:p w14:paraId="4D8E7E2C" w14:textId="77777777" w:rsidR="009A54B1" w:rsidRPr="004D780E" w:rsidRDefault="009A54B1" w:rsidP="009A54B1">
      <w:pPr>
        <w:pStyle w:val="af0"/>
        <w:tabs>
          <w:tab w:val="left" w:pos="993"/>
        </w:tabs>
        <w:ind w:left="0" w:firstLine="567"/>
        <w:jc w:val="both"/>
        <w:rPr>
          <w:sz w:val="28"/>
          <w:szCs w:val="28"/>
          <w:lang w:val="uk-UA"/>
        </w:rPr>
      </w:pPr>
      <w:r w:rsidRPr="004D780E">
        <w:rPr>
          <w:sz w:val="28"/>
          <w:szCs w:val="28"/>
          <w:lang w:val="uk-UA"/>
        </w:rPr>
        <w:t xml:space="preserve">Помірне та слабке омолоджування передбачає обрізання частини крони, а сильне </w:t>
      </w:r>
      <w:r>
        <w:rPr>
          <w:sz w:val="28"/>
          <w:szCs w:val="28"/>
          <w:lang w:val="uk-UA"/>
        </w:rPr>
        <w:t>–</w:t>
      </w:r>
      <w:r w:rsidRPr="004D780E">
        <w:rPr>
          <w:sz w:val="28"/>
          <w:szCs w:val="28"/>
          <w:lang w:val="uk-UA"/>
        </w:rPr>
        <w:t xml:space="preserve"> зріз</w:t>
      </w:r>
      <w:r>
        <w:rPr>
          <w:sz w:val="28"/>
          <w:szCs w:val="28"/>
          <w:lang w:val="uk-UA"/>
        </w:rPr>
        <w:t xml:space="preserve"> </w:t>
      </w:r>
      <w:r w:rsidRPr="004D780E">
        <w:rPr>
          <w:sz w:val="28"/>
          <w:szCs w:val="28"/>
          <w:lang w:val="uk-UA"/>
        </w:rPr>
        <w:t>крони до основи скелетних гілок.</w:t>
      </w:r>
    </w:p>
    <w:p w14:paraId="6E8B34D3" w14:textId="77777777" w:rsidR="009A54B1" w:rsidRPr="004D780E" w:rsidRDefault="009A54B1" w:rsidP="009A54B1">
      <w:pPr>
        <w:pStyle w:val="af0"/>
        <w:tabs>
          <w:tab w:val="left" w:pos="993"/>
        </w:tabs>
        <w:ind w:left="0" w:firstLine="567"/>
        <w:jc w:val="both"/>
        <w:rPr>
          <w:sz w:val="28"/>
          <w:szCs w:val="28"/>
          <w:lang w:val="uk-UA"/>
        </w:rPr>
      </w:pPr>
      <w:r w:rsidRPr="004D780E">
        <w:rPr>
          <w:sz w:val="28"/>
          <w:szCs w:val="28"/>
          <w:lang w:val="uk-UA"/>
        </w:rPr>
        <w:t xml:space="preserve">Ступінь </w:t>
      </w:r>
      <w:proofErr w:type="spellStart"/>
      <w:r w:rsidRPr="004D780E">
        <w:rPr>
          <w:sz w:val="28"/>
          <w:szCs w:val="28"/>
          <w:lang w:val="uk-UA"/>
        </w:rPr>
        <w:t>омолоджувального</w:t>
      </w:r>
      <w:proofErr w:type="spellEnd"/>
      <w:r w:rsidRPr="004D780E">
        <w:rPr>
          <w:sz w:val="28"/>
          <w:szCs w:val="28"/>
          <w:lang w:val="uk-UA"/>
        </w:rPr>
        <w:t xml:space="preserve"> обрізання визначають виходячи із стану дерева, його віку, біологічних особливостей та циклу розвитку.</w:t>
      </w:r>
    </w:p>
    <w:p w14:paraId="6D76707F" w14:textId="77777777" w:rsidR="009A54B1" w:rsidRPr="004D780E" w:rsidRDefault="009A54B1" w:rsidP="009A54B1">
      <w:pPr>
        <w:rPr>
          <w:szCs w:val="28"/>
        </w:rPr>
      </w:pPr>
      <w:r w:rsidRPr="004D780E">
        <w:rPr>
          <w:szCs w:val="28"/>
        </w:rPr>
        <w:t>1.3.1.</w:t>
      </w:r>
      <w:r>
        <w:rPr>
          <w:szCs w:val="28"/>
        </w:rPr>
        <w:t> </w:t>
      </w:r>
      <w:r w:rsidRPr="004D780E">
        <w:rPr>
          <w:szCs w:val="28"/>
        </w:rPr>
        <w:t xml:space="preserve">Рекомендації щодо визначення ступеня </w:t>
      </w:r>
      <w:proofErr w:type="spellStart"/>
      <w:r w:rsidRPr="004D780E">
        <w:rPr>
          <w:szCs w:val="28"/>
        </w:rPr>
        <w:t>омолоджувального</w:t>
      </w:r>
      <w:proofErr w:type="spellEnd"/>
      <w:r w:rsidRPr="004D780E">
        <w:rPr>
          <w:szCs w:val="28"/>
        </w:rPr>
        <w:t xml:space="preserve"> обрізання крони дерева за його станом</w:t>
      </w:r>
      <w:r>
        <w:rPr>
          <w:szCs w:val="28"/>
        </w:rPr>
        <w:t>:</w:t>
      </w:r>
    </w:p>
    <w:p w14:paraId="73C69D10" w14:textId="77777777" w:rsidR="009A54B1" w:rsidRPr="004D780E" w:rsidRDefault="009A54B1" w:rsidP="009A54B1">
      <w:pPr>
        <w:rPr>
          <w:i/>
          <w:szCs w:val="28"/>
        </w:rPr>
      </w:pPr>
      <w:r w:rsidRPr="004D780E">
        <w:rPr>
          <w:i/>
          <w:szCs w:val="28"/>
        </w:rPr>
        <w:t>-</w:t>
      </w:r>
      <w:r>
        <w:rPr>
          <w:i/>
          <w:szCs w:val="28"/>
        </w:rPr>
        <w:t> </w:t>
      </w:r>
      <w:r w:rsidRPr="004D780E">
        <w:rPr>
          <w:i/>
          <w:szCs w:val="28"/>
        </w:rPr>
        <w:t xml:space="preserve">сильне обрізання </w:t>
      </w:r>
      <w:r w:rsidRPr="00D37C64">
        <w:rPr>
          <w:iCs/>
          <w:szCs w:val="28"/>
        </w:rPr>
        <w:t>(с</w:t>
      </w:r>
      <w:r w:rsidRPr="004D780E">
        <w:rPr>
          <w:szCs w:val="28"/>
        </w:rPr>
        <w:t>тан зелених насаджень задовільний, кількість сухого гілля &gt; 40%, кількість відмерлих бруньок &gt; 40% дефоліація крони &gt; 40%. Листя дрібніше, світліше та жовтіше від звичайного, передчасно опадає або в</w:t>
      </w:r>
      <w:r>
        <w:rPr>
          <w:szCs w:val="28"/>
        </w:rPr>
        <w:t>’</w:t>
      </w:r>
      <w:r w:rsidRPr="004D780E">
        <w:rPr>
          <w:szCs w:val="28"/>
        </w:rPr>
        <w:t>яне; приріст поточного року значно зменшений або відсутній)</w:t>
      </w:r>
      <w:r>
        <w:rPr>
          <w:szCs w:val="28"/>
        </w:rPr>
        <w:t>;</w:t>
      </w:r>
    </w:p>
    <w:p w14:paraId="2584626E" w14:textId="77777777" w:rsidR="009A54B1" w:rsidRPr="004D780E" w:rsidRDefault="009A54B1" w:rsidP="009A54B1">
      <w:pPr>
        <w:pStyle w:val="Default"/>
        <w:ind w:firstLine="567"/>
        <w:jc w:val="both"/>
        <w:rPr>
          <w:color w:val="auto"/>
          <w:sz w:val="28"/>
          <w:szCs w:val="28"/>
        </w:rPr>
      </w:pPr>
      <w:r w:rsidRPr="004D780E">
        <w:rPr>
          <w:i/>
          <w:color w:val="auto"/>
          <w:sz w:val="28"/>
          <w:szCs w:val="28"/>
        </w:rPr>
        <w:t>-</w:t>
      </w:r>
      <w:r>
        <w:rPr>
          <w:i/>
          <w:color w:val="auto"/>
          <w:sz w:val="28"/>
          <w:szCs w:val="28"/>
        </w:rPr>
        <w:t> </w:t>
      </w:r>
      <w:r w:rsidRPr="004D780E">
        <w:rPr>
          <w:i/>
          <w:color w:val="auto"/>
          <w:sz w:val="28"/>
          <w:szCs w:val="28"/>
        </w:rPr>
        <w:t xml:space="preserve">помірне обрізання </w:t>
      </w:r>
      <w:r w:rsidRPr="00D37C64">
        <w:rPr>
          <w:iCs/>
          <w:color w:val="auto"/>
          <w:sz w:val="28"/>
          <w:szCs w:val="28"/>
        </w:rPr>
        <w:t>(</w:t>
      </w:r>
      <w:r>
        <w:rPr>
          <w:iCs/>
          <w:color w:val="auto"/>
          <w:sz w:val="28"/>
          <w:szCs w:val="28"/>
        </w:rPr>
        <w:t>с</w:t>
      </w:r>
      <w:r w:rsidRPr="004D780E">
        <w:rPr>
          <w:color w:val="auto"/>
          <w:sz w:val="28"/>
          <w:szCs w:val="28"/>
        </w:rPr>
        <w:t>тан зелених насаджень добрий чи задовільний, кількість сухого гілля &gt; 15-30%, кількість відмерлих бруньок &gt; 15-30%, дефоліація крони &gt;</w:t>
      </w:r>
      <w:r>
        <w:rPr>
          <w:color w:val="auto"/>
          <w:sz w:val="28"/>
          <w:szCs w:val="28"/>
        </w:rPr>
        <w:t xml:space="preserve"> </w:t>
      </w:r>
      <w:r w:rsidRPr="004D780E">
        <w:rPr>
          <w:color w:val="auto"/>
          <w:sz w:val="28"/>
          <w:szCs w:val="28"/>
        </w:rPr>
        <w:t>30%. Листя дрібне, недорозвинене; спостерігається передчасний листопад не характерний для даного виду; приріст зменшений більш як на половину в порівняння із характерним для даного виду)</w:t>
      </w:r>
      <w:r>
        <w:rPr>
          <w:color w:val="auto"/>
          <w:sz w:val="28"/>
          <w:szCs w:val="28"/>
        </w:rPr>
        <w:t>;</w:t>
      </w:r>
    </w:p>
    <w:p w14:paraId="62C0D3ED" w14:textId="77777777" w:rsidR="009A54B1" w:rsidRPr="004D780E" w:rsidRDefault="009A54B1" w:rsidP="009A54B1">
      <w:pPr>
        <w:pStyle w:val="Default"/>
        <w:ind w:firstLine="567"/>
        <w:jc w:val="both"/>
        <w:rPr>
          <w:color w:val="auto"/>
          <w:sz w:val="28"/>
          <w:szCs w:val="28"/>
        </w:rPr>
      </w:pPr>
      <w:r w:rsidRPr="004D780E">
        <w:rPr>
          <w:i/>
          <w:color w:val="auto"/>
          <w:sz w:val="28"/>
          <w:szCs w:val="28"/>
        </w:rPr>
        <w:t>-</w:t>
      </w:r>
      <w:r>
        <w:rPr>
          <w:i/>
          <w:color w:val="auto"/>
          <w:sz w:val="28"/>
          <w:szCs w:val="28"/>
        </w:rPr>
        <w:t> </w:t>
      </w:r>
      <w:r w:rsidRPr="004D780E">
        <w:rPr>
          <w:i/>
          <w:color w:val="auto"/>
          <w:sz w:val="28"/>
          <w:szCs w:val="28"/>
        </w:rPr>
        <w:t xml:space="preserve">слабке обрізання </w:t>
      </w:r>
      <w:r w:rsidRPr="00D37C64">
        <w:rPr>
          <w:i/>
          <w:iCs/>
          <w:color w:val="auto"/>
          <w:sz w:val="28"/>
          <w:szCs w:val="28"/>
        </w:rPr>
        <w:t>(</w:t>
      </w:r>
      <w:r>
        <w:rPr>
          <w:color w:val="auto"/>
          <w:sz w:val="28"/>
          <w:szCs w:val="28"/>
        </w:rPr>
        <w:t>с</w:t>
      </w:r>
      <w:r w:rsidRPr="004D780E">
        <w:rPr>
          <w:color w:val="auto"/>
          <w:sz w:val="28"/>
          <w:szCs w:val="28"/>
        </w:rPr>
        <w:t>тан зелених насаджень добрий,</w:t>
      </w:r>
      <w:r w:rsidRPr="004D780E">
        <w:rPr>
          <w:i/>
          <w:color w:val="auto"/>
          <w:sz w:val="28"/>
          <w:szCs w:val="28"/>
        </w:rPr>
        <w:t xml:space="preserve"> </w:t>
      </w:r>
      <w:r w:rsidRPr="004D780E">
        <w:rPr>
          <w:color w:val="auto"/>
          <w:sz w:val="28"/>
          <w:szCs w:val="28"/>
        </w:rPr>
        <w:t>кількість сухого гілля &lt; 15%, кількість відмерлих бруньок &lt; 15% дефоліація крони &lt; 30%. Спостерігається недорозвиненість окремих бруньок, зменшений розмір листової пластини в порівнянні із характерним для даного виду, послаблений приріст в порівнянні із характерним для даного виду).</w:t>
      </w:r>
    </w:p>
    <w:p w14:paraId="1A8F0D42" w14:textId="77777777" w:rsidR="009A54B1" w:rsidRPr="004D780E" w:rsidRDefault="009A54B1" w:rsidP="009A54B1">
      <w:pPr>
        <w:pStyle w:val="Default"/>
        <w:ind w:firstLine="567"/>
        <w:jc w:val="both"/>
        <w:rPr>
          <w:color w:val="auto"/>
          <w:sz w:val="28"/>
          <w:szCs w:val="28"/>
        </w:rPr>
      </w:pPr>
      <w:r w:rsidRPr="004D780E">
        <w:rPr>
          <w:color w:val="auto"/>
          <w:sz w:val="28"/>
          <w:szCs w:val="28"/>
        </w:rPr>
        <w:t xml:space="preserve">Ступінь </w:t>
      </w:r>
      <w:proofErr w:type="spellStart"/>
      <w:r w:rsidRPr="004D780E">
        <w:rPr>
          <w:color w:val="auto"/>
          <w:sz w:val="28"/>
          <w:szCs w:val="28"/>
        </w:rPr>
        <w:t>омолоджувального</w:t>
      </w:r>
      <w:proofErr w:type="spellEnd"/>
      <w:r w:rsidRPr="004D780E">
        <w:rPr>
          <w:color w:val="auto"/>
          <w:sz w:val="28"/>
          <w:szCs w:val="28"/>
        </w:rPr>
        <w:t xml:space="preserve"> обрізання крони визначається за декількома критеріями, наявність усіх критеріїв є не обов</w:t>
      </w:r>
      <w:r>
        <w:rPr>
          <w:color w:val="auto"/>
          <w:sz w:val="28"/>
          <w:szCs w:val="28"/>
        </w:rPr>
        <w:t>’</w:t>
      </w:r>
      <w:r w:rsidRPr="004D780E">
        <w:rPr>
          <w:color w:val="auto"/>
          <w:sz w:val="28"/>
          <w:szCs w:val="28"/>
        </w:rPr>
        <w:t>язковою.</w:t>
      </w:r>
    </w:p>
    <w:p w14:paraId="7CFC4E80" w14:textId="77777777" w:rsidR="009A54B1" w:rsidRPr="004D780E" w:rsidRDefault="009A54B1" w:rsidP="009A54B1">
      <w:pPr>
        <w:rPr>
          <w:szCs w:val="28"/>
        </w:rPr>
      </w:pPr>
      <w:r w:rsidRPr="004D780E">
        <w:rPr>
          <w:szCs w:val="28"/>
        </w:rPr>
        <w:t>1.3.2.</w:t>
      </w:r>
      <w:r>
        <w:rPr>
          <w:szCs w:val="28"/>
        </w:rPr>
        <w:t> </w:t>
      </w:r>
      <w:r w:rsidRPr="004D780E">
        <w:rPr>
          <w:szCs w:val="28"/>
        </w:rPr>
        <w:t xml:space="preserve">Рекомендації щодо визначення ступеня </w:t>
      </w:r>
      <w:proofErr w:type="spellStart"/>
      <w:r w:rsidRPr="004D780E">
        <w:rPr>
          <w:szCs w:val="28"/>
        </w:rPr>
        <w:t>омолоджувального</w:t>
      </w:r>
      <w:proofErr w:type="spellEnd"/>
      <w:r w:rsidRPr="004D780E">
        <w:rPr>
          <w:szCs w:val="28"/>
        </w:rPr>
        <w:t xml:space="preserve"> обрізання дерев залежно від їх видів:</w:t>
      </w:r>
    </w:p>
    <w:p w14:paraId="765C872C" w14:textId="77777777" w:rsidR="009A54B1" w:rsidRPr="004D780E" w:rsidRDefault="009A54B1" w:rsidP="009A54B1">
      <w:pPr>
        <w:rPr>
          <w:szCs w:val="28"/>
        </w:rPr>
      </w:pPr>
      <w:r w:rsidRPr="004D780E">
        <w:rPr>
          <w:szCs w:val="28"/>
        </w:rPr>
        <w:t>-</w:t>
      </w:r>
      <w:r>
        <w:rPr>
          <w:szCs w:val="28"/>
        </w:rPr>
        <w:t> </w:t>
      </w:r>
      <w:r w:rsidRPr="004D780E">
        <w:rPr>
          <w:szCs w:val="28"/>
        </w:rPr>
        <w:t xml:space="preserve">сильне обрізання </w:t>
      </w:r>
      <w:r>
        <w:rPr>
          <w:szCs w:val="28"/>
        </w:rPr>
        <w:t>–</w:t>
      </w:r>
      <w:r w:rsidRPr="004D780E">
        <w:rPr>
          <w:szCs w:val="28"/>
        </w:rPr>
        <w:t xml:space="preserve"> акація</w:t>
      </w:r>
      <w:r>
        <w:rPr>
          <w:szCs w:val="28"/>
        </w:rPr>
        <w:t xml:space="preserve"> </w:t>
      </w:r>
      <w:r w:rsidRPr="004D780E">
        <w:rPr>
          <w:szCs w:val="28"/>
        </w:rPr>
        <w:t>біла, айлант, айва, верба, в</w:t>
      </w:r>
      <w:r>
        <w:rPr>
          <w:szCs w:val="28"/>
        </w:rPr>
        <w:t>’</w:t>
      </w:r>
      <w:r w:rsidRPr="004D780E">
        <w:rPr>
          <w:szCs w:val="28"/>
        </w:rPr>
        <w:t>яз дрібнолистий, тополя (крім тополі білої), липа, осика, клен ясенелистий;</w:t>
      </w:r>
    </w:p>
    <w:p w14:paraId="56BA9ACB" w14:textId="77777777" w:rsidR="009A54B1" w:rsidRPr="004D780E" w:rsidRDefault="009A54B1" w:rsidP="009A54B1">
      <w:pPr>
        <w:rPr>
          <w:szCs w:val="28"/>
        </w:rPr>
      </w:pPr>
      <w:r w:rsidRPr="004D780E">
        <w:rPr>
          <w:szCs w:val="28"/>
        </w:rPr>
        <w:t>-</w:t>
      </w:r>
      <w:r>
        <w:rPr>
          <w:szCs w:val="28"/>
        </w:rPr>
        <w:t> </w:t>
      </w:r>
      <w:r w:rsidRPr="004D780E">
        <w:rPr>
          <w:szCs w:val="28"/>
        </w:rPr>
        <w:t>помірне обрізання - в</w:t>
      </w:r>
      <w:r>
        <w:rPr>
          <w:szCs w:val="28"/>
        </w:rPr>
        <w:t>’</w:t>
      </w:r>
      <w:r w:rsidRPr="004D780E">
        <w:rPr>
          <w:szCs w:val="28"/>
        </w:rPr>
        <w:t>яз</w:t>
      </w:r>
      <w:r>
        <w:rPr>
          <w:szCs w:val="28"/>
        </w:rPr>
        <w:t xml:space="preserve"> </w:t>
      </w:r>
      <w:r w:rsidRPr="004D780E">
        <w:rPr>
          <w:szCs w:val="28"/>
        </w:rPr>
        <w:t xml:space="preserve">шорсткий, граб звичайний, клен сріблястий та польовий, платан </w:t>
      </w:r>
      <w:proofErr w:type="spellStart"/>
      <w:r w:rsidRPr="004D780E">
        <w:rPr>
          <w:szCs w:val="28"/>
        </w:rPr>
        <w:t>кленолистий</w:t>
      </w:r>
      <w:proofErr w:type="spellEnd"/>
      <w:r w:rsidRPr="004D780E">
        <w:rPr>
          <w:szCs w:val="28"/>
        </w:rPr>
        <w:t xml:space="preserve"> та західний абрикос, вишня, слива, груша, ясен пухнастий, ірга, катальпа, яблуня, шовковиця, бук, клен гостролистий;</w:t>
      </w:r>
    </w:p>
    <w:p w14:paraId="4FD148AB" w14:textId="77777777" w:rsidR="009A54B1" w:rsidRPr="004D780E" w:rsidRDefault="009A54B1" w:rsidP="009A54B1">
      <w:pPr>
        <w:rPr>
          <w:szCs w:val="28"/>
        </w:rPr>
      </w:pPr>
      <w:r w:rsidRPr="004D780E">
        <w:rPr>
          <w:szCs w:val="28"/>
        </w:rPr>
        <w:t>-</w:t>
      </w:r>
      <w:r>
        <w:rPr>
          <w:szCs w:val="28"/>
        </w:rPr>
        <w:t> </w:t>
      </w:r>
      <w:r w:rsidRPr="004D780E">
        <w:rPr>
          <w:szCs w:val="28"/>
        </w:rPr>
        <w:t xml:space="preserve">слабке обрізання </w:t>
      </w:r>
      <w:r>
        <w:rPr>
          <w:szCs w:val="28"/>
        </w:rPr>
        <w:t>–</w:t>
      </w:r>
      <w:r w:rsidRPr="004D780E">
        <w:rPr>
          <w:szCs w:val="28"/>
        </w:rPr>
        <w:t xml:space="preserve"> ясен</w:t>
      </w:r>
      <w:r>
        <w:rPr>
          <w:szCs w:val="28"/>
        </w:rPr>
        <w:t xml:space="preserve"> </w:t>
      </w:r>
      <w:r w:rsidRPr="004D780E">
        <w:rPr>
          <w:szCs w:val="28"/>
        </w:rPr>
        <w:t xml:space="preserve">звичайний, зелений та </w:t>
      </w:r>
      <w:proofErr w:type="spellStart"/>
      <w:r w:rsidRPr="004D780E">
        <w:rPr>
          <w:szCs w:val="28"/>
        </w:rPr>
        <w:t>пенсильванський</w:t>
      </w:r>
      <w:proofErr w:type="spellEnd"/>
      <w:r w:rsidRPr="004D780E">
        <w:rPr>
          <w:szCs w:val="28"/>
        </w:rPr>
        <w:t>, гіркокаштан звичайний, дуб, горіх, горобина звичайна та скандинавська, черемха, сумах, магнолія, черемха, тополя біла.</w:t>
      </w:r>
    </w:p>
    <w:p w14:paraId="2ADDA9AE" w14:textId="77777777" w:rsidR="009A54B1" w:rsidRPr="004D780E" w:rsidRDefault="009A54B1" w:rsidP="009A54B1">
      <w:pPr>
        <w:rPr>
          <w:szCs w:val="28"/>
        </w:rPr>
      </w:pPr>
      <w:proofErr w:type="spellStart"/>
      <w:r w:rsidRPr="004D780E">
        <w:rPr>
          <w:szCs w:val="28"/>
        </w:rPr>
        <w:t>Омолоджувальне</w:t>
      </w:r>
      <w:proofErr w:type="spellEnd"/>
      <w:r w:rsidRPr="004D780E">
        <w:rPr>
          <w:szCs w:val="28"/>
        </w:rPr>
        <w:t xml:space="preserve"> обрізанні тополь (жіночих екземплярів), з метою попередження їх пушіння.</w:t>
      </w:r>
    </w:p>
    <w:p w14:paraId="14C33EB9" w14:textId="77777777" w:rsidR="009A54B1" w:rsidRPr="004D780E" w:rsidRDefault="009A54B1" w:rsidP="009A54B1">
      <w:pPr>
        <w:rPr>
          <w:szCs w:val="28"/>
        </w:rPr>
      </w:pPr>
      <w:r w:rsidRPr="004D780E">
        <w:rPr>
          <w:szCs w:val="28"/>
        </w:rPr>
        <w:t>В умовах міста при обрізці крони дерев тополь жіночих екземплярів мають обов</w:t>
      </w:r>
      <w:r>
        <w:rPr>
          <w:szCs w:val="28"/>
        </w:rPr>
        <w:t>’</w:t>
      </w:r>
      <w:r w:rsidRPr="004D780E">
        <w:rPr>
          <w:szCs w:val="28"/>
        </w:rPr>
        <w:t xml:space="preserve">язково бути залишені всі скелетні гілки першого та другого порядку (діаметр зрізів </w:t>
      </w:r>
      <w:r>
        <w:rPr>
          <w:szCs w:val="28"/>
        </w:rPr>
        <w:t>–</w:t>
      </w:r>
      <w:r w:rsidRPr="004D780E">
        <w:rPr>
          <w:szCs w:val="28"/>
        </w:rPr>
        <w:t xml:space="preserve"> до 10</w:t>
      </w:r>
      <w:r>
        <w:rPr>
          <w:szCs w:val="28"/>
        </w:rPr>
        <w:t> </w:t>
      </w:r>
      <w:r w:rsidRPr="004D780E">
        <w:rPr>
          <w:szCs w:val="28"/>
        </w:rPr>
        <w:t xml:space="preserve">см) i якомога більше дрібних гілок. Після такої обрізки, дерева певний період не пушать, однак дерево матиме частину крони i не </w:t>
      </w:r>
      <w:r w:rsidRPr="004D780E">
        <w:rPr>
          <w:szCs w:val="28"/>
        </w:rPr>
        <w:lastRenderedPageBreak/>
        <w:t>припиняючи біологічні процеси зможе відновитися (обрізання на «стовп» не допустиме).</w:t>
      </w:r>
    </w:p>
    <w:p w14:paraId="2149EFC3" w14:textId="6A69B5F1" w:rsidR="009A54B1" w:rsidRPr="004D780E" w:rsidRDefault="009A54B1" w:rsidP="009A54B1">
      <w:pPr>
        <w:pStyle w:val="Default"/>
        <w:jc w:val="center"/>
        <w:rPr>
          <w:color w:val="auto"/>
          <w:sz w:val="28"/>
          <w:szCs w:val="28"/>
        </w:rPr>
      </w:pPr>
      <w:r w:rsidRPr="004D780E">
        <w:rPr>
          <w:noProof/>
          <w:color w:val="auto"/>
          <w:sz w:val="28"/>
          <w:szCs w:val="28"/>
          <w:lang w:eastAsia="ru-RU"/>
        </w:rPr>
        <w:drawing>
          <wp:inline distT="0" distB="0" distL="0" distR="0" wp14:anchorId="52F3AD94" wp14:editId="05996FFB">
            <wp:extent cx="4160520" cy="235458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60520" cy="2354580"/>
                    </a:xfrm>
                    <a:prstGeom prst="rect">
                      <a:avLst/>
                    </a:prstGeom>
                    <a:noFill/>
                    <a:ln>
                      <a:noFill/>
                    </a:ln>
                  </pic:spPr>
                </pic:pic>
              </a:graphicData>
            </a:graphic>
          </wp:inline>
        </w:drawing>
      </w:r>
    </w:p>
    <w:p w14:paraId="2C7FDA4B" w14:textId="77777777" w:rsidR="009A54B1" w:rsidRPr="004D780E" w:rsidRDefault="009A54B1" w:rsidP="009A54B1">
      <w:pPr>
        <w:pStyle w:val="Default"/>
        <w:jc w:val="center"/>
        <w:rPr>
          <w:color w:val="auto"/>
          <w:sz w:val="28"/>
          <w:szCs w:val="28"/>
        </w:rPr>
      </w:pPr>
      <w:r w:rsidRPr="004D780E">
        <w:rPr>
          <w:color w:val="auto"/>
          <w:sz w:val="28"/>
          <w:szCs w:val="28"/>
        </w:rPr>
        <w:t xml:space="preserve">Рис. </w:t>
      </w:r>
      <w:r>
        <w:rPr>
          <w:color w:val="auto"/>
          <w:sz w:val="28"/>
          <w:szCs w:val="28"/>
        </w:rPr>
        <w:t xml:space="preserve">5. </w:t>
      </w:r>
      <w:r w:rsidRPr="004D780E">
        <w:rPr>
          <w:color w:val="auto"/>
          <w:sz w:val="28"/>
          <w:szCs w:val="28"/>
        </w:rPr>
        <w:t>Обрізування крони тополь жіночих екземплярів</w:t>
      </w:r>
    </w:p>
    <w:p w14:paraId="3FE6298A" w14:textId="77777777" w:rsidR="009A54B1" w:rsidRPr="004D780E" w:rsidRDefault="009A54B1" w:rsidP="009A54B1">
      <w:pPr>
        <w:pStyle w:val="Default"/>
        <w:jc w:val="center"/>
        <w:rPr>
          <w:color w:val="auto"/>
          <w:sz w:val="28"/>
          <w:szCs w:val="28"/>
        </w:rPr>
      </w:pPr>
      <w:r w:rsidRPr="004D780E">
        <w:rPr>
          <w:color w:val="auto"/>
          <w:sz w:val="28"/>
          <w:szCs w:val="28"/>
        </w:rPr>
        <w:t xml:space="preserve">(Кафедра садово-паркового господарства </w:t>
      </w:r>
      <w:proofErr w:type="spellStart"/>
      <w:r w:rsidRPr="004D780E">
        <w:rPr>
          <w:color w:val="auto"/>
          <w:sz w:val="28"/>
          <w:szCs w:val="28"/>
        </w:rPr>
        <w:t>Хортицької</w:t>
      </w:r>
      <w:proofErr w:type="spellEnd"/>
      <w:r w:rsidRPr="004D780E">
        <w:rPr>
          <w:color w:val="auto"/>
          <w:sz w:val="28"/>
          <w:szCs w:val="28"/>
        </w:rPr>
        <w:t xml:space="preserve"> національної навчально</w:t>
      </w:r>
      <w:r>
        <w:rPr>
          <w:color w:val="auto"/>
          <w:sz w:val="28"/>
          <w:szCs w:val="28"/>
        </w:rPr>
        <w:noBreakHyphen/>
      </w:r>
      <w:r w:rsidRPr="004D780E">
        <w:rPr>
          <w:color w:val="auto"/>
          <w:sz w:val="28"/>
          <w:szCs w:val="28"/>
        </w:rPr>
        <w:t>реабілітаційної академії Запорізької обласної ради)</w:t>
      </w:r>
    </w:p>
    <w:p w14:paraId="7BD4791B" w14:textId="77777777" w:rsidR="009A54B1" w:rsidRPr="004D780E" w:rsidRDefault="009A54B1" w:rsidP="009A54B1">
      <w:pPr>
        <w:rPr>
          <w:szCs w:val="28"/>
        </w:rPr>
      </w:pPr>
    </w:p>
    <w:p w14:paraId="2137092E" w14:textId="77777777" w:rsidR="009A54B1" w:rsidRPr="004D780E" w:rsidRDefault="009A54B1" w:rsidP="009A54B1">
      <w:pPr>
        <w:rPr>
          <w:i/>
          <w:szCs w:val="28"/>
        </w:rPr>
      </w:pPr>
      <w:r w:rsidRPr="004D780E">
        <w:rPr>
          <w:i/>
          <w:szCs w:val="28"/>
        </w:rPr>
        <w:t>Вимоги до обрізання дерев:</w:t>
      </w:r>
    </w:p>
    <w:p w14:paraId="5767F3AA" w14:textId="77777777" w:rsidR="009A54B1" w:rsidRPr="004D780E" w:rsidRDefault="009A54B1" w:rsidP="009A54B1">
      <w:pPr>
        <w:pStyle w:val="Default"/>
        <w:ind w:firstLine="567"/>
        <w:jc w:val="both"/>
        <w:rPr>
          <w:color w:val="auto"/>
          <w:sz w:val="28"/>
          <w:szCs w:val="28"/>
        </w:rPr>
      </w:pPr>
      <w:r w:rsidRPr="004D780E">
        <w:rPr>
          <w:color w:val="auto"/>
          <w:sz w:val="28"/>
          <w:szCs w:val="28"/>
        </w:rPr>
        <w:t>-</w:t>
      </w:r>
      <w:r>
        <w:rPr>
          <w:color w:val="auto"/>
          <w:sz w:val="28"/>
          <w:szCs w:val="28"/>
        </w:rPr>
        <w:t> </w:t>
      </w:r>
      <w:r w:rsidRPr="004D780E">
        <w:rPr>
          <w:color w:val="auto"/>
          <w:sz w:val="28"/>
          <w:szCs w:val="28"/>
        </w:rPr>
        <w:t>обрізування слід виконувати так, щоб зберегти гілкове кільце для кращого загоєння рани;</w:t>
      </w:r>
    </w:p>
    <w:p w14:paraId="49FBA550" w14:textId="77777777" w:rsidR="009A54B1" w:rsidRPr="004D780E" w:rsidRDefault="009A54B1" w:rsidP="009A54B1">
      <w:pPr>
        <w:pStyle w:val="Default"/>
        <w:ind w:firstLine="567"/>
        <w:jc w:val="both"/>
        <w:rPr>
          <w:color w:val="auto"/>
          <w:sz w:val="28"/>
          <w:szCs w:val="28"/>
        </w:rPr>
      </w:pPr>
      <w:r w:rsidRPr="004D780E">
        <w:rPr>
          <w:color w:val="auto"/>
          <w:sz w:val="28"/>
          <w:szCs w:val="28"/>
        </w:rPr>
        <w:t>-</w:t>
      </w:r>
      <w:r>
        <w:rPr>
          <w:color w:val="auto"/>
          <w:sz w:val="28"/>
          <w:szCs w:val="28"/>
        </w:rPr>
        <w:t> </w:t>
      </w:r>
      <w:r w:rsidRPr="004D780E">
        <w:rPr>
          <w:color w:val="auto"/>
          <w:sz w:val="28"/>
          <w:szCs w:val="28"/>
        </w:rPr>
        <w:t>обрізування на гілковому кільці проводити так, щоб вища точка лінії обрізу лежала за межами ребра кори, що проходить у розвилці;</w:t>
      </w:r>
    </w:p>
    <w:p w14:paraId="5601BEC2" w14:textId="77777777" w:rsidR="009A54B1" w:rsidRPr="004D780E" w:rsidRDefault="009A54B1" w:rsidP="009A54B1">
      <w:pPr>
        <w:pStyle w:val="Default"/>
        <w:ind w:firstLine="567"/>
        <w:jc w:val="both"/>
        <w:rPr>
          <w:color w:val="auto"/>
          <w:sz w:val="28"/>
          <w:szCs w:val="28"/>
        </w:rPr>
      </w:pPr>
      <w:r w:rsidRPr="004D780E">
        <w:rPr>
          <w:color w:val="auto"/>
          <w:sz w:val="28"/>
          <w:szCs w:val="28"/>
        </w:rPr>
        <w:t>-</w:t>
      </w:r>
      <w:r>
        <w:rPr>
          <w:color w:val="auto"/>
          <w:sz w:val="28"/>
          <w:szCs w:val="28"/>
        </w:rPr>
        <w:t> </w:t>
      </w:r>
      <w:r w:rsidRPr="004D780E">
        <w:rPr>
          <w:color w:val="auto"/>
          <w:sz w:val="28"/>
          <w:szCs w:val="28"/>
        </w:rPr>
        <w:t xml:space="preserve">при укороченні гілок проводити обрізування до </w:t>
      </w:r>
      <w:proofErr w:type="spellStart"/>
      <w:r w:rsidRPr="004D780E">
        <w:rPr>
          <w:color w:val="auto"/>
          <w:sz w:val="28"/>
          <w:szCs w:val="28"/>
        </w:rPr>
        <w:t>пагона</w:t>
      </w:r>
      <w:proofErr w:type="spellEnd"/>
      <w:r w:rsidRPr="004D780E">
        <w:rPr>
          <w:color w:val="auto"/>
          <w:sz w:val="28"/>
          <w:szCs w:val="28"/>
        </w:rPr>
        <w:t xml:space="preserve"> заміщення;</w:t>
      </w:r>
    </w:p>
    <w:p w14:paraId="1C000A5F" w14:textId="77777777" w:rsidR="009A54B1" w:rsidRPr="004D780E" w:rsidRDefault="009A54B1" w:rsidP="009A54B1">
      <w:pPr>
        <w:pStyle w:val="Default"/>
        <w:ind w:firstLine="567"/>
        <w:jc w:val="both"/>
        <w:rPr>
          <w:color w:val="auto"/>
          <w:sz w:val="28"/>
          <w:szCs w:val="28"/>
        </w:rPr>
      </w:pPr>
      <w:r w:rsidRPr="004D780E">
        <w:rPr>
          <w:color w:val="auto"/>
          <w:sz w:val="28"/>
          <w:szCs w:val="28"/>
        </w:rPr>
        <w:t>-</w:t>
      </w:r>
      <w:r>
        <w:rPr>
          <w:color w:val="auto"/>
          <w:sz w:val="28"/>
          <w:szCs w:val="28"/>
        </w:rPr>
        <w:t> </w:t>
      </w:r>
      <w:r w:rsidRPr="004D780E">
        <w:rPr>
          <w:color w:val="auto"/>
          <w:sz w:val="28"/>
          <w:szCs w:val="28"/>
        </w:rPr>
        <w:t>видаляти або вкорочувати конкурентні пагони у молодих дерев;</w:t>
      </w:r>
    </w:p>
    <w:p w14:paraId="489A9595" w14:textId="77777777" w:rsidR="009A54B1" w:rsidRPr="004D780E" w:rsidRDefault="009A54B1" w:rsidP="009A54B1">
      <w:pPr>
        <w:pStyle w:val="Default"/>
        <w:ind w:firstLine="567"/>
        <w:jc w:val="both"/>
        <w:rPr>
          <w:color w:val="auto"/>
          <w:sz w:val="28"/>
          <w:szCs w:val="28"/>
        </w:rPr>
      </w:pPr>
      <w:r w:rsidRPr="004D780E">
        <w:rPr>
          <w:color w:val="auto"/>
          <w:sz w:val="28"/>
          <w:szCs w:val="28"/>
        </w:rPr>
        <w:t>-</w:t>
      </w:r>
      <w:r>
        <w:rPr>
          <w:color w:val="auto"/>
          <w:sz w:val="28"/>
          <w:szCs w:val="28"/>
        </w:rPr>
        <w:t> </w:t>
      </w:r>
      <w:r w:rsidRPr="004D780E">
        <w:rPr>
          <w:color w:val="auto"/>
          <w:sz w:val="28"/>
          <w:szCs w:val="28"/>
        </w:rPr>
        <w:t xml:space="preserve">скелетні гілки першого порядку на деревах вкорочуються тільки у необхідному обсязі та з метою досягнення балансу крони на деревах, де проводиться </w:t>
      </w:r>
      <w:proofErr w:type="spellStart"/>
      <w:r w:rsidRPr="004D780E">
        <w:rPr>
          <w:color w:val="auto"/>
          <w:sz w:val="28"/>
          <w:szCs w:val="28"/>
        </w:rPr>
        <w:t>омолоджувальне</w:t>
      </w:r>
      <w:proofErr w:type="spellEnd"/>
      <w:r w:rsidRPr="004D780E">
        <w:rPr>
          <w:color w:val="auto"/>
          <w:sz w:val="28"/>
          <w:szCs w:val="28"/>
        </w:rPr>
        <w:t xml:space="preserve"> обрізання, а їх видалення можливе в окремих обґрунтованих випадках;</w:t>
      </w:r>
    </w:p>
    <w:p w14:paraId="6D69625F" w14:textId="77777777" w:rsidR="009A54B1" w:rsidRPr="004D780E" w:rsidRDefault="009A54B1" w:rsidP="009A54B1">
      <w:pPr>
        <w:pStyle w:val="Default"/>
        <w:ind w:firstLine="567"/>
        <w:jc w:val="both"/>
        <w:rPr>
          <w:color w:val="auto"/>
          <w:sz w:val="28"/>
          <w:szCs w:val="28"/>
        </w:rPr>
      </w:pPr>
      <w:r w:rsidRPr="004D780E">
        <w:rPr>
          <w:color w:val="auto"/>
          <w:sz w:val="28"/>
          <w:szCs w:val="28"/>
        </w:rPr>
        <w:t>-</w:t>
      </w:r>
      <w:r>
        <w:rPr>
          <w:color w:val="auto"/>
          <w:sz w:val="28"/>
          <w:szCs w:val="28"/>
        </w:rPr>
        <w:t> </w:t>
      </w:r>
      <w:r w:rsidRPr="004D780E">
        <w:rPr>
          <w:color w:val="auto"/>
          <w:sz w:val="28"/>
          <w:szCs w:val="28"/>
        </w:rPr>
        <w:t>обрізування проводити таким чином, щоб поступово утворювалась вторинна крона;</w:t>
      </w:r>
    </w:p>
    <w:p w14:paraId="7EEFD044" w14:textId="77777777" w:rsidR="009A54B1" w:rsidRPr="004D780E" w:rsidRDefault="009A54B1" w:rsidP="009A54B1">
      <w:pPr>
        <w:rPr>
          <w:szCs w:val="28"/>
        </w:rPr>
      </w:pPr>
      <w:r w:rsidRPr="004D780E">
        <w:rPr>
          <w:szCs w:val="28"/>
        </w:rPr>
        <w:t>-</w:t>
      </w:r>
      <w:r>
        <w:rPr>
          <w:szCs w:val="28"/>
        </w:rPr>
        <w:t> </w:t>
      </w:r>
      <w:r w:rsidRPr="004D780E">
        <w:rPr>
          <w:szCs w:val="28"/>
        </w:rPr>
        <w:t>зріз однорічних пагонів робиться косим, під кутом 45</w:t>
      </w:r>
      <w:r w:rsidRPr="004D780E">
        <w:rPr>
          <w:szCs w:val="28"/>
          <w:vertAlign w:val="superscript"/>
        </w:rPr>
        <w:t>0</w:t>
      </w:r>
      <w:r w:rsidRPr="004D780E">
        <w:rPr>
          <w:szCs w:val="28"/>
        </w:rPr>
        <w:t xml:space="preserve"> до вертикальної осі гілки.</w:t>
      </w:r>
    </w:p>
    <w:p w14:paraId="5115C759" w14:textId="77777777" w:rsidR="009A54B1" w:rsidRDefault="009A54B1" w:rsidP="009A54B1">
      <w:pPr>
        <w:tabs>
          <w:tab w:val="left" w:pos="993"/>
        </w:tabs>
        <w:contextualSpacing/>
        <w:rPr>
          <w:szCs w:val="28"/>
        </w:rPr>
      </w:pPr>
    </w:p>
    <w:p w14:paraId="4B8D8AE8" w14:textId="77777777" w:rsidR="009A54B1" w:rsidRPr="004D780E" w:rsidRDefault="009A54B1" w:rsidP="009A54B1">
      <w:pPr>
        <w:tabs>
          <w:tab w:val="left" w:pos="993"/>
        </w:tabs>
        <w:contextualSpacing/>
        <w:jc w:val="center"/>
        <w:rPr>
          <w:szCs w:val="28"/>
        </w:rPr>
      </w:pPr>
      <w:r>
        <w:rPr>
          <w:szCs w:val="28"/>
        </w:rPr>
        <w:t>__________________________________________________</w:t>
      </w:r>
    </w:p>
    <w:p w14:paraId="1016BD80" w14:textId="77777777" w:rsidR="009A54B1" w:rsidRPr="004D780E" w:rsidRDefault="009A54B1" w:rsidP="009A54B1">
      <w:pPr>
        <w:rPr>
          <w:rFonts w:eastAsia="MS Mincho"/>
          <w:szCs w:val="28"/>
        </w:rPr>
      </w:pPr>
    </w:p>
    <w:p w14:paraId="2E0C2C59" w14:textId="53709B76" w:rsidR="000B4BE8" w:rsidRPr="00F92384" w:rsidRDefault="000B4BE8" w:rsidP="009A54B1">
      <w:pPr>
        <w:ind w:firstLine="0"/>
        <w:rPr>
          <w:sz w:val="27"/>
          <w:szCs w:val="27"/>
        </w:rPr>
      </w:pPr>
    </w:p>
    <w:sectPr w:rsidR="000B4BE8" w:rsidRPr="00F92384" w:rsidSect="00854ECC">
      <w:pgSz w:w="11907" w:h="16840" w:code="9"/>
      <w:pgMar w:top="1134" w:right="567" w:bottom="1134" w:left="1701" w:header="709" w:footer="720"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5E6D30"/>
    <w:multiLevelType w:val="multilevel"/>
    <w:tmpl w:val="4E905DB8"/>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rawingGridVerticalSpacing w:val="381"/>
  <w:displayHorizont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846"/>
    <w:rsid w:val="000121C0"/>
    <w:rsid w:val="000B4BE8"/>
    <w:rsid w:val="000E5725"/>
    <w:rsid w:val="00122986"/>
    <w:rsid w:val="001B4033"/>
    <w:rsid w:val="002025A6"/>
    <w:rsid w:val="0023262F"/>
    <w:rsid w:val="002A5EBF"/>
    <w:rsid w:val="002D798F"/>
    <w:rsid w:val="00317DED"/>
    <w:rsid w:val="0035387F"/>
    <w:rsid w:val="003C0CDB"/>
    <w:rsid w:val="004073A7"/>
    <w:rsid w:val="004B41B5"/>
    <w:rsid w:val="00636C6A"/>
    <w:rsid w:val="00701E59"/>
    <w:rsid w:val="00751C8B"/>
    <w:rsid w:val="00854ECC"/>
    <w:rsid w:val="00855E83"/>
    <w:rsid w:val="008C3586"/>
    <w:rsid w:val="009A54B1"/>
    <w:rsid w:val="00A4561C"/>
    <w:rsid w:val="00AF3294"/>
    <w:rsid w:val="00B1145C"/>
    <w:rsid w:val="00B71A51"/>
    <w:rsid w:val="00BC5BF1"/>
    <w:rsid w:val="00BD27D4"/>
    <w:rsid w:val="00C134DE"/>
    <w:rsid w:val="00C16F9A"/>
    <w:rsid w:val="00CB5D40"/>
    <w:rsid w:val="00CB7FC7"/>
    <w:rsid w:val="00E65223"/>
    <w:rsid w:val="00F01D0E"/>
    <w:rsid w:val="00F33846"/>
    <w:rsid w:val="00F6596C"/>
    <w:rsid w:val="00FE6405"/>
    <w:rsid w:val="00FF05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C831C9C"/>
  <w15:chartTrackingRefBased/>
  <w15:docId w15:val="{A93EF2A2-5234-48F5-B866-909A5570D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3846"/>
    <w:pPr>
      <w:spacing w:after="0" w:line="240" w:lineRule="auto"/>
      <w:ind w:firstLine="567"/>
      <w:jc w:val="both"/>
    </w:pPr>
    <w:rPr>
      <w:rFonts w:ascii="Times New Roman" w:eastAsia="Times New Roman" w:hAnsi="Times New Roman" w:cs="Times New Roman"/>
      <w:sz w:val="28"/>
      <w:szCs w:val="20"/>
      <w:lang w:eastAsia="ru-RU"/>
    </w:rPr>
  </w:style>
  <w:style w:type="paragraph" w:styleId="2">
    <w:name w:val="heading 2"/>
    <w:basedOn w:val="a"/>
    <w:next w:val="a"/>
    <w:link w:val="20"/>
    <w:qFormat/>
    <w:rsid w:val="000B4BE8"/>
    <w:pPr>
      <w:keepNext/>
      <w:autoSpaceDE w:val="0"/>
      <w:autoSpaceDN w:val="0"/>
      <w:spacing w:before="240" w:after="60"/>
      <w:ind w:firstLine="0"/>
      <w:jc w:val="left"/>
      <w:outlineLvl w:val="1"/>
    </w:pPr>
    <w:rPr>
      <w:rFonts w:ascii="Cambria" w:hAnsi="Cambria"/>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table" w:styleId="a3">
    <w:name w:val="Table Grid"/>
    <w:basedOn w:val="a1"/>
    <w:uiPriority w:val="59"/>
    <w:rsid w:val="00F33846"/>
    <w:pPr>
      <w:spacing w:after="0" w:line="240" w:lineRule="auto"/>
    </w:pPr>
    <w:rPr>
      <w:rFonts w:ascii="Calibri" w:eastAsia="Calibri" w:hAnsi="Calibri" w:cs="Calibri"/>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rsid w:val="00855E83"/>
    <w:rPr>
      <w:rFonts w:cs="Times New Roman"/>
      <w:color w:val="0000FF"/>
      <w:u w:val="single"/>
    </w:rPr>
  </w:style>
  <w:style w:type="character" w:styleId="a5">
    <w:name w:val="FollowedHyperlink"/>
    <w:basedOn w:val="a0"/>
    <w:uiPriority w:val="99"/>
    <w:semiHidden/>
    <w:unhideWhenUsed/>
    <w:rsid w:val="00855E83"/>
    <w:rPr>
      <w:color w:val="954F72" w:themeColor="followedHyperlink"/>
      <w:u w:val="single"/>
    </w:rPr>
  </w:style>
  <w:style w:type="paragraph" w:customStyle="1" w:styleId="Style2">
    <w:name w:val="Style2"/>
    <w:basedOn w:val="a"/>
    <w:rsid w:val="002025A6"/>
    <w:pPr>
      <w:widowControl w:val="0"/>
      <w:autoSpaceDE w:val="0"/>
      <w:autoSpaceDN w:val="0"/>
      <w:adjustRightInd w:val="0"/>
      <w:spacing w:line="319" w:lineRule="exact"/>
      <w:ind w:firstLine="0"/>
      <w:jc w:val="left"/>
    </w:pPr>
    <w:rPr>
      <w:sz w:val="24"/>
      <w:szCs w:val="24"/>
      <w:lang w:val="ru-RU"/>
    </w:rPr>
  </w:style>
  <w:style w:type="character" w:customStyle="1" w:styleId="20">
    <w:name w:val="Заголовок 2 Знак"/>
    <w:basedOn w:val="a0"/>
    <w:link w:val="2"/>
    <w:rsid w:val="000B4BE8"/>
    <w:rPr>
      <w:rFonts w:ascii="Cambria" w:eastAsia="Times New Roman" w:hAnsi="Cambria" w:cs="Times New Roman"/>
      <w:b/>
      <w:bCs/>
      <w:i/>
      <w:iCs/>
      <w:sz w:val="28"/>
      <w:szCs w:val="28"/>
      <w:lang w:eastAsia="ru-RU"/>
    </w:rPr>
  </w:style>
  <w:style w:type="paragraph" w:styleId="21">
    <w:name w:val="Body Text 2"/>
    <w:basedOn w:val="a"/>
    <w:link w:val="22"/>
    <w:uiPriority w:val="99"/>
    <w:rsid w:val="000B4BE8"/>
    <w:pPr>
      <w:autoSpaceDE w:val="0"/>
      <w:autoSpaceDN w:val="0"/>
      <w:ind w:firstLine="900"/>
    </w:pPr>
    <w:rPr>
      <w:szCs w:val="28"/>
      <w:lang w:val="ru-RU"/>
    </w:rPr>
  </w:style>
  <w:style w:type="character" w:customStyle="1" w:styleId="22">
    <w:name w:val="Основной текст 2 Знак"/>
    <w:basedOn w:val="a0"/>
    <w:link w:val="21"/>
    <w:uiPriority w:val="99"/>
    <w:rsid w:val="000B4BE8"/>
    <w:rPr>
      <w:rFonts w:ascii="Times New Roman" w:eastAsia="Times New Roman" w:hAnsi="Times New Roman" w:cs="Times New Roman"/>
      <w:sz w:val="28"/>
      <w:szCs w:val="28"/>
      <w:lang w:val="ru-RU" w:eastAsia="ru-RU"/>
    </w:rPr>
  </w:style>
  <w:style w:type="paragraph" w:styleId="a6">
    <w:name w:val="Body Text"/>
    <w:basedOn w:val="a"/>
    <w:link w:val="a7"/>
    <w:rsid w:val="008C3586"/>
    <w:pPr>
      <w:spacing w:after="120"/>
      <w:ind w:firstLine="0"/>
      <w:jc w:val="left"/>
    </w:pPr>
    <w:rPr>
      <w:sz w:val="20"/>
      <w:lang w:val="ru-RU"/>
    </w:rPr>
  </w:style>
  <w:style w:type="character" w:customStyle="1" w:styleId="a7">
    <w:name w:val="Основной текст Знак"/>
    <w:basedOn w:val="a0"/>
    <w:link w:val="a6"/>
    <w:rsid w:val="008C3586"/>
    <w:rPr>
      <w:rFonts w:ascii="Times New Roman" w:eastAsia="Times New Roman" w:hAnsi="Times New Roman" w:cs="Times New Roman"/>
      <w:sz w:val="20"/>
      <w:szCs w:val="20"/>
      <w:lang w:val="ru-RU" w:eastAsia="ru-RU"/>
    </w:rPr>
  </w:style>
  <w:style w:type="paragraph" w:styleId="a8">
    <w:name w:val="Normal (Web)"/>
    <w:basedOn w:val="a"/>
    <w:uiPriority w:val="99"/>
    <w:rsid w:val="008C3586"/>
    <w:pPr>
      <w:spacing w:before="100" w:beforeAutospacing="1" w:after="100" w:afterAutospacing="1"/>
      <w:ind w:firstLine="0"/>
      <w:jc w:val="left"/>
    </w:pPr>
    <w:rPr>
      <w:sz w:val="24"/>
      <w:szCs w:val="24"/>
      <w:lang w:val="ru-RU"/>
    </w:rPr>
  </w:style>
  <w:style w:type="paragraph" w:styleId="a9">
    <w:basedOn w:val="a"/>
    <w:next w:val="a8"/>
    <w:rsid w:val="009A54B1"/>
    <w:pPr>
      <w:spacing w:before="100" w:beforeAutospacing="1" w:after="100" w:afterAutospacing="1"/>
      <w:ind w:firstLine="0"/>
      <w:jc w:val="left"/>
    </w:pPr>
    <w:rPr>
      <w:sz w:val="24"/>
      <w:szCs w:val="24"/>
      <w:lang w:val="ru-RU"/>
    </w:rPr>
  </w:style>
  <w:style w:type="character" w:styleId="aa">
    <w:name w:val="Strong"/>
    <w:qFormat/>
    <w:rsid w:val="009A54B1"/>
    <w:rPr>
      <w:b/>
      <w:bCs/>
    </w:rPr>
  </w:style>
  <w:style w:type="paragraph" w:styleId="ab">
    <w:name w:val="header"/>
    <w:basedOn w:val="a"/>
    <w:link w:val="ac"/>
    <w:uiPriority w:val="99"/>
    <w:rsid w:val="009A54B1"/>
    <w:pPr>
      <w:tabs>
        <w:tab w:val="center" w:pos="4677"/>
        <w:tab w:val="right" w:pos="9355"/>
      </w:tabs>
      <w:ind w:firstLine="0"/>
      <w:jc w:val="left"/>
    </w:pPr>
    <w:rPr>
      <w:sz w:val="24"/>
      <w:szCs w:val="24"/>
      <w:lang w:val="ru-RU"/>
    </w:rPr>
  </w:style>
  <w:style w:type="character" w:customStyle="1" w:styleId="ac">
    <w:name w:val="Верхний колонтитул Знак"/>
    <w:basedOn w:val="a0"/>
    <w:link w:val="ab"/>
    <w:uiPriority w:val="99"/>
    <w:rsid w:val="009A54B1"/>
    <w:rPr>
      <w:rFonts w:ascii="Times New Roman" w:eastAsia="Times New Roman" w:hAnsi="Times New Roman" w:cs="Times New Roman"/>
      <w:sz w:val="24"/>
      <w:szCs w:val="24"/>
      <w:lang w:val="ru-RU" w:eastAsia="ru-RU"/>
    </w:rPr>
  </w:style>
  <w:style w:type="character" w:styleId="ad">
    <w:name w:val="page number"/>
    <w:basedOn w:val="a0"/>
    <w:rsid w:val="009A54B1"/>
  </w:style>
  <w:style w:type="paragraph" w:styleId="ae">
    <w:name w:val="Plain Text"/>
    <w:basedOn w:val="a"/>
    <w:link w:val="af"/>
    <w:rsid w:val="009A54B1"/>
    <w:pPr>
      <w:ind w:firstLine="0"/>
      <w:jc w:val="left"/>
    </w:pPr>
    <w:rPr>
      <w:rFonts w:ascii="Courier New" w:hAnsi="Courier New" w:cs="Courier New"/>
      <w:sz w:val="20"/>
      <w:lang w:val="ru-RU"/>
    </w:rPr>
  </w:style>
  <w:style w:type="character" w:customStyle="1" w:styleId="af">
    <w:name w:val="Текст Знак"/>
    <w:basedOn w:val="a0"/>
    <w:link w:val="ae"/>
    <w:rsid w:val="009A54B1"/>
    <w:rPr>
      <w:rFonts w:ascii="Courier New" w:eastAsia="Times New Roman" w:hAnsi="Courier New" w:cs="Courier New"/>
      <w:sz w:val="20"/>
      <w:szCs w:val="20"/>
      <w:lang w:val="ru-RU" w:eastAsia="ru-RU"/>
    </w:rPr>
  </w:style>
  <w:style w:type="paragraph" w:styleId="af0">
    <w:name w:val="List Paragraph"/>
    <w:basedOn w:val="a"/>
    <w:uiPriority w:val="34"/>
    <w:qFormat/>
    <w:rsid w:val="009A54B1"/>
    <w:pPr>
      <w:ind w:left="708" w:firstLine="0"/>
      <w:jc w:val="left"/>
    </w:pPr>
    <w:rPr>
      <w:sz w:val="24"/>
      <w:szCs w:val="24"/>
      <w:lang w:val="ru-RU"/>
    </w:rPr>
  </w:style>
  <w:style w:type="paragraph" w:customStyle="1" w:styleId="Default">
    <w:name w:val="Default"/>
    <w:rsid w:val="009A54B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1">
    <w:name w:val="Balloon Text"/>
    <w:basedOn w:val="a"/>
    <w:link w:val="af2"/>
    <w:rsid w:val="009A54B1"/>
    <w:pPr>
      <w:ind w:firstLine="0"/>
      <w:jc w:val="left"/>
    </w:pPr>
    <w:rPr>
      <w:rFonts w:ascii="Segoe UI" w:hAnsi="Segoe UI" w:cs="Segoe UI"/>
      <w:sz w:val="18"/>
      <w:szCs w:val="18"/>
      <w:lang w:val="ru-RU"/>
    </w:rPr>
  </w:style>
  <w:style w:type="character" w:customStyle="1" w:styleId="af2">
    <w:name w:val="Текст выноски Знак"/>
    <w:basedOn w:val="a0"/>
    <w:link w:val="af1"/>
    <w:rsid w:val="009A54B1"/>
    <w:rPr>
      <w:rFonts w:ascii="Segoe UI" w:eastAsia="Times New Roman" w:hAnsi="Segoe UI" w:cs="Segoe UI"/>
      <w:sz w:val="18"/>
      <w:szCs w:val="18"/>
      <w:lang w:val="ru-RU" w:eastAsia="ru-RU"/>
    </w:rPr>
  </w:style>
  <w:style w:type="paragraph" w:styleId="af3">
    <w:name w:val="footer"/>
    <w:basedOn w:val="a"/>
    <w:link w:val="af4"/>
    <w:rsid w:val="009A54B1"/>
    <w:pPr>
      <w:tabs>
        <w:tab w:val="center" w:pos="4819"/>
        <w:tab w:val="right" w:pos="9639"/>
      </w:tabs>
      <w:ind w:firstLine="0"/>
      <w:jc w:val="left"/>
    </w:pPr>
    <w:rPr>
      <w:sz w:val="24"/>
      <w:szCs w:val="24"/>
      <w:lang w:val="ru-RU"/>
    </w:rPr>
  </w:style>
  <w:style w:type="character" w:customStyle="1" w:styleId="af4">
    <w:name w:val="Нижний колонтитул Знак"/>
    <w:basedOn w:val="a0"/>
    <w:link w:val="af3"/>
    <w:rsid w:val="009A54B1"/>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801420">
      <w:bodyDiv w:val="1"/>
      <w:marLeft w:val="0"/>
      <w:marRight w:val="0"/>
      <w:marTop w:val="0"/>
      <w:marBottom w:val="0"/>
      <w:divBdr>
        <w:top w:val="none" w:sz="0" w:space="0" w:color="auto"/>
        <w:left w:val="none" w:sz="0" w:space="0" w:color="auto"/>
        <w:bottom w:val="none" w:sz="0" w:space="0" w:color="auto"/>
        <w:right w:val="none" w:sz="0" w:space="0" w:color="auto"/>
      </w:divBdr>
    </w:div>
    <w:div w:id="1189179544">
      <w:bodyDiv w:val="1"/>
      <w:marLeft w:val="0"/>
      <w:marRight w:val="0"/>
      <w:marTop w:val="0"/>
      <w:marBottom w:val="0"/>
      <w:divBdr>
        <w:top w:val="none" w:sz="0" w:space="0" w:color="auto"/>
        <w:left w:val="none" w:sz="0" w:space="0" w:color="auto"/>
        <w:bottom w:val="none" w:sz="0" w:space="0" w:color="auto"/>
        <w:right w:val="none" w:sz="0" w:space="0" w:color="auto"/>
      </w:divBdr>
    </w:div>
    <w:div w:id="1851404302">
      <w:bodyDiv w:val="1"/>
      <w:marLeft w:val="0"/>
      <w:marRight w:val="0"/>
      <w:marTop w:val="0"/>
      <w:marBottom w:val="0"/>
      <w:divBdr>
        <w:top w:val="none" w:sz="0" w:space="0" w:color="auto"/>
        <w:left w:val="none" w:sz="0" w:space="0" w:color="auto"/>
        <w:bottom w:val="none" w:sz="0" w:space="0" w:color="auto"/>
        <w:right w:val="none" w:sz="0" w:space="0" w:color="auto"/>
      </w:divBdr>
    </w:div>
    <w:div w:id="212225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3.bin"/><Relationship Id="rId5" Type="http://schemas.openxmlformats.org/officeDocument/2006/relationships/image" Target="media/image1.wmf"/><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17</Pages>
  <Words>20759</Words>
  <Characters>11833</Characters>
  <Application>Microsoft Office Word</Application>
  <DocSecurity>0</DocSecurity>
  <Lines>98</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Гордій Вікторія</dc:creator>
  <cp:keywords/>
  <dc:description/>
  <cp:lastModifiedBy>К_</cp:lastModifiedBy>
  <cp:revision>7</cp:revision>
  <dcterms:created xsi:type="dcterms:W3CDTF">2025-02-17T08:15:00Z</dcterms:created>
  <dcterms:modified xsi:type="dcterms:W3CDTF">2025-04-25T12:11:00Z</dcterms:modified>
</cp:coreProperties>
</file>